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D1" w:rsidRDefault="00DD6CD1" w:rsidP="00DD6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детский сад комбинированного вида № 33 «Колосок»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Белебея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D6CD1" w:rsidRDefault="00DD6CD1" w:rsidP="00DD6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(МАДОУ № 33 г. Белебея)</w:t>
      </w: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РАССМОТРЕНО:                                                     </w:t>
      </w:r>
      <w:r w:rsidR="003A049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                        </w:t>
      </w:r>
      <w:r w:rsidR="003A049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приказом заведующего</w:t>
      </w: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МАДОУ № 33 г. Белебея                                                 </w:t>
      </w:r>
      <w:r w:rsidR="003A049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МАДОУ № 33 г. Белебея</w:t>
      </w: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1D5DFB">
        <w:rPr>
          <w:rFonts w:ascii="Times New Roman" w:hAnsi="Times New Roman" w:cs="Times New Roman"/>
          <w:sz w:val="24"/>
          <w:szCs w:val="24"/>
        </w:rPr>
        <w:t>№ 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0493">
        <w:rPr>
          <w:rFonts w:ascii="Times New Roman" w:hAnsi="Times New Roman" w:cs="Times New Roman"/>
          <w:sz w:val="24"/>
          <w:szCs w:val="24"/>
        </w:rPr>
        <w:t xml:space="preserve">     </w:t>
      </w:r>
      <w:r w:rsidR="001D5DF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Н.М. Ртищева</w:t>
      </w:r>
    </w:p>
    <w:p w:rsidR="00DD6CD1" w:rsidRDefault="001D5DFB" w:rsidP="00DD6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25. 02. 2020 г. </w:t>
      </w:r>
      <w:r w:rsidR="00DD6C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A049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B015C">
        <w:rPr>
          <w:rFonts w:ascii="Times New Roman" w:hAnsi="Times New Roman" w:cs="Times New Roman"/>
          <w:sz w:val="24"/>
          <w:szCs w:val="24"/>
        </w:rPr>
        <w:t xml:space="preserve"> </w:t>
      </w:r>
      <w:r w:rsidR="003A0493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DD6CD1">
        <w:rPr>
          <w:rFonts w:ascii="Times New Roman" w:hAnsi="Times New Roman" w:cs="Times New Roman"/>
          <w:sz w:val="24"/>
          <w:szCs w:val="24"/>
        </w:rPr>
        <w:t>от</w:t>
      </w:r>
      <w:r w:rsidR="003555CB">
        <w:rPr>
          <w:rFonts w:ascii="Times New Roman" w:hAnsi="Times New Roman" w:cs="Times New Roman"/>
          <w:sz w:val="24"/>
          <w:szCs w:val="24"/>
        </w:rPr>
        <w:t xml:space="preserve"> 25.02.2020 г.№40</w:t>
      </w: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CD1" w:rsidRDefault="00DD6CD1" w:rsidP="00DD6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CD1" w:rsidRDefault="00DD6CD1" w:rsidP="00DD6C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DD6CD1" w:rsidRDefault="00DD6CD1" w:rsidP="00DD6C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DD6CD1" w:rsidRDefault="00DD6CD1" w:rsidP="00DD6C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муниципального автономного дошкольного образовательного учреждения детский сад комбинированного вида № 33 « Колосок»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Белебея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D6CD1" w:rsidRDefault="00DD6CD1" w:rsidP="00DD6C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D5DFB">
        <w:rPr>
          <w:rFonts w:ascii="Times New Roman" w:hAnsi="Times New Roman" w:cs="Times New Roman"/>
          <w:sz w:val="28"/>
          <w:szCs w:val="28"/>
        </w:rPr>
        <w:t>2019 - 2020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D6CD1" w:rsidRDefault="00DD6CD1" w:rsidP="00DD6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C36" w:rsidRDefault="001D5DFB" w:rsidP="00C4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50302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D3C36" w:rsidRDefault="009D3C36" w:rsidP="00C4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C36" w:rsidRDefault="009D3C36" w:rsidP="00C4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C36" w:rsidRDefault="009D3C36" w:rsidP="00C4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493" w:rsidRDefault="001D5DFB" w:rsidP="009D3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Белебей,  2020 год</w:t>
      </w:r>
    </w:p>
    <w:p w:rsidR="00DD6CD1" w:rsidRDefault="00DD6CD1" w:rsidP="00DD6C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Вводная часть</w:t>
      </w:r>
    </w:p>
    <w:p w:rsidR="00DD6CD1" w:rsidRDefault="00DD6CD1" w:rsidP="00C434A2">
      <w:pPr>
        <w:tabs>
          <w:tab w:val="left" w:pos="0"/>
          <w:tab w:val="left" w:pos="567"/>
        </w:tabs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434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Целями проведения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МАДОУ является обеспечение доступности и открытости информации о деятельности МАДОУ, а также подготовка отчета о результатах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дошкольного образовательного учреждения.  В процессе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проведена оценка:</w:t>
      </w:r>
    </w:p>
    <w:p w:rsidR="00DD6CD1" w:rsidRDefault="00C434A2" w:rsidP="00C43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6CD1">
        <w:rPr>
          <w:rFonts w:ascii="Times New Roman" w:hAnsi="Times New Roman"/>
          <w:sz w:val="28"/>
          <w:szCs w:val="28"/>
        </w:rPr>
        <w:t>-образовательной деятельности;</w:t>
      </w:r>
    </w:p>
    <w:p w:rsidR="00DD6CD1" w:rsidRDefault="00DD6CD1" w:rsidP="00C43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-системы управления МАДОУ;</w:t>
      </w:r>
    </w:p>
    <w:p w:rsidR="00DD6CD1" w:rsidRDefault="00C434A2" w:rsidP="00C43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6CD1">
        <w:rPr>
          <w:rFonts w:ascii="Times New Roman" w:hAnsi="Times New Roman"/>
          <w:sz w:val="28"/>
          <w:szCs w:val="28"/>
        </w:rPr>
        <w:t>-содержания и качества подготовки воспитанников;</w:t>
      </w:r>
    </w:p>
    <w:p w:rsidR="00DD6CD1" w:rsidRDefault="00DD6CD1" w:rsidP="00C434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-организации учебного процесса;</w:t>
      </w:r>
    </w:p>
    <w:p w:rsidR="00DD6CD1" w:rsidRDefault="00DD6CD1" w:rsidP="00C434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-качества кадрового, учебно-методического, материально-технического </w:t>
      </w:r>
    </w:p>
    <w:p w:rsidR="00DD6CD1" w:rsidRDefault="00C434A2" w:rsidP="00C434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DD6CD1">
        <w:rPr>
          <w:rFonts w:ascii="Times New Roman" w:eastAsia="Times New Roman" w:hAnsi="Times New Roman"/>
          <w:sz w:val="28"/>
          <w:szCs w:val="28"/>
        </w:rPr>
        <w:t>обеспечения;</w:t>
      </w:r>
    </w:p>
    <w:p w:rsidR="00C434A2" w:rsidRDefault="00C434A2" w:rsidP="00C434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D6CD1">
        <w:rPr>
          <w:rFonts w:ascii="Times New Roman" w:eastAsia="Times New Roman" w:hAnsi="Times New Roman"/>
          <w:sz w:val="28"/>
          <w:szCs w:val="28"/>
        </w:rPr>
        <w:t xml:space="preserve">-функционирования внутренней системы оценки качества образования; </w:t>
      </w:r>
    </w:p>
    <w:p w:rsidR="00DD6CD1" w:rsidRDefault="00C434A2" w:rsidP="00C434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D6CD1">
        <w:rPr>
          <w:rFonts w:ascii="Times New Roman" w:eastAsia="Times New Roman" w:hAnsi="Times New Roman"/>
          <w:sz w:val="28"/>
          <w:szCs w:val="28"/>
        </w:rPr>
        <w:t xml:space="preserve">-анализ показателей деятельности МАДОУ; </w:t>
      </w:r>
    </w:p>
    <w:p w:rsidR="00DD6CD1" w:rsidRDefault="00C434A2" w:rsidP="00DD6C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D6CD1">
        <w:rPr>
          <w:rFonts w:ascii="Times New Roman" w:eastAsia="Times New Roman" w:hAnsi="Times New Roman"/>
          <w:sz w:val="28"/>
          <w:szCs w:val="28"/>
        </w:rPr>
        <w:t xml:space="preserve"> -обобщение полученных   результатов.</w:t>
      </w:r>
    </w:p>
    <w:p w:rsidR="00D32CE2" w:rsidRDefault="00D32CE2" w:rsidP="00DD6C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6CD1" w:rsidRDefault="00DD6CD1" w:rsidP="00C434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1.Система управления МАДОУ</w:t>
      </w: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детский сад комбинированного вида  «Колосок» был открыт в 1985 году и располагается по адресу: 452000,  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Белебей, ул. пл. РТС, д. 14.</w:t>
      </w: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Полное наименование учреждения: муниципальное автономное дошкольное образовательное учреждение детский сад комбинированного вида № 33 «Колосок»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Белебея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8(347- 86) 5-63-10.</w:t>
      </w: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сайта: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kolosok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bel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ucoz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</w:p>
    <w:p w:rsidR="00DD6CD1" w:rsidRDefault="00DD6CD1" w:rsidP="00DD6CD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Электронная почта (логин):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ds-33-kolosok@mail.ru</w:t>
        </w:r>
      </w:hyperlink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Работу Учреждения регламентируют следующие нормативно – правовые документы:</w:t>
      </w: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29.12.2012 № 273-ФЗ «Об образовании в Российской Федерации»;</w:t>
      </w: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Санитарно – эпидемиологические требования к устройству, содержанию и организации режима работы дошкольных образовательных учреждений.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2.4.1.3049-13»;</w:t>
      </w: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Лицензия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выданная Управлением по контролю и надзору в сфере образования Республики Башкортостан -  серия 02 № 002176, регистрационный  № 1080 от 21ноября 2011года, срок действия – бессрочно; Приложение к лицензии от 21 ноября 2011 года № 1080, дополнительное образование;</w:t>
      </w: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Лицензия на осуществление медицинско</w:t>
      </w:r>
      <w:r w:rsidR="0068085A">
        <w:rPr>
          <w:rFonts w:ascii="Times New Roman" w:hAnsi="Times New Roman" w:cs="Times New Roman"/>
          <w:sz w:val="28"/>
          <w:szCs w:val="28"/>
        </w:rPr>
        <w:t>й деятельности: № ЛО – 02-01-007082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8085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85A">
        <w:rPr>
          <w:rFonts w:ascii="Times New Roman" w:hAnsi="Times New Roman" w:cs="Times New Roman"/>
          <w:sz w:val="28"/>
          <w:szCs w:val="28"/>
        </w:rPr>
        <w:t xml:space="preserve">апреля 2019 </w:t>
      </w:r>
      <w:r>
        <w:rPr>
          <w:rFonts w:ascii="Times New Roman" w:hAnsi="Times New Roman" w:cs="Times New Roman"/>
          <w:sz w:val="28"/>
          <w:szCs w:val="28"/>
        </w:rPr>
        <w:t>года;</w:t>
      </w: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 МАДОУ, утвержденный главой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 от 18 декабря 2015 года;</w:t>
      </w:r>
    </w:p>
    <w:p w:rsidR="00DD6CD1" w:rsidRDefault="0068085A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 л</w:t>
      </w:r>
      <w:r w:rsidR="00DD6CD1">
        <w:rPr>
          <w:rFonts w:ascii="Times New Roman" w:hAnsi="Times New Roman" w:cs="Times New Roman"/>
          <w:sz w:val="28"/>
          <w:szCs w:val="28"/>
        </w:rPr>
        <w:t>окальные акты:</w:t>
      </w: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общем собрании (конференции) работников образовательной организации,</w:t>
      </w: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Правила внутреннего распорядка для воспитанников и их родителей,</w:t>
      </w: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педагогическом совете,</w:t>
      </w: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режиме ООД (занятий),</w:t>
      </w: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официальном сайте,</w:t>
      </w: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организации образовательной деятельности в МАДОУ,</w:t>
      </w: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контрольно - аналитической деятельности,</w:t>
      </w: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педагогических работников,</w:t>
      </w: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системе внутреннего мониторинга развития детей,</w:t>
      </w: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логопедическом пункте,</w:t>
      </w: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 подготовки и организац</w:t>
      </w:r>
      <w:r w:rsidR="009D3C36">
        <w:rPr>
          <w:rFonts w:ascii="Times New Roman" w:hAnsi="Times New Roman" w:cs="Times New Roman"/>
          <w:sz w:val="28"/>
          <w:szCs w:val="28"/>
        </w:rPr>
        <w:t xml:space="preserve">ии проведения </w:t>
      </w:r>
      <w:proofErr w:type="spellStart"/>
      <w:r w:rsidR="009D3C3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9D3C3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МАДОУ,</w:t>
      </w: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Штатное расписание Учреждения,</w:t>
      </w: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инструкции, определяющие обязанности работников  Учреждения,</w:t>
      </w: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распорядка,</w:t>
      </w: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Инструкции по организации охраны жизни и здоровья детей в Учреждении,</w:t>
      </w: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план работы </w:t>
      </w:r>
      <w:r w:rsidR="0068085A">
        <w:rPr>
          <w:rFonts w:ascii="Times New Roman" w:hAnsi="Times New Roman" w:cs="Times New Roman"/>
          <w:sz w:val="28"/>
          <w:szCs w:val="28"/>
        </w:rPr>
        <w:t>МАДОУ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дня,</w:t>
      </w: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организованной образовательной деятельности в Учреждении.</w:t>
      </w: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договорных отношений, регламентирующих деятельность МАДОУ представлена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трудовым договором с руководителем МАДОУ,</w:t>
      </w: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коллективным договором,</w:t>
      </w: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договором с родителями.</w:t>
      </w:r>
    </w:p>
    <w:p w:rsidR="00DD6CD1" w:rsidRDefault="00D32CE2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управления У</w:t>
      </w:r>
      <w:r w:rsidR="00D87457">
        <w:rPr>
          <w:rFonts w:ascii="Times New Roman" w:hAnsi="Times New Roman" w:cs="Times New Roman"/>
          <w:sz w:val="28"/>
          <w:szCs w:val="28"/>
        </w:rPr>
        <w:t>чреждения</w:t>
      </w:r>
      <w:r w:rsidR="00DD6CD1">
        <w:rPr>
          <w:rFonts w:ascii="Times New Roman" w:hAnsi="Times New Roman" w:cs="Times New Roman"/>
          <w:sz w:val="28"/>
          <w:szCs w:val="28"/>
        </w:rPr>
        <w:t>:</w:t>
      </w:r>
    </w:p>
    <w:p w:rsidR="00D87457" w:rsidRDefault="00DD6CD1" w:rsidP="00D87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7457">
        <w:rPr>
          <w:rFonts w:ascii="Times New Roman" w:hAnsi="Times New Roman" w:cs="Times New Roman"/>
          <w:sz w:val="28"/>
          <w:szCs w:val="28"/>
        </w:rPr>
        <w:t xml:space="preserve"> наблюдательный совет</w:t>
      </w:r>
      <w:r w:rsidR="00D32CE2" w:rsidRPr="00D32CE2">
        <w:rPr>
          <w:rFonts w:ascii="Times New Roman" w:hAnsi="Times New Roman" w:cs="Times New Roman"/>
          <w:sz w:val="28"/>
          <w:szCs w:val="28"/>
        </w:rPr>
        <w:t xml:space="preserve"> </w:t>
      </w:r>
      <w:r w:rsidR="00D32CE2">
        <w:rPr>
          <w:rFonts w:ascii="Times New Roman" w:hAnsi="Times New Roman" w:cs="Times New Roman"/>
          <w:sz w:val="28"/>
          <w:szCs w:val="28"/>
        </w:rPr>
        <w:t>Учреждения</w:t>
      </w:r>
      <w:r w:rsidR="00D8745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7457" w:rsidRDefault="00D87457" w:rsidP="00D87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-руководитель </w:t>
      </w:r>
      <w:r w:rsidR="00D32CE2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4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педагогический совет</w:t>
      </w:r>
      <w:r w:rsidR="00D32CE2" w:rsidRPr="00D32CE2">
        <w:rPr>
          <w:rFonts w:ascii="Times New Roman" w:hAnsi="Times New Roman" w:cs="Times New Roman"/>
          <w:sz w:val="28"/>
          <w:szCs w:val="28"/>
        </w:rPr>
        <w:t xml:space="preserve"> </w:t>
      </w:r>
      <w:r w:rsidR="00D32CE2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общее собрание </w:t>
      </w:r>
      <w:r w:rsidR="00D87457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CE2">
        <w:rPr>
          <w:rFonts w:ascii="Times New Roman" w:hAnsi="Times New Roman" w:cs="Times New Roman"/>
          <w:sz w:val="28"/>
          <w:szCs w:val="28"/>
        </w:rPr>
        <w:t>Учреждения</w:t>
      </w:r>
      <w:r w:rsidR="00D87457">
        <w:rPr>
          <w:rFonts w:ascii="Times New Roman" w:hAnsi="Times New Roman" w:cs="Times New Roman"/>
          <w:sz w:val="28"/>
          <w:szCs w:val="28"/>
        </w:rPr>
        <w:t>.</w:t>
      </w: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все нормативные локальные акты в части содержания, организации имеются в наличии.</w:t>
      </w:r>
    </w:p>
    <w:p w:rsidR="00DD6CD1" w:rsidRDefault="00DD6CD1" w:rsidP="00DD6CD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2.Образовательная деятельность</w:t>
      </w: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Образовательная деятельность в МАДОУ осуществляется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годового плана и </w:t>
      </w:r>
      <w:r w:rsidR="0068085A">
        <w:rPr>
          <w:rFonts w:ascii="Times New Roman" w:hAnsi="Times New Roman"/>
          <w:sz w:val="28"/>
          <w:szCs w:val="28"/>
        </w:rPr>
        <w:t>МАДОУ</w:t>
      </w:r>
      <w:r w:rsidR="0068085A" w:rsidRPr="0068085A">
        <w:rPr>
          <w:rFonts w:ascii="Times New Roman" w:hAnsi="Times New Roman"/>
          <w:sz w:val="28"/>
          <w:szCs w:val="28"/>
        </w:rPr>
        <w:t xml:space="preserve"> </w:t>
      </w:r>
      <w:r w:rsidR="0068085A">
        <w:rPr>
          <w:rFonts w:ascii="Times New Roman" w:hAnsi="Times New Roman"/>
          <w:sz w:val="28"/>
          <w:szCs w:val="28"/>
        </w:rPr>
        <w:t xml:space="preserve">в соответствии с основной образовательной программой МАДОУ, </w:t>
      </w:r>
      <w:r>
        <w:rPr>
          <w:rFonts w:ascii="Times New Roman" w:hAnsi="Times New Roman"/>
          <w:sz w:val="28"/>
          <w:szCs w:val="28"/>
        </w:rPr>
        <w:t xml:space="preserve"> </w:t>
      </w:r>
      <w:r w:rsidR="0068085A">
        <w:rPr>
          <w:rFonts w:ascii="Times New Roman" w:hAnsi="Times New Roman"/>
          <w:sz w:val="28"/>
          <w:szCs w:val="28"/>
        </w:rPr>
        <w:t xml:space="preserve">основной образовательной программой </w:t>
      </w:r>
      <w:r>
        <w:rPr>
          <w:rFonts w:ascii="Times New Roman" w:hAnsi="Times New Roman"/>
          <w:sz w:val="28"/>
          <w:szCs w:val="28"/>
        </w:rPr>
        <w:t xml:space="preserve">дошкольного образования «От рождения до школы» под редакцией Н.Е.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>, Т.С. Комаровой, М.А. Васильевой с учетом выше представленных нормативных документов.</w:t>
      </w:r>
    </w:p>
    <w:p w:rsidR="00DD6CD1" w:rsidRDefault="00DD6CD1" w:rsidP="00DD6CD1">
      <w:pPr>
        <w:pStyle w:val="a5"/>
        <w:tabs>
          <w:tab w:val="center" w:pos="4677"/>
          <w:tab w:val="right" w:pos="9355"/>
        </w:tabs>
        <w:spacing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Дополнена и доработана в </w:t>
      </w:r>
      <w:r w:rsidR="0068085A">
        <w:rPr>
          <w:szCs w:val="28"/>
          <w:lang w:eastAsia="en-US"/>
        </w:rPr>
        <w:t>2019 - 2020</w:t>
      </w:r>
      <w:r>
        <w:rPr>
          <w:szCs w:val="28"/>
          <w:lang w:eastAsia="en-US"/>
        </w:rPr>
        <w:t xml:space="preserve"> учебном году </w:t>
      </w:r>
      <w:r w:rsidR="006B1F8F">
        <w:rPr>
          <w:szCs w:val="28"/>
          <w:lang w:eastAsia="en-US"/>
        </w:rPr>
        <w:t xml:space="preserve">основная </w:t>
      </w:r>
      <w:r>
        <w:rPr>
          <w:szCs w:val="28"/>
          <w:lang w:eastAsia="en-US"/>
        </w:rPr>
        <w:t xml:space="preserve">образовательная программа  МАДОУ, </w:t>
      </w:r>
      <w:r>
        <w:rPr>
          <w:szCs w:val="28"/>
        </w:rPr>
        <w:t xml:space="preserve">основные направления и приоритеты  данной программы: </w:t>
      </w:r>
    </w:p>
    <w:p w:rsidR="00DD6CD1" w:rsidRDefault="00DD6CD1" w:rsidP="00DD6CD1">
      <w:pPr>
        <w:pStyle w:val="a5"/>
        <w:tabs>
          <w:tab w:val="center" w:pos="4677"/>
          <w:tab w:val="right" w:pos="9355"/>
        </w:tabs>
        <w:spacing w:line="240" w:lineRule="auto"/>
        <w:jc w:val="both"/>
        <w:rPr>
          <w:b/>
          <w:szCs w:val="28"/>
          <w:lang w:eastAsia="en-US"/>
        </w:rPr>
      </w:pPr>
      <w:r>
        <w:rPr>
          <w:szCs w:val="28"/>
        </w:rPr>
        <w:lastRenderedPageBreak/>
        <w:t>-сохранение и укрепление физического и психического здоровья воспитанников;</w:t>
      </w:r>
    </w:p>
    <w:p w:rsidR="00DD6CD1" w:rsidRDefault="00DD6CD1" w:rsidP="00DD6CD1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-развитие личности воспитанников, посредством формирования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его; </w:t>
      </w:r>
    </w:p>
    <w:p w:rsidR="00DD6CD1" w:rsidRDefault="00DD6CD1" w:rsidP="00DD6CD1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-художественно – эстетическое развитие;</w:t>
      </w:r>
    </w:p>
    <w:p w:rsidR="00DD6CD1" w:rsidRDefault="00DD6CD1" w:rsidP="00DD6CD1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-патриотическое воспитание  детей через приобщение  к культуре, истории  и природе родного </w:t>
      </w:r>
      <w:r w:rsidR="0068085A">
        <w:rPr>
          <w:rFonts w:ascii="Times New Roman" w:hAnsi="Times New Roman"/>
          <w:sz w:val="28"/>
          <w:szCs w:val="28"/>
        </w:rPr>
        <w:t>края – Республики Башкортостан, города Белебея;</w:t>
      </w:r>
    </w:p>
    <w:p w:rsidR="00DD6CD1" w:rsidRDefault="00DD6CD1" w:rsidP="00DD6CD1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-игровая деятельность;</w:t>
      </w: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-подготовка воспитанников к обучению в школе.</w:t>
      </w:r>
    </w:p>
    <w:p w:rsidR="00DD6CD1" w:rsidRDefault="00DD6CD1" w:rsidP="00DD6CD1">
      <w:pPr>
        <w:pStyle w:val="Default"/>
        <w:tabs>
          <w:tab w:val="clear" w:pos="708"/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 концу учебного </w:t>
      </w:r>
      <w:r w:rsidR="00FF4B1E">
        <w:rPr>
          <w:sz w:val="28"/>
          <w:szCs w:val="28"/>
        </w:rPr>
        <w:t>2019 -  2020</w:t>
      </w:r>
      <w:r>
        <w:rPr>
          <w:sz w:val="28"/>
          <w:szCs w:val="28"/>
        </w:rPr>
        <w:t xml:space="preserve"> года во всех возрастных группах отмечается:</w:t>
      </w:r>
    </w:p>
    <w:p w:rsidR="00DD6CD1" w:rsidRDefault="00DD6CD1" w:rsidP="00DD6CD1">
      <w:pPr>
        <w:pStyle w:val="Default"/>
        <w:tabs>
          <w:tab w:val="clear" w:pos="708"/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-положительная динамика в овладении основными культурно-гигиеническими навыками, в выполнении доступных процедур, в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основных движений и потребности в двигательной активности, представлений о ЗОЖ; </w:t>
      </w:r>
    </w:p>
    <w:p w:rsidR="00DD6CD1" w:rsidRDefault="00DD6CD1" w:rsidP="00DD6CD1">
      <w:pPr>
        <w:pStyle w:val="Default"/>
        <w:tabs>
          <w:tab w:val="clear" w:pos="708"/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-повышение у воспитанников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 правил поведения на улице, в общественных местах, представлений о ПДД;</w:t>
      </w:r>
    </w:p>
    <w:p w:rsidR="00DD6CD1" w:rsidRDefault="00DD6CD1" w:rsidP="00DD6CD1">
      <w:pPr>
        <w:pStyle w:val="Default"/>
        <w:tabs>
          <w:tab w:val="clear" w:pos="708"/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-более высокий уровень представлений об эмоциональных состояниях окружающих: способность к сопереживанию сверстникам, близким людям,  персонажам сказок, историй, рассказов, дети более эмоционально стали реагировать на произведения искусства.</w:t>
      </w:r>
    </w:p>
    <w:p w:rsidR="00DD6CD1" w:rsidRDefault="00DD6CD1" w:rsidP="00DD6CD1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основном воспитанники всех возрастных групп умеют реализовать замысел в рисовании, лепке, аппликации и речевом творчестве. Дети умеют анализировать, группировать, синтезировать. </w:t>
      </w:r>
      <w:proofErr w:type="gramStart"/>
      <w:r>
        <w:rPr>
          <w:rFonts w:ascii="Times New Roman" w:hAnsi="Times New Roman"/>
          <w:sz w:val="28"/>
          <w:szCs w:val="28"/>
        </w:rPr>
        <w:t xml:space="preserve">Наиболее развито данное интегративное качество у детей старшей и подготовительной к школе групп. </w:t>
      </w:r>
      <w:proofErr w:type="gramEnd"/>
    </w:p>
    <w:p w:rsidR="00DD6CD1" w:rsidRDefault="00DD6CD1" w:rsidP="00DD6CD1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необходимо уделять больше внимания развитию у детей способности преобразовывать способы решения задач (проблем) в зависимости от ситуации, математическому и речевому развитию.</w:t>
      </w:r>
    </w:p>
    <w:p w:rsidR="00DD6CD1" w:rsidRDefault="00DD6CD1" w:rsidP="00DD6CD1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Воспитанники всех возрастных групп имеют представления о семье, природе, культуре в пределах возраста. 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в старших группах необходимо продолжить работу по формированию и расширению представлений </w:t>
      </w:r>
      <w:r w:rsidR="00FF4B1E">
        <w:rPr>
          <w:rFonts w:ascii="Times New Roman" w:hAnsi="Times New Roman"/>
          <w:sz w:val="28"/>
          <w:szCs w:val="28"/>
        </w:rPr>
        <w:t xml:space="preserve">о городе Белебей, </w:t>
      </w:r>
      <w:r>
        <w:rPr>
          <w:rFonts w:ascii="Times New Roman" w:hAnsi="Times New Roman"/>
          <w:sz w:val="28"/>
          <w:szCs w:val="28"/>
        </w:rPr>
        <w:t>о республике, государстве, мире и символике в целом.</w:t>
      </w: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Воспитанники всех возрастных групп умеют работать по правилам, выполняют инструкции по наглядному и словесному образцу. Наиболее развито это интегративное качество у детей подготовительной к школе группы. 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необходимо уделять внимание развитию у детей самоконтроля и  адекватной самооценки.</w:t>
      </w:r>
    </w:p>
    <w:p w:rsidR="00DD6CD1" w:rsidRDefault="00DD6CD1" w:rsidP="00DD6CD1">
      <w:pPr>
        <w:tabs>
          <w:tab w:val="center" w:pos="4677"/>
          <w:tab w:val="right" w:pos="9355"/>
        </w:tabs>
        <w:spacing w:after="0" w:line="240" w:lineRule="auto"/>
        <w:jc w:val="both"/>
        <w:rPr>
          <w:rStyle w:val="2"/>
          <w:rFonts w:eastAsia="Calibri"/>
        </w:rPr>
      </w:pPr>
      <w:r>
        <w:rPr>
          <w:rFonts w:ascii="Times New Roman" w:hAnsi="Times New Roman"/>
          <w:sz w:val="28"/>
          <w:szCs w:val="28"/>
        </w:rPr>
        <w:t xml:space="preserve">   В МАДОУ в ходе реализации образовательной области «Познавательное развитие» и в процессе интеграции с другими образовательными областями ежедневно осуществляется </w:t>
      </w:r>
      <w:r>
        <w:rPr>
          <w:rStyle w:val="2"/>
          <w:rFonts w:eastAsia="Calibri"/>
          <w:sz w:val="28"/>
          <w:szCs w:val="28"/>
        </w:rPr>
        <w:t xml:space="preserve"> экспериментальная деятельность воспитанников через включение в познавательно – исследовательскую деятельность, в деятельность по ознакомлению с предметным окружением, в ходе ознакомления с миром природы.</w:t>
      </w:r>
    </w:p>
    <w:p w:rsidR="00DD6CD1" w:rsidRDefault="00DD6CD1" w:rsidP="00DD6CD1">
      <w:pPr>
        <w:tabs>
          <w:tab w:val="center" w:pos="4677"/>
          <w:tab w:val="right" w:pos="9355"/>
        </w:tabs>
        <w:spacing w:after="0" w:line="240" w:lineRule="auto"/>
        <w:jc w:val="both"/>
        <w:rPr>
          <w:rStyle w:val="2"/>
          <w:rFonts w:eastAsia="Calibri"/>
          <w:sz w:val="28"/>
          <w:szCs w:val="28"/>
        </w:rPr>
      </w:pPr>
      <w:r>
        <w:rPr>
          <w:rStyle w:val="2"/>
          <w:rFonts w:eastAsia="Calibri"/>
          <w:sz w:val="28"/>
          <w:szCs w:val="28"/>
        </w:rPr>
        <w:lastRenderedPageBreak/>
        <w:t xml:space="preserve">   Воспитанники включаются в экспериментальную деятельность в ходе организованно – образовательной деятельности, на прогулках, при участии в проектной деятельности.</w:t>
      </w:r>
    </w:p>
    <w:p w:rsidR="00DD6CD1" w:rsidRDefault="00DD6CD1" w:rsidP="00DD6CD1">
      <w:pPr>
        <w:tabs>
          <w:tab w:val="center" w:pos="4677"/>
          <w:tab w:val="right" w:pos="9355"/>
        </w:tabs>
        <w:spacing w:after="0" w:line="240" w:lineRule="auto"/>
        <w:jc w:val="both"/>
      </w:pPr>
      <w:r>
        <w:rPr>
          <w:rStyle w:val="2"/>
          <w:rFonts w:eastAsia="Calibr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Программные задачи во всех возрастных группах в целом выполнены, целевые ориентиры во всех возрастных группах достигнуты.</w:t>
      </w:r>
    </w:p>
    <w:p w:rsidR="00DD6CD1" w:rsidRDefault="00DD6CD1" w:rsidP="00DD6CD1">
      <w:pPr>
        <w:framePr w:hSpace="180" w:wrap="around" w:vAnchor="text" w:hAnchor="margin" w:xAlign="center" w:y="235"/>
        <w:tabs>
          <w:tab w:val="center" w:pos="4677"/>
          <w:tab w:val="right" w:pos="9355"/>
        </w:tabs>
        <w:spacing w:after="0" w:line="240" w:lineRule="auto"/>
        <w:jc w:val="both"/>
        <w:rPr>
          <w:rStyle w:val="2"/>
          <w:rFonts w:eastAsia="Calibri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9D3C36">
        <w:rPr>
          <w:rFonts w:ascii="Times New Roman" w:hAnsi="Times New Roman"/>
          <w:b/>
          <w:sz w:val="28"/>
          <w:szCs w:val="28"/>
        </w:rPr>
        <w:t xml:space="preserve"> </w:t>
      </w:r>
      <w:r w:rsidR="00FF4B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3.Содержание и качество подготовки воспитанников</w:t>
      </w: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Проектная мощность МАДОУ:  110  воспитанников. Функционирует 6 групп. Общее количество воспитанников в настоящее время –</w:t>
      </w:r>
      <w:r w:rsidR="00AF01C0">
        <w:rPr>
          <w:rFonts w:ascii="Times New Roman" w:hAnsi="Times New Roman" w:cs="Times New Roman"/>
          <w:sz w:val="28"/>
          <w:szCs w:val="28"/>
        </w:rPr>
        <w:t>126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1C0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4"/>
        <w:tblW w:w="0" w:type="auto"/>
        <w:tblInd w:w="108" w:type="dxa"/>
        <w:tblLook w:val="04A0"/>
      </w:tblPr>
      <w:tblGrid>
        <w:gridCol w:w="814"/>
        <w:gridCol w:w="5282"/>
        <w:gridCol w:w="3543"/>
      </w:tblGrid>
      <w:tr w:rsidR="00DD6CD1" w:rsidRPr="004B015C" w:rsidTr="009D3C3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1" w:rsidRPr="004B015C" w:rsidRDefault="00DD6CD1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</w:t>
            </w:r>
          </w:p>
        </w:tc>
      </w:tr>
      <w:tr w:rsidR="00DD6CD1" w:rsidRPr="004B015C" w:rsidTr="009D3C3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 №1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AF01C0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D6CD1" w:rsidRPr="004B015C" w:rsidTr="009D3C3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 №2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AF01C0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D6CD1" w:rsidRPr="004B015C" w:rsidTr="009D3C3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hAnsi="Times New Roman" w:cs="Times New Roman"/>
                <w:sz w:val="24"/>
                <w:szCs w:val="24"/>
              </w:rPr>
              <w:t>Младшая группа №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AF01C0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D6CD1" w:rsidRPr="004B015C" w:rsidTr="009D3C3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hAnsi="Times New Roman" w:cs="Times New Roman"/>
                <w:sz w:val="24"/>
                <w:szCs w:val="24"/>
              </w:rPr>
              <w:t>Средняя группа № 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AF01C0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D6CD1" w:rsidRPr="004B015C" w:rsidTr="009D3C3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hAnsi="Times New Roman" w:cs="Times New Roman"/>
                <w:sz w:val="24"/>
                <w:szCs w:val="24"/>
              </w:rPr>
              <w:t>Старшая группа № 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AF01C0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6CD1" w:rsidRPr="004B015C" w:rsidTr="009D3C3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№ 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AF01C0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Прием воспитанников в МАДОУ осуществляется в соответствии с  Приказом  Министерства образования и науки Российской Федерации  «О порядке приёма детей в муниципальные дошкольные образовательные учреждения, реализующие основные общеобразовательные программы дошкольного образования». Отношения между родителями воспитанников (законными представителями) и МАДОУ строятся на договорной основе. </w:t>
      </w: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</w:t>
      </w:r>
      <w:r w:rsidR="00FF4B1E">
        <w:rPr>
          <w:rFonts w:ascii="Times New Roman" w:hAnsi="Times New Roman" w:cs="Times New Roman"/>
          <w:sz w:val="28"/>
          <w:szCs w:val="28"/>
        </w:rPr>
        <w:t>2019 - 2020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МАДОУ осуществляло свою деятельность с ориентиром на следующие цели и задачи:</w:t>
      </w:r>
    </w:p>
    <w:p w:rsidR="00D7307B" w:rsidRDefault="00D7307B" w:rsidP="00D7307B">
      <w:pPr>
        <w:pStyle w:val="af3"/>
        <w:spacing w:line="240" w:lineRule="auto"/>
        <w:jc w:val="both"/>
        <w:rPr>
          <w:szCs w:val="28"/>
        </w:rPr>
      </w:pPr>
      <w:r w:rsidRPr="004B015C">
        <w:rPr>
          <w:szCs w:val="28"/>
        </w:rPr>
        <w:t xml:space="preserve"> Проблема:</w:t>
      </w:r>
      <w:r>
        <w:rPr>
          <w:b/>
          <w:szCs w:val="28"/>
        </w:rPr>
        <w:t xml:space="preserve"> </w:t>
      </w:r>
      <w:r>
        <w:rPr>
          <w:szCs w:val="28"/>
        </w:rPr>
        <w:t xml:space="preserve">повышение качества </w:t>
      </w:r>
      <w:proofErr w:type="spellStart"/>
      <w:proofErr w:type="gramStart"/>
      <w:r>
        <w:rPr>
          <w:szCs w:val="28"/>
        </w:rPr>
        <w:t>образовательно</w:t>
      </w:r>
      <w:proofErr w:type="spellEnd"/>
      <w:r>
        <w:rPr>
          <w:szCs w:val="28"/>
        </w:rPr>
        <w:t xml:space="preserve"> – воспитательного</w:t>
      </w:r>
      <w:proofErr w:type="gramEnd"/>
      <w:r>
        <w:rPr>
          <w:szCs w:val="28"/>
        </w:rPr>
        <w:t xml:space="preserve"> процесса </w:t>
      </w:r>
      <w:r w:rsidRPr="00EE658D">
        <w:rPr>
          <w:szCs w:val="28"/>
        </w:rPr>
        <w:t xml:space="preserve"> посредством повышения професс</w:t>
      </w:r>
      <w:r>
        <w:rPr>
          <w:szCs w:val="28"/>
        </w:rPr>
        <w:t xml:space="preserve">ионального мастерства педагогов и  через включение  новых  инновационных технологий. </w:t>
      </w:r>
    </w:p>
    <w:p w:rsidR="00D7307B" w:rsidRPr="004B015C" w:rsidRDefault="00D7307B" w:rsidP="00D7307B">
      <w:pPr>
        <w:pStyle w:val="af3"/>
        <w:spacing w:line="240" w:lineRule="auto"/>
        <w:jc w:val="both"/>
        <w:rPr>
          <w:szCs w:val="28"/>
        </w:rPr>
      </w:pPr>
      <w:r w:rsidRPr="004B015C">
        <w:rPr>
          <w:szCs w:val="28"/>
        </w:rPr>
        <w:t>Цель.</w:t>
      </w:r>
      <w:r>
        <w:rPr>
          <w:b/>
          <w:szCs w:val="28"/>
        </w:rPr>
        <w:t xml:space="preserve"> </w:t>
      </w:r>
      <w:proofErr w:type="gramStart"/>
      <w:r w:rsidRPr="00DB50D8">
        <w:rPr>
          <w:szCs w:val="28"/>
        </w:rPr>
        <w:t xml:space="preserve">Создавать благоприятные условия для полноценного проживания ребенком дошкольного детства, посредством включения  в развивающую пространственную среду, разнообразные виды деятельности,   соответствующие возрасту, формирование основ базовой культуры личности, всестороннее развитие психических и физических качеств, подготовка к жизни в современном обществе, формирование предпосылок к учебной деятельности, </w:t>
      </w:r>
      <w:r>
        <w:rPr>
          <w:szCs w:val="28"/>
        </w:rPr>
        <w:t xml:space="preserve">через решение </w:t>
      </w:r>
      <w:r w:rsidRPr="004B015C">
        <w:rPr>
          <w:szCs w:val="28"/>
        </w:rPr>
        <w:t>следующих задач:</w:t>
      </w:r>
      <w:proofErr w:type="gramEnd"/>
    </w:p>
    <w:p w:rsidR="00D7307B" w:rsidRDefault="00D7307B" w:rsidP="00D730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8FA">
        <w:rPr>
          <w:rFonts w:ascii="Times New Roman" w:hAnsi="Times New Roman"/>
          <w:sz w:val="28"/>
          <w:szCs w:val="28"/>
        </w:rPr>
        <w:t xml:space="preserve">1. Продолжать работу по </w:t>
      </w:r>
      <w:r>
        <w:rPr>
          <w:rFonts w:ascii="Times New Roman" w:hAnsi="Times New Roman"/>
          <w:sz w:val="28"/>
          <w:szCs w:val="28"/>
        </w:rPr>
        <w:t>физическому развитию, сохранению и</w:t>
      </w:r>
      <w:r w:rsidRPr="002158FA">
        <w:rPr>
          <w:rFonts w:ascii="Times New Roman" w:hAnsi="Times New Roman"/>
          <w:sz w:val="28"/>
          <w:szCs w:val="28"/>
        </w:rPr>
        <w:t xml:space="preserve">  укреплению здоровья воспитанников и осуществлению системы мер по формированию здорового и безопасного образа жизни   (с ориентиром на «Здоровье сберегающую» технологию и технологию «Здоровье»</w:t>
      </w:r>
      <w:r>
        <w:rPr>
          <w:rFonts w:ascii="Times New Roman" w:hAnsi="Times New Roman"/>
          <w:sz w:val="28"/>
          <w:szCs w:val="28"/>
        </w:rPr>
        <w:t>).</w:t>
      </w:r>
    </w:p>
    <w:p w:rsidR="00D7307B" w:rsidRDefault="00D7307B" w:rsidP="00D7307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158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Совершенствовать психологические основы организации художественно – эстетического развития воспитанников, способствовать становлению предпосылок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ценностно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смыслового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восприятия и понимания произведений искусства (словесного, музыкального, изобразительного), мира природы.</w:t>
      </w:r>
    </w:p>
    <w:p w:rsidR="00D7307B" w:rsidRPr="00FE0583" w:rsidRDefault="00D7307B" w:rsidP="00D730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158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Осуществлять п</w:t>
      </w:r>
      <w:r w:rsidRPr="002158FA">
        <w:rPr>
          <w:rFonts w:ascii="Times New Roman" w:hAnsi="Times New Roman"/>
          <w:sz w:val="28"/>
          <w:szCs w:val="28"/>
        </w:rPr>
        <w:t xml:space="preserve">атриотическое воспитание  дошкольников </w:t>
      </w:r>
      <w:r>
        <w:rPr>
          <w:rFonts w:ascii="Times New Roman" w:hAnsi="Times New Roman"/>
          <w:sz w:val="28"/>
          <w:szCs w:val="28"/>
        </w:rPr>
        <w:t>посредством расширения</w:t>
      </w:r>
      <w:r w:rsidRPr="002158FA">
        <w:rPr>
          <w:rFonts w:ascii="Times New Roman" w:hAnsi="Times New Roman"/>
          <w:sz w:val="28"/>
          <w:szCs w:val="28"/>
        </w:rPr>
        <w:t xml:space="preserve">  их представлений о малой родине</w:t>
      </w:r>
      <w:r>
        <w:rPr>
          <w:rFonts w:ascii="Times New Roman" w:hAnsi="Times New Roman"/>
          <w:sz w:val="28"/>
          <w:szCs w:val="28"/>
        </w:rPr>
        <w:t xml:space="preserve"> - о родном городе Белебей; </w:t>
      </w:r>
      <w:r>
        <w:rPr>
          <w:rFonts w:ascii="Times New Roman" w:hAnsi="Times New Roman"/>
          <w:sz w:val="28"/>
          <w:szCs w:val="28"/>
        </w:rPr>
        <w:lastRenderedPageBreak/>
        <w:t xml:space="preserve">формировать  представления о </w:t>
      </w:r>
      <w:proofErr w:type="spellStart"/>
      <w:r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ценностях  родного города: знаменитых земляках,  достопримечательностях,  традициях и праздниках, </w:t>
      </w:r>
      <w:r w:rsidRPr="002158FA">
        <w:rPr>
          <w:rFonts w:ascii="Times New Roman" w:hAnsi="Times New Roman"/>
          <w:sz w:val="28"/>
          <w:szCs w:val="28"/>
        </w:rPr>
        <w:t xml:space="preserve"> об особенностях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158FA">
        <w:rPr>
          <w:rFonts w:ascii="Times New Roman" w:hAnsi="Times New Roman"/>
          <w:sz w:val="28"/>
          <w:szCs w:val="28"/>
        </w:rPr>
        <w:t>многообразии</w:t>
      </w:r>
      <w:r>
        <w:rPr>
          <w:rFonts w:ascii="Times New Roman" w:hAnsi="Times New Roman"/>
          <w:sz w:val="28"/>
          <w:szCs w:val="28"/>
        </w:rPr>
        <w:t xml:space="preserve"> родной </w:t>
      </w:r>
      <w:r w:rsidRPr="002158FA">
        <w:rPr>
          <w:rFonts w:ascii="Times New Roman" w:hAnsi="Times New Roman"/>
          <w:sz w:val="28"/>
          <w:szCs w:val="28"/>
        </w:rPr>
        <w:t>природы</w:t>
      </w:r>
      <w:r>
        <w:rPr>
          <w:rFonts w:ascii="Times New Roman" w:hAnsi="Times New Roman"/>
          <w:sz w:val="28"/>
          <w:szCs w:val="28"/>
        </w:rPr>
        <w:t>.</w:t>
      </w: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В МАДОУ обучение и воспитание детей осуществляется по примерной общеобразовательной программе дошкольного образования «От рождения до школы», / Под ред. Н.Е.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Т.С. Комаровой, М.А. Васильевой, - М.: Мозаика-синтез 2015. </w:t>
      </w:r>
      <w:r>
        <w:rPr>
          <w:rFonts w:ascii="Times New Roman" w:hAnsi="Times New Roman" w:cs="Times New Roman"/>
          <w:sz w:val="28"/>
          <w:szCs w:val="28"/>
        </w:rPr>
        <w:t xml:space="preserve"> Данная Программа  реализуется    МАДОУ в полном объеме.</w:t>
      </w:r>
    </w:p>
    <w:p w:rsidR="00AF01C0" w:rsidRPr="00AF01C0" w:rsidRDefault="00AF01C0" w:rsidP="00AF01C0">
      <w:pPr>
        <w:spacing w:line="0" w:lineRule="atLeast"/>
        <w:ind w:left="720"/>
        <w:jc w:val="center"/>
        <w:rPr>
          <w:rFonts w:ascii="Times New Roman" w:eastAsia="Times New Roman" w:hAnsi="Times New Roman"/>
          <w:sz w:val="28"/>
          <w:szCs w:val="28"/>
        </w:rPr>
      </w:pPr>
      <w:r w:rsidRPr="00AF01C0">
        <w:rPr>
          <w:rFonts w:ascii="Times New Roman" w:eastAsia="Times New Roman" w:hAnsi="Times New Roman"/>
          <w:sz w:val="28"/>
          <w:szCs w:val="28"/>
        </w:rPr>
        <w:t>Кроме того, используются следующие дополнительные и парциальные программы:</w:t>
      </w: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4"/>
        <w:gridCol w:w="2835"/>
      </w:tblGrid>
      <w:tr w:rsidR="00AF01C0" w:rsidRPr="004B015C" w:rsidTr="009D3C36">
        <w:trPr>
          <w:trHeight w:val="300"/>
        </w:trPr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F01C0" w:rsidRPr="004B015C" w:rsidRDefault="00AF01C0" w:rsidP="00D522B1">
            <w:pPr>
              <w:spacing w:line="0" w:lineRule="atLeast"/>
              <w:ind w:left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83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F01C0" w:rsidRPr="004B015C" w:rsidRDefault="00AF01C0" w:rsidP="00D522B1">
            <w:pPr>
              <w:spacing w:line="0" w:lineRule="atLeast"/>
              <w:ind w:left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</w:tr>
      <w:tr w:rsidR="00AF01C0" w:rsidRPr="004B015C" w:rsidTr="009D3C36">
        <w:trPr>
          <w:trHeight w:val="300"/>
        </w:trPr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F01C0" w:rsidRPr="004B015C" w:rsidRDefault="00AF01C0" w:rsidP="00D522B1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«Основы безопасности детей дошкольного возраста».</w:t>
            </w:r>
          </w:p>
        </w:tc>
        <w:tc>
          <w:tcPr>
            <w:tcW w:w="283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32CE2" w:rsidRPr="004B015C" w:rsidRDefault="00AF01C0" w:rsidP="00D32CE2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Авдеева,</w:t>
            </w:r>
            <w:r w:rsidR="00D32CE2"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015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О.Князева</w:t>
            </w:r>
            <w:r w:rsidR="00D32CE2" w:rsidRPr="004B015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,</w:t>
            </w:r>
          </w:p>
          <w:p w:rsidR="00AF01C0" w:rsidRPr="004B015C" w:rsidRDefault="00AF01C0" w:rsidP="00D32CE2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Р.Стеркина</w:t>
            </w:r>
            <w:proofErr w:type="spellEnd"/>
          </w:p>
        </w:tc>
      </w:tr>
      <w:tr w:rsidR="00AF01C0" w:rsidRPr="004B015C" w:rsidTr="009D3C36">
        <w:trPr>
          <w:trHeight w:val="535"/>
        </w:trPr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F01C0" w:rsidRPr="004B015C" w:rsidRDefault="00AF01C0" w:rsidP="00D522B1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«Развитие речи детей  дошкольного возраста  в детском саду (3-7 лет)».</w:t>
            </w:r>
          </w:p>
        </w:tc>
        <w:tc>
          <w:tcPr>
            <w:tcW w:w="283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F01C0" w:rsidRPr="004B015C" w:rsidRDefault="00AF01C0" w:rsidP="00D522B1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О.С.Ушакова</w:t>
            </w:r>
          </w:p>
        </w:tc>
      </w:tr>
      <w:tr w:rsidR="00AF01C0" w:rsidRPr="004B015C" w:rsidTr="009D3C36">
        <w:trPr>
          <w:trHeight w:val="300"/>
        </w:trPr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F01C0" w:rsidRPr="004B015C" w:rsidRDefault="00AF01C0" w:rsidP="00D522B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«Коррекция нарушений речи. Программы дошкольных образовательных учреждений компенсирующего вида для детей с нарушениями речи».</w:t>
            </w:r>
          </w:p>
        </w:tc>
        <w:tc>
          <w:tcPr>
            <w:tcW w:w="283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F01C0" w:rsidRPr="004B015C" w:rsidRDefault="00AF01C0" w:rsidP="00D32C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 w:cs="Times New Roman"/>
                <w:sz w:val="24"/>
                <w:szCs w:val="24"/>
              </w:rPr>
              <w:t>Т.Б Филичева, Г.В.  Чиркина,       Т.В. Туманова, А.В. Лагутина</w:t>
            </w:r>
          </w:p>
        </w:tc>
      </w:tr>
      <w:tr w:rsidR="00AF01C0" w:rsidRPr="004B015C" w:rsidTr="009D3C36">
        <w:trPr>
          <w:trHeight w:val="300"/>
        </w:trPr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F01C0" w:rsidRPr="004B015C" w:rsidRDefault="00AF01C0" w:rsidP="00D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 xml:space="preserve">«Примерная программа </w:t>
            </w:r>
            <w:proofErr w:type="spellStart"/>
            <w:r w:rsidRPr="004B015C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4B015C">
              <w:rPr>
                <w:rFonts w:ascii="Times New Roman" w:hAnsi="Times New Roman"/>
                <w:sz w:val="24"/>
                <w:szCs w:val="24"/>
              </w:rPr>
              <w:t xml:space="preserve"> - развивающей работы с детьми дошкольного возраста в условиях </w:t>
            </w:r>
            <w:proofErr w:type="spellStart"/>
            <w:r w:rsidRPr="004B015C">
              <w:rPr>
                <w:rFonts w:ascii="Times New Roman" w:hAnsi="Times New Roman"/>
                <w:sz w:val="24"/>
                <w:szCs w:val="24"/>
              </w:rPr>
              <w:t>логопункта</w:t>
            </w:r>
            <w:proofErr w:type="spellEnd"/>
            <w:r w:rsidRPr="004B015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F01C0" w:rsidRPr="004B015C" w:rsidRDefault="00AF01C0" w:rsidP="00D522B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О.Н. Киреева</w:t>
            </w:r>
          </w:p>
        </w:tc>
      </w:tr>
      <w:tr w:rsidR="00AF01C0" w:rsidRPr="004B015C" w:rsidTr="009D3C36">
        <w:trPr>
          <w:trHeight w:val="300"/>
        </w:trPr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F01C0" w:rsidRPr="004B015C" w:rsidRDefault="00AF01C0" w:rsidP="00D522B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«Я Родину свою хочу познать», «Земля отцов».</w:t>
            </w:r>
          </w:p>
        </w:tc>
        <w:tc>
          <w:tcPr>
            <w:tcW w:w="283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F01C0" w:rsidRPr="004B015C" w:rsidRDefault="00AF01C0" w:rsidP="00D522B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hAnsi="Times New Roman" w:cs="Times New Roman"/>
                <w:sz w:val="24"/>
                <w:szCs w:val="24"/>
              </w:rPr>
              <w:t xml:space="preserve"> Р.Х. Гасанова</w:t>
            </w:r>
          </w:p>
        </w:tc>
      </w:tr>
      <w:tr w:rsidR="00AF01C0" w:rsidRPr="004B015C" w:rsidTr="009D3C36">
        <w:trPr>
          <w:trHeight w:val="300"/>
        </w:trPr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F01C0" w:rsidRPr="004B015C" w:rsidRDefault="00AF01C0" w:rsidP="00D522B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«Мой край – Башкортостан».</w:t>
            </w:r>
          </w:p>
        </w:tc>
        <w:tc>
          <w:tcPr>
            <w:tcW w:w="283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F01C0" w:rsidRPr="004B015C" w:rsidRDefault="00AF01C0" w:rsidP="00D522B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hAnsi="Times New Roman" w:cs="Times New Roman"/>
                <w:sz w:val="24"/>
                <w:szCs w:val="24"/>
              </w:rPr>
              <w:t xml:space="preserve"> Ф.Н. </w:t>
            </w:r>
            <w:proofErr w:type="spellStart"/>
            <w:r w:rsidRPr="004B015C">
              <w:rPr>
                <w:rFonts w:ascii="Times New Roman" w:hAnsi="Times New Roman" w:cs="Times New Roman"/>
                <w:sz w:val="24"/>
                <w:szCs w:val="24"/>
              </w:rPr>
              <w:t>Фазлыева</w:t>
            </w:r>
            <w:proofErr w:type="spellEnd"/>
          </w:p>
        </w:tc>
      </w:tr>
      <w:tr w:rsidR="00AF01C0" w:rsidRPr="004B015C" w:rsidTr="009D3C36">
        <w:trPr>
          <w:trHeight w:val="300"/>
        </w:trPr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F01C0" w:rsidRPr="004B015C" w:rsidRDefault="00AF01C0" w:rsidP="00D522B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«Я  познаю Башкортостан».</w:t>
            </w:r>
          </w:p>
        </w:tc>
        <w:tc>
          <w:tcPr>
            <w:tcW w:w="283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F01C0" w:rsidRPr="004B015C" w:rsidRDefault="00AF01C0" w:rsidP="00D522B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hAnsi="Times New Roman" w:cs="Times New Roman"/>
                <w:sz w:val="24"/>
                <w:szCs w:val="24"/>
              </w:rPr>
              <w:t xml:space="preserve"> Р.Л. Агишева</w:t>
            </w:r>
          </w:p>
        </w:tc>
      </w:tr>
      <w:tr w:rsidR="00AF01C0" w:rsidRPr="004B015C" w:rsidTr="009D3C36">
        <w:trPr>
          <w:trHeight w:val="300"/>
        </w:trPr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F01C0" w:rsidRPr="004B015C" w:rsidRDefault="00AF01C0" w:rsidP="00D522B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Региональная программа для дошкольного образования «Академия детства».</w:t>
            </w:r>
          </w:p>
        </w:tc>
        <w:tc>
          <w:tcPr>
            <w:tcW w:w="283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F01C0" w:rsidRPr="004B015C" w:rsidRDefault="00AF01C0" w:rsidP="00D522B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15C">
              <w:rPr>
                <w:rFonts w:ascii="Times New Roman" w:hAnsi="Times New Roman" w:cs="Times New Roman"/>
                <w:sz w:val="24"/>
                <w:szCs w:val="24"/>
              </w:rPr>
              <w:t>Азнабаева</w:t>
            </w:r>
            <w:proofErr w:type="spellEnd"/>
            <w:r w:rsidRPr="004B015C">
              <w:rPr>
                <w:rFonts w:ascii="Times New Roman" w:hAnsi="Times New Roman" w:cs="Times New Roman"/>
                <w:sz w:val="24"/>
                <w:szCs w:val="24"/>
              </w:rPr>
              <w:t xml:space="preserve"> Ф.Г.,  </w:t>
            </w:r>
            <w:proofErr w:type="spellStart"/>
            <w:r w:rsidRPr="004B015C">
              <w:rPr>
                <w:rFonts w:ascii="Times New Roman" w:hAnsi="Times New Roman" w:cs="Times New Roman"/>
                <w:sz w:val="24"/>
                <w:szCs w:val="24"/>
              </w:rPr>
              <w:t>ФаизоваМ.И</w:t>
            </w:r>
            <w:proofErr w:type="spellEnd"/>
            <w:r w:rsidRPr="004B015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4B015C">
              <w:rPr>
                <w:rFonts w:ascii="Times New Roman" w:hAnsi="Times New Roman" w:cs="Times New Roman"/>
                <w:sz w:val="24"/>
                <w:szCs w:val="24"/>
              </w:rPr>
              <w:t>Агзамова</w:t>
            </w:r>
            <w:proofErr w:type="spellEnd"/>
            <w:r w:rsidRPr="004B015C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AF01C0" w:rsidRPr="004B015C" w:rsidTr="009D3C36">
        <w:trPr>
          <w:trHeight w:val="300"/>
        </w:trPr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F01C0" w:rsidRPr="004B015C" w:rsidRDefault="00AF01C0" w:rsidP="00D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Дополнительная </w:t>
            </w:r>
            <w:proofErr w:type="spellStart"/>
            <w:r w:rsidRPr="004B015C">
              <w:rPr>
                <w:rFonts w:ascii="Times New Roman" w:hAnsi="Times New Roman"/>
                <w:sz w:val="24"/>
                <w:szCs w:val="24"/>
                <w:lang w:eastAsia="en-US"/>
              </w:rPr>
              <w:t>общеразвивающая</w:t>
            </w:r>
            <w:proofErr w:type="spellEnd"/>
            <w:r w:rsidRPr="004B01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программа художественно – эстетической направленности для детей старшего дошкольного возраста «Умелые руки».</w:t>
            </w:r>
          </w:p>
        </w:tc>
        <w:tc>
          <w:tcPr>
            <w:tcW w:w="283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F01C0" w:rsidRPr="004B015C" w:rsidRDefault="00AF01C0" w:rsidP="00D32CE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Коллектив МАДОУ </w:t>
            </w:r>
          </w:p>
          <w:p w:rsidR="00AF01C0" w:rsidRPr="004B015C" w:rsidRDefault="00AF01C0" w:rsidP="00D32CE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33</w:t>
            </w:r>
          </w:p>
        </w:tc>
      </w:tr>
    </w:tbl>
    <w:p w:rsidR="00D32CE2" w:rsidRDefault="00AF01C0" w:rsidP="00AF01C0">
      <w:pPr>
        <w:pStyle w:val="af3"/>
        <w:tabs>
          <w:tab w:val="left" w:pos="0"/>
        </w:tabs>
        <w:spacing w:line="240" w:lineRule="auto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         </w:t>
      </w:r>
    </w:p>
    <w:p w:rsidR="00DD6CD1" w:rsidRPr="00D32CE2" w:rsidRDefault="00DD6CD1" w:rsidP="00D32CE2">
      <w:pPr>
        <w:pStyle w:val="af3"/>
        <w:tabs>
          <w:tab w:val="left" w:pos="0"/>
        </w:tabs>
        <w:spacing w:line="240" w:lineRule="auto"/>
        <w:jc w:val="center"/>
        <w:rPr>
          <w:color w:val="000000"/>
          <w:szCs w:val="28"/>
        </w:rPr>
      </w:pPr>
      <w:r w:rsidRPr="00D32CE2">
        <w:rPr>
          <w:bCs/>
          <w:szCs w:val="28"/>
        </w:rPr>
        <w:t>Цели включения в образовательный процесс перечисленных   программ:</w:t>
      </w:r>
    </w:p>
    <w:p w:rsidR="00DD6CD1" w:rsidRDefault="00DD6CD1" w:rsidP="00DD6CD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1.Переход от традиционного подхода к  новому качеству педагогического            процесса, соответствующего  требованиям Федерального государственного           образовательного стандарта дошкольного образования, направленного на   образование, воспитание и развитие детей.</w:t>
      </w:r>
    </w:p>
    <w:p w:rsidR="00D32CE2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AF01C0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ачественно</w:t>
      </w:r>
      <w:r w:rsidR="00AF01C0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01C0">
        <w:rPr>
          <w:rFonts w:ascii="Times New Roman" w:hAnsi="Times New Roman" w:cs="Times New Roman"/>
          <w:bCs/>
          <w:sz w:val="28"/>
          <w:szCs w:val="28"/>
        </w:rPr>
        <w:t>обновление существующей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модели МАДОУ, обеспечивающей  эффективное </w:t>
      </w:r>
      <w:r w:rsidR="00AF01C0">
        <w:rPr>
          <w:rFonts w:ascii="Times New Roman" w:hAnsi="Times New Roman" w:cs="Times New Roman"/>
          <w:bCs/>
          <w:sz w:val="28"/>
          <w:szCs w:val="28"/>
        </w:rPr>
        <w:t xml:space="preserve"> физическое, </w:t>
      </w:r>
      <w:r>
        <w:rPr>
          <w:rFonts w:ascii="Times New Roman" w:hAnsi="Times New Roman" w:cs="Times New Roman"/>
          <w:bCs/>
          <w:sz w:val="28"/>
          <w:szCs w:val="28"/>
        </w:rPr>
        <w:t xml:space="preserve">художественно-эстетическое,  </w:t>
      </w:r>
      <w:r w:rsidR="00AF01C0">
        <w:rPr>
          <w:rFonts w:ascii="Times New Roman" w:hAnsi="Times New Roman" w:cs="Times New Roman"/>
          <w:bCs/>
          <w:sz w:val="28"/>
          <w:szCs w:val="28"/>
        </w:rPr>
        <w:t xml:space="preserve"> патриотическое  и </w:t>
      </w:r>
      <w:r>
        <w:rPr>
          <w:rFonts w:ascii="Times New Roman" w:hAnsi="Times New Roman" w:cs="Times New Roman"/>
          <w:bCs/>
          <w:sz w:val="28"/>
          <w:szCs w:val="28"/>
        </w:rPr>
        <w:t>личностное развитие детей средствами интеграции образовательных областей в процессе воспитания и обучения.</w:t>
      </w:r>
    </w:p>
    <w:p w:rsidR="00DD6CD1" w:rsidRDefault="00DD6CD1" w:rsidP="00DD6CD1">
      <w:pPr>
        <w:pStyle w:val="af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Приоритетные задачи программ:</w:t>
      </w:r>
    </w:p>
    <w:p w:rsidR="00D32CE2" w:rsidRDefault="00D32CE2" w:rsidP="00DD6CD1">
      <w:pPr>
        <w:pStyle w:val="af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6CD1" w:rsidRDefault="00DD6CD1" w:rsidP="00DD6CD1">
      <w:pPr>
        <w:pStyle w:val="af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1.Создание психолого-педагогических условий,  обеспечивающих  </w:t>
      </w:r>
      <w:r w:rsidR="00AF01C0">
        <w:rPr>
          <w:rFonts w:ascii="Times New Roman" w:hAnsi="Times New Roman" w:cs="Times New Roman"/>
          <w:bCs/>
          <w:sz w:val="28"/>
          <w:szCs w:val="28"/>
        </w:rPr>
        <w:t>эффективное  физическое, художественно-эстетическое,   патриотическое  и личностное развитие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01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детей средствами интеграции образовательных областей в процессе воспитания и обучения.</w:t>
      </w:r>
    </w:p>
    <w:p w:rsidR="00DD6CD1" w:rsidRDefault="00DD6CD1" w:rsidP="00DD6CD1">
      <w:pPr>
        <w:pStyle w:val="af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2.Формирование и развитие оценки качества образования с учётом  требований ФГОС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D6CD1" w:rsidRDefault="00DD6CD1" w:rsidP="00DD6CD1">
      <w:pPr>
        <w:pStyle w:val="af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3.Разработка интегративного подхода в реализации задач образовательных        областей в процессе организации </w:t>
      </w:r>
      <w:r w:rsidR="00AF01C0">
        <w:rPr>
          <w:rFonts w:ascii="Times New Roman" w:hAnsi="Times New Roman" w:cs="Times New Roman"/>
          <w:bCs/>
          <w:sz w:val="28"/>
          <w:szCs w:val="28"/>
        </w:rPr>
        <w:t xml:space="preserve">эффективного  физического, художественно-эстетического,   патриотического  и личностного  развития </w:t>
      </w:r>
      <w:r>
        <w:rPr>
          <w:rFonts w:ascii="Times New Roman" w:hAnsi="Times New Roman" w:cs="Times New Roman"/>
          <w:bCs/>
          <w:sz w:val="28"/>
          <w:szCs w:val="28"/>
        </w:rPr>
        <w:t>детей.</w:t>
      </w:r>
    </w:p>
    <w:p w:rsidR="00DD6CD1" w:rsidRDefault="00DD6CD1" w:rsidP="00DD6CD1">
      <w:pPr>
        <w:pStyle w:val="af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4.Использование  возможностей современных информационно - коммуникационных технологий для реализации образовательно-воспитательной работы МАДОУ, как принципиально нового подхода к воспитанию и образованию детей.</w:t>
      </w:r>
    </w:p>
    <w:p w:rsidR="00DD6CD1" w:rsidRDefault="00DD6CD1" w:rsidP="00DD6CD1">
      <w:pPr>
        <w:pStyle w:val="af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5.Создание  условий для максимальной самореализации личности ребенка.</w:t>
      </w:r>
    </w:p>
    <w:p w:rsidR="00DD6CD1" w:rsidRDefault="00DD6CD1" w:rsidP="00DD6CD1">
      <w:pPr>
        <w:pStyle w:val="af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6.Овладение  инновационными технологиями обучения и воспитания.</w:t>
      </w:r>
    </w:p>
    <w:p w:rsidR="00DD6CD1" w:rsidRDefault="00DD6CD1" w:rsidP="00DD6CD1">
      <w:pPr>
        <w:pStyle w:val="af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7.Создание в детском саду атмосферы привлекательности, комфортности, безопасности.</w:t>
      </w:r>
    </w:p>
    <w:p w:rsidR="00D32CE2" w:rsidRDefault="00D32CE2" w:rsidP="00DD6CD1">
      <w:pPr>
        <w:pStyle w:val="af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6CD1" w:rsidRDefault="00DD6CD1" w:rsidP="00DD6CD1">
      <w:pPr>
        <w:pStyle w:val="af1"/>
        <w:ind w:left="-14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Программы строятся на следующих принципах:</w:t>
      </w:r>
    </w:p>
    <w:p w:rsidR="00D32CE2" w:rsidRDefault="00D32CE2" w:rsidP="00DD6CD1">
      <w:pPr>
        <w:pStyle w:val="af1"/>
        <w:ind w:left="-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6CD1" w:rsidRDefault="00DD6CD1" w:rsidP="00DD6CD1">
      <w:pPr>
        <w:pStyle w:val="af1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-направленности программы на реализацию задач поэтапной организации образовательного пространства ДОУ в соответствии с ФГОС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структуре образовательной программы дошкольного образования; </w:t>
      </w:r>
    </w:p>
    <w:p w:rsidR="00DD6CD1" w:rsidRDefault="00DD6CD1" w:rsidP="00DD6CD1">
      <w:pPr>
        <w:pStyle w:val="af1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демократичности (планирование совместно с родителями, педагогами);</w:t>
      </w:r>
    </w:p>
    <w:p w:rsidR="00DD6CD1" w:rsidRDefault="00DD6CD1" w:rsidP="00DD6CD1">
      <w:pPr>
        <w:pStyle w:val="af1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динамичности (развитие от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простого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 сложному);</w:t>
      </w:r>
    </w:p>
    <w:p w:rsidR="00DD6CD1" w:rsidRDefault="00DD6CD1" w:rsidP="00DD6CD1">
      <w:pPr>
        <w:pStyle w:val="af1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-целостности (укрепление физического, умственного, социального и духовного здоровья);</w:t>
      </w:r>
    </w:p>
    <w:p w:rsidR="00DD6CD1" w:rsidRDefault="00DD6CD1" w:rsidP="00DD6CD1">
      <w:pPr>
        <w:pStyle w:val="af1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интеграции (содержания материала из различных областей);</w:t>
      </w:r>
    </w:p>
    <w:p w:rsidR="00DD6CD1" w:rsidRDefault="00DD6CD1" w:rsidP="00DD6CD1">
      <w:pPr>
        <w:pStyle w:val="af1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системности (взаимосвязь всех элементов образова</w:t>
      </w:r>
      <w:r>
        <w:rPr>
          <w:rFonts w:ascii="Times New Roman" w:hAnsi="Times New Roman" w:cs="Times New Roman"/>
          <w:bCs/>
          <w:sz w:val="28"/>
          <w:szCs w:val="28"/>
        </w:rPr>
        <w:softHyphen/>
        <w:t xml:space="preserve">тельного процесса);  </w:t>
      </w:r>
    </w:p>
    <w:p w:rsidR="00DD6CD1" w:rsidRDefault="00DD6CD1" w:rsidP="00DD6CD1">
      <w:pPr>
        <w:pStyle w:val="af1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гибкости  (придание проектам и процессу планирования способности менять свою направленность в связи с возникновением непредвиденных обстоятельств);</w:t>
      </w:r>
    </w:p>
    <w:p w:rsidR="00236EF8" w:rsidRDefault="00DD6CD1" w:rsidP="00236EF8">
      <w:pPr>
        <w:pStyle w:val="af1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-точности (конкретизации и д</w:t>
      </w:r>
      <w:r w:rsidR="00AF01C0">
        <w:rPr>
          <w:rFonts w:ascii="Times New Roman" w:hAnsi="Times New Roman" w:cs="Times New Roman"/>
          <w:bCs/>
          <w:sz w:val="28"/>
          <w:szCs w:val="28"/>
        </w:rPr>
        <w:t>етализации содержания программ).</w:t>
      </w:r>
    </w:p>
    <w:p w:rsidR="00236EF8" w:rsidRDefault="00236EF8" w:rsidP="00236EF8">
      <w:pPr>
        <w:pStyle w:val="af1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D6CD1">
        <w:rPr>
          <w:rFonts w:ascii="Times New Roman" w:hAnsi="Times New Roman" w:cs="Times New Roman"/>
          <w:bCs/>
          <w:sz w:val="28"/>
          <w:szCs w:val="28"/>
        </w:rPr>
        <w:t xml:space="preserve"> Кроме того,  в МАДОУ разработаны и реализуются программы по дополнительному образованию (лицензированная программа)</w:t>
      </w:r>
      <w:r w:rsidR="00DD6CD1">
        <w:rPr>
          <w:rFonts w:ascii="Times New Roman" w:hAnsi="Times New Roman"/>
          <w:sz w:val="28"/>
          <w:szCs w:val="28"/>
        </w:rPr>
        <w:t xml:space="preserve"> «</w:t>
      </w:r>
      <w:r w:rsidR="00DD6CD1">
        <w:rPr>
          <w:rFonts w:ascii="Times New Roman" w:hAnsi="Times New Roman" w:cs="Times New Roman"/>
          <w:sz w:val="28"/>
          <w:szCs w:val="28"/>
        </w:rPr>
        <w:t xml:space="preserve">Умелые руки»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  <w:r w:rsidR="00DD6CD1">
        <w:rPr>
          <w:rFonts w:ascii="Times New Roman" w:hAnsi="Times New Roman" w:cs="Times New Roman"/>
          <w:sz w:val="28"/>
          <w:szCs w:val="28"/>
        </w:rPr>
        <w:t xml:space="preserve">);  программы по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дополнительному образованию: </w:t>
      </w:r>
      <w:r w:rsidRPr="00DB388E">
        <w:rPr>
          <w:rFonts w:ascii="Times New Roman" w:hAnsi="Times New Roman"/>
          <w:sz w:val="28"/>
          <w:szCs w:val="28"/>
        </w:rPr>
        <w:t>«Юный инспектор дорожного движения» (ЮИДД)</w:t>
      </w:r>
      <w:r>
        <w:rPr>
          <w:rFonts w:ascii="Times New Roman" w:hAnsi="Times New Roman"/>
          <w:sz w:val="28"/>
          <w:szCs w:val="28"/>
        </w:rPr>
        <w:t xml:space="preserve">» </w:t>
      </w:r>
      <w:r w:rsidR="00DD6CD1">
        <w:rPr>
          <w:rFonts w:ascii="Times New Roman" w:hAnsi="Times New Roman" w:cs="Times New Roman"/>
          <w:sz w:val="28"/>
          <w:szCs w:val="28"/>
        </w:rPr>
        <w:t xml:space="preserve">(руководитель Логинова Т.М.),  </w:t>
      </w:r>
      <w:r w:rsidR="00DD6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«Обучение детей игре на музыкальных инструментах» </w:t>
      </w:r>
      <w:r w:rsidR="00DD6CD1">
        <w:rPr>
          <w:rFonts w:ascii="Times New Roman" w:hAnsi="Times New Roman" w:cs="Times New Roman"/>
          <w:bCs/>
          <w:sz w:val="28"/>
          <w:szCs w:val="28"/>
        </w:rPr>
        <w:t xml:space="preserve">(руководитель Руденко Т.П.), </w:t>
      </w:r>
      <w:r>
        <w:rPr>
          <w:rFonts w:ascii="Times New Roman" w:hAnsi="Times New Roman"/>
          <w:sz w:val="28"/>
          <w:szCs w:val="28"/>
        </w:rPr>
        <w:t xml:space="preserve">«Фольклор башкирского народа»  (руководитель Николаева Т.В), </w:t>
      </w:r>
      <w:r w:rsidRPr="00DB388E">
        <w:rPr>
          <w:rFonts w:ascii="Times New Roman" w:hAnsi="Times New Roman"/>
          <w:sz w:val="28"/>
          <w:szCs w:val="28"/>
        </w:rPr>
        <w:t>«Юный краевед»</w:t>
      </w:r>
      <w:r>
        <w:rPr>
          <w:rFonts w:ascii="Times New Roman" w:hAnsi="Times New Roman"/>
          <w:sz w:val="28"/>
          <w:szCs w:val="28"/>
        </w:rPr>
        <w:t xml:space="preserve"> (руководитель </w:t>
      </w:r>
      <w:r w:rsidRPr="00DB388E">
        <w:rPr>
          <w:rFonts w:ascii="Times New Roman" w:hAnsi="Times New Roman"/>
          <w:sz w:val="28"/>
          <w:szCs w:val="28"/>
        </w:rPr>
        <w:t>Горенко Н.Н.</w:t>
      </w:r>
      <w:r>
        <w:rPr>
          <w:rFonts w:ascii="Times New Roman" w:hAnsi="Times New Roman"/>
          <w:sz w:val="28"/>
          <w:szCs w:val="28"/>
        </w:rPr>
        <w:t>),</w:t>
      </w:r>
      <w:r w:rsidRPr="00236EF8">
        <w:rPr>
          <w:rFonts w:ascii="Times New Roman" w:hAnsi="Times New Roman"/>
          <w:sz w:val="28"/>
          <w:szCs w:val="28"/>
        </w:rPr>
        <w:t xml:space="preserve"> </w:t>
      </w:r>
      <w:r w:rsidRPr="00DB388E">
        <w:rPr>
          <w:rFonts w:ascii="Times New Roman" w:hAnsi="Times New Roman"/>
          <w:sz w:val="28"/>
          <w:szCs w:val="28"/>
        </w:rPr>
        <w:t>«Развиваем интел</w:t>
      </w:r>
      <w:r>
        <w:rPr>
          <w:rFonts w:ascii="Times New Roman" w:hAnsi="Times New Roman"/>
          <w:sz w:val="28"/>
          <w:szCs w:val="28"/>
        </w:rPr>
        <w:t xml:space="preserve">лект» (обучение игре в  шашки), (руководитель </w:t>
      </w:r>
      <w:r w:rsidRPr="00DB388E">
        <w:rPr>
          <w:rFonts w:ascii="Times New Roman" w:hAnsi="Times New Roman"/>
          <w:sz w:val="28"/>
          <w:szCs w:val="28"/>
        </w:rPr>
        <w:t>Васильева В.А.</w:t>
      </w:r>
      <w:r>
        <w:rPr>
          <w:rFonts w:ascii="Times New Roman" w:hAnsi="Times New Roman"/>
          <w:sz w:val="28"/>
          <w:szCs w:val="28"/>
        </w:rPr>
        <w:t xml:space="preserve">),  «Изучаем чувашский язык» (руководитель  </w:t>
      </w:r>
      <w:proofErr w:type="spellStart"/>
      <w:r w:rsidRPr="00DB388E">
        <w:rPr>
          <w:rFonts w:ascii="Times New Roman" w:hAnsi="Times New Roman"/>
          <w:sz w:val="28"/>
          <w:szCs w:val="28"/>
        </w:rPr>
        <w:t>Биглова</w:t>
      </w:r>
      <w:proofErr w:type="spellEnd"/>
      <w:r w:rsidRPr="00DB388E">
        <w:rPr>
          <w:rFonts w:ascii="Times New Roman" w:hAnsi="Times New Roman"/>
          <w:sz w:val="28"/>
          <w:szCs w:val="28"/>
        </w:rPr>
        <w:t xml:space="preserve"> Н.А.</w:t>
      </w:r>
      <w:r>
        <w:rPr>
          <w:rFonts w:ascii="Times New Roman" w:hAnsi="Times New Roman"/>
          <w:sz w:val="28"/>
          <w:szCs w:val="28"/>
        </w:rPr>
        <w:t>).</w:t>
      </w:r>
    </w:p>
    <w:p w:rsidR="00DD6CD1" w:rsidRPr="00236EF8" w:rsidRDefault="00236EF8" w:rsidP="00236EF8">
      <w:pPr>
        <w:pStyle w:val="af1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D6CD1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DD6CD1">
        <w:rPr>
          <w:rFonts w:ascii="Times New Roman" w:hAnsi="Times New Roman" w:cs="Times New Roman"/>
          <w:sz w:val="28"/>
          <w:szCs w:val="28"/>
        </w:rPr>
        <w:t xml:space="preserve"> являются авторскими.</w:t>
      </w:r>
    </w:p>
    <w:p w:rsidR="00236EF8" w:rsidRDefault="00236EF8" w:rsidP="00D32CE2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D522B1" w:rsidRDefault="00301741" w:rsidP="00D522B1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</w:t>
      </w:r>
      <w:r w:rsidR="00D522B1" w:rsidRPr="00F24573">
        <w:rPr>
          <w:rFonts w:ascii="Times New Roman" w:hAnsi="Times New Roman"/>
          <w:sz w:val="28"/>
          <w:szCs w:val="28"/>
        </w:rPr>
        <w:t>Итоги диагностики готовности выпускников к школе</w:t>
      </w:r>
    </w:p>
    <w:p w:rsidR="00D32CE2" w:rsidRPr="00F24573" w:rsidRDefault="00D32CE2" w:rsidP="00D522B1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D522B1" w:rsidRPr="00F24573" w:rsidRDefault="00D522B1" w:rsidP="00D522B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573">
        <w:rPr>
          <w:rFonts w:ascii="Times New Roman" w:hAnsi="Times New Roman"/>
          <w:sz w:val="28"/>
          <w:szCs w:val="28"/>
        </w:rPr>
        <w:t xml:space="preserve">    </w:t>
      </w:r>
      <w:r w:rsidR="00D32CE2">
        <w:rPr>
          <w:rFonts w:ascii="Times New Roman" w:hAnsi="Times New Roman"/>
          <w:sz w:val="28"/>
          <w:szCs w:val="28"/>
        </w:rPr>
        <w:t xml:space="preserve"> </w:t>
      </w:r>
      <w:r w:rsidRPr="00F24573">
        <w:rPr>
          <w:rFonts w:ascii="Times New Roman" w:hAnsi="Times New Roman"/>
          <w:sz w:val="28"/>
          <w:szCs w:val="28"/>
        </w:rPr>
        <w:t xml:space="preserve"> В 2018-2019 учебном году выпущено  13 воспитанников подготовительной к школе г</w:t>
      </w:r>
      <w:r w:rsidR="00301741">
        <w:rPr>
          <w:rFonts w:ascii="Times New Roman" w:hAnsi="Times New Roman"/>
          <w:sz w:val="28"/>
          <w:szCs w:val="28"/>
        </w:rPr>
        <w:t>руппе</w:t>
      </w:r>
      <w:r w:rsidRPr="00F24573">
        <w:rPr>
          <w:rFonts w:ascii="Times New Roman" w:hAnsi="Times New Roman"/>
          <w:sz w:val="28"/>
          <w:szCs w:val="28"/>
        </w:rPr>
        <w:t>. Результаты диагностического</w:t>
      </w:r>
      <w:r w:rsidR="00301741">
        <w:rPr>
          <w:rFonts w:ascii="Times New Roman" w:hAnsi="Times New Roman"/>
          <w:sz w:val="28"/>
          <w:szCs w:val="28"/>
        </w:rPr>
        <w:t xml:space="preserve"> </w:t>
      </w:r>
      <w:r w:rsidRPr="00F24573">
        <w:rPr>
          <w:rFonts w:ascii="Times New Roman" w:hAnsi="Times New Roman"/>
          <w:sz w:val="28"/>
          <w:szCs w:val="28"/>
        </w:rPr>
        <w:t>обследования данных воспитанников показали, что  100% детей готовы к обучению в школе. Уровень усвоения выпускниками МАДОУ образовательной программы в 2018 – 2019 учебном году составил 100 %: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9"/>
        <w:gridCol w:w="1617"/>
        <w:gridCol w:w="1850"/>
        <w:gridCol w:w="1737"/>
        <w:gridCol w:w="1876"/>
      </w:tblGrid>
      <w:tr w:rsidR="00D522B1" w:rsidRPr="004B015C" w:rsidTr="006E1FC6">
        <w:trPr>
          <w:trHeight w:val="1270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2B1" w:rsidRPr="004B015C" w:rsidRDefault="00D522B1" w:rsidP="00D522B1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Возрастная  группа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2B1" w:rsidRPr="004B015C" w:rsidRDefault="00D522B1" w:rsidP="00D522B1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Количество</w:t>
            </w:r>
          </w:p>
          <w:p w:rsidR="00D522B1" w:rsidRPr="004B015C" w:rsidRDefault="00D522B1" w:rsidP="00D522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детей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2B1" w:rsidRPr="004B015C" w:rsidRDefault="00D522B1" w:rsidP="00D522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Высокий уровень подготовки</w:t>
            </w:r>
            <w:proofErr w:type="gramStart"/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2B1" w:rsidRPr="004B015C" w:rsidRDefault="00D522B1" w:rsidP="00D522B1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Средний уровень подготовки</w:t>
            </w:r>
          </w:p>
          <w:p w:rsidR="00D522B1" w:rsidRPr="004B015C" w:rsidRDefault="00D522B1" w:rsidP="00D522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(%)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2B1" w:rsidRPr="004B015C" w:rsidRDefault="00D522B1" w:rsidP="00D522B1">
            <w:pPr>
              <w:spacing w:line="240" w:lineRule="auto"/>
              <w:jc w:val="both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Уровень подготовки ниже среднего</w:t>
            </w:r>
            <w:proofErr w:type="gramStart"/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 xml:space="preserve"> (%) </w:t>
            </w:r>
            <w:proofErr w:type="gramEnd"/>
          </w:p>
        </w:tc>
      </w:tr>
      <w:tr w:rsidR="00D522B1" w:rsidRPr="004B015C" w:rsidTr="006E1FC6">
        <w:trPr>
          <w:trHeight w:val="445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2B1" w:rsidRPr="004B015C" w:rsidRDefault="00D522B1" w:rsidP="006E1FC6">
            <w:pPr>
              <w:spacing w:after="0" w:line="360" w:lineRule="auto"/>
              <w:jc w:val="center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Уровень актуального развития</w:t>
            </w:r>
          </w:p>
        </w:tc>
      </w:tr>
      <w:tr w:rsidR="00D522B1" w:rsidRPr="004B015C" w:rsidTr="006E1FC6">
        <w:trPr>
          <w:trHeight w:val="273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2B1" w:rsidRPr="004B015C" w:rsidRDefault="00D522B1" w:rsidP="00D522B1">
            <w:pPr>
              <w:spacing w:after="0" w:line="240" w:lineRule="auto"/>
              <w:rPr>
                <w:rFonts w:ascii="Times New Roman" w:hAnsi="Times New Roman"/>
                <w:i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 xml:space="preserve">Подготовительная к школе группа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2B1" w:rsidRPr="004B015C" w:rsidRDefault="00D522B1" w:rsidP="00D522B1">
            <w:pPr>
              <w:spacing w:line="240" w:lineRule="auto"/>
              <w:jc w:val="both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2B1" w:rsidRPr="004B015C" w:rsidRDefault="00D522B1" w:rsidP="00D522B1">
            <w:pPr>
              <w:spacing w:line="240" w:lineRule="auto"/>
              <w:jc w:val="both"/>
              <w:rPr>
                <w:rFonts w:ascii="Times New Roman" w:hAnsi="Times New Roman"/>
                <w:i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6 (46%)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2B1" w:rsidRPr="004B015C" w:rsidRDefault="00D522B1" w:rsidP="00D522B1">
            <w:pPr>
              <w:spacing w:line="240" w:lineRule="auto"/>
              <w:jc w:val="both"/>
              <w:rPr>
                <w:rFonts w:ascii="Times New Roman" w:hAnsi="Times New Roman"/>
                <w:i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7(54%)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2B1" w:rsidRPr="004B015C" w:rsidRDefault="00D522B1" w:rsidP="00D522B1">
            <w:pPr>
              <w:spacing w:line="240" w:lineRule="auto"/>
              <w:jc w:val="both"/>
              <w:rPr>
                <w:rFonts w:ascii="Times New Roman" w:hAnsi="Times New Roman"/>
                <w:i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-</w:t>
            </w:r>
          </w:p>
        </w:tc>
      </w:tr>
      <w:tr w:rsidR="00D522B1" w:rsidRPr="004B015C" w:rsidTr="006E1FC6">
        <w:trPr>
          <w:trHeight w:val="355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2B1" w:rsidRPr="004B015C" w:rsidRDefault="00D522B1" w:rsidP="00D522B1">
            <w:pPr>
              <w:spacing w:after="0" w:line="240" w:lineRule="auto"/>
              <w:jc w:val="both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Мотивационная готовность</w:t>
            </w:r>
          </w:p>
        </w:tc>
      </w:tr>
      <w:tr w:rsidR="00D522B1" w:rsidRPr="004B015C" w:rsidTr="006E1FC6">
        <w:trPr>
          <w:trHeight w:val="319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2B1" w:rsidRPr="004B015C" w:rsidRDefault="00D522B1" w:rsidP="00D522B1">
            <w:pPr>
              <w:spacing w:after="0" w:line="240" w:lineRule="auto"/>
              <w:rPr>
                <w:rFonts w:ascii="Times New Roman" w:hAnsi="Times New Roman"/>
                <w:i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 xml:space="preserve">Подготовительная к школе  группа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2B1" w:rsidRPr="004B015C" w:rsidRDefault="00D522B1" w:rsidP="00D522B1">
            <w:pPr>
              <w:spacing w:line="240" w:lineRule="auto"/>
              <w:jc w:val="both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2B1" w:rsidRPr="004B015C" w:rsidRDefault="00D522B1" w:rsidP="00D522B1">
            <w:pPr>
              <w:spacing w:line="240" w:lineRule="auto"/>
              <w:jc w:val="both"/>
              <w:rPr>
                <w:rFonts w:ascii="Times New Roman" w:hAnsi="Times New Roman"/>
                <w:i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13 (100%)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2B1" w:rsidRPr="004B015C" w:rsidRDefault="00D522B1" w:rsidP="00D522B1">
            <w:pPr>
              <w:spacing w:line="240" w:lineRule="auto"/>
              <w:jc w:val="both"/>
              <w:rPr>
                <w:rFonts w:ascii="Times New Roman" w:hAnsi="Times New Roman"/>
                <w:i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2B1" w:rsidRPr="004B015C" w:rsidRDefault="00D522B1" w:rsidP="00D522B1">
            <w:pPr>
              <w:spacing w:line="240" w:lineRule="auto"/>
              <w:jc w:val="both"/>
              <w:rPr>
                <w:rFonts w:ascii="Times New Roman" w:hAnsi="Times New Roman"/>
                <w:i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-</w:t>
            </w:r>
          </w:p>
        </w:tc>
      </w:tr>
      <w:tr w:rsidR="00D522B1" w:rsidRPr="004B015C" w:rsidTr="006E1FC6">
        <w:trPr>
          <w:trHeight w:val="389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2B1" w:rsidRPr="004B015C" w:rsidRDefault="00D522B1" w:rsidP="006E1FC6">
            <w:pPr>
              <w:spacing w:line="240" w:lineRule="auto"/>
              <w:jc w:val="center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Развитие интегративных качеств</w:t>
            </w:r>
          </w:p>
        </w:tc>
      </w:tr>
      <w:tr w:rsidR="00D522B1" w:rsidRPr="004B015C" w:rsidTr="004B015C">
        <w:trPr>
          <w:trHeight w:val="693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2B1" w:rsidRPr="004B015C" w:rsidRDefault="00D522B1" w:rsidP="00D522B1">
            <w:pPr>
              <w:spacing w:after="0" w:line="360" w:lineRule="auto"/>
              <w:jc w:val="both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Возрастная группа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2B1" w:rsidRPr="004B015C" w:rsidRDefault="00D522B1" w:rsidP="00D522B1">
            <w:pPr>
              <w:spacing w:line="360" w:lineRule="auto"/>
              <w:jc w:val="both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Высокий уровень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2B1" w:rsidRPr="004B015C" w:rsidRDefault="00D522B1" w:rsidP="00D522B1">
            <w:pPr>
              <w:spacing w:line="360" w:lineRule="auto"/>
              <w:jc w:val="both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Выше среднего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2B1" w:rsidRPr="004B015C" w:rsidRDefault="00D522B1" w:rsidP="00D522B1">
            <w:pPr>
              <w:spacing w:line="360" w:lineRule="auto"/>
              <w:jc w:val="both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2B1" w:rsidRPr="004B015C" w:rsidRDefault="00D522B1" w:rsidP="00D522B1">
            <w:pPr>
              <w:spacing w:line="360" w:lineRule="auto"/>
              <w:jc w:val="both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Требуется коррекция</w:t>
            </w:r>
          </w:p>
        </w:tc>
      </w:tr>
      <w:tr w:rsidR="00D522B1" w:rsidRPr="004B015C" w:rsidTr="006E1FC6">
        <w:trPr>
          <w:trHeight w:val="305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2B1" w:rsidRPr="004B015C" w:rsidRDefault="00D522B1" w:rsidP="006E1FC6">
            <w:pPr>
              <w:spacing w:after="0" w:line="240" w:lineRule="auto"/>
              <w:rPr>
                <w:rFonts w:ascii="Times New Roman" w:hAnsi="Times New Roman"/>
                <w:i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 xml:space="preserve">Подготовительная к школе группа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2B1" w:rsidRPr="004B015C" w:rsidRDefault="00D522B1" w:rsidP="00D522B1">
            <w:pPr>
              <w:spacing w:line="360" w:lineRule="auto"/>
              <w:jc w:val="both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10 (70%)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2B1" w:rsidRPr="004B015C" w:rsidRDefault="00D522B1" w:rsidP="00D522B1">
            <w:pPr>
              <w:spacing w:line="360" w:lineRule="auto"/>
              <w:jc w:val="both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3 (30%)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2B1" w:rsidRPr="004B015C" w:rsidRDefault="00D522B1" w:rsidP="00D522B1">
            <w:pPr>
              <w:spacing w:line="36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b/>
                <w:color w:val="3333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2B1" w:rsidRPr="004B015C" w:rsidRDefault="00D522B1" w:rsidP="00D522B1">
            <w:pPr>
              <w:spacing w:line="36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b/>
                <w:color w:val="333300"/>
                <w:sz w:val="24"/>
                <w:szCs w:val="24"/>
                <w:lang w:eastAsia="en-US"/>
              </w:rPr>
              <w:t>-</w:t>
            </w:r>
          </w:p>
        </w:tc>
      </w:tr>
      <w:tr w:rsidR="00D522B1" w:rsidRPr="004B015C" w:rsidTr="006E1FC6">
        <w:trPr>
          <w:trHeight w:val="638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2B1" w:rsidRPr="004B015C" w:rsidRDefault="00D522B1" w:rsidP="006E1FC6">
            <w:pPr>
              <w:spacing w:after="0" w:line="240" w:lineRule="auto"/>
              <w:jc w:val="center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D522B1" w:rsidRPr="004B015C" w:rsidTr="006E1FC6">
        <w:trPr>
          <w:trHeight w:val="824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2B1" w:rsidRPr="004B015C" w:rsidRDefault="00D522B1" w:rsidP="00D522B1">
            <w:pPr>
              <w:spacing w:after="0" w:line="360" w:lineRule="auto"/>
              <w:jc w:val="both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Возрастная группа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2B1" w:rsidRPr="004B015C" w:rsidRDefault="00D522B1" w:rsidP="00D522B1">
            <w:pPr>
              <w:spacing w:line="360" w:lineRule="auto"/>
              <w:jc w:val="both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Высокий уровень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2B1" w:rsidRPr="004B015C" w:rsidRDefault="00D522B1" w:rsidP="00D522B1">
            <w:pPr>
              <w:spacing w:line="360" w:lineRule="auto"/>
              <w:jc w:val="both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Выше среднего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2B1" w:rsidRPr="004B015C" w:rsidRDefault="00D522B1" w:rsidP="00D522B1">
            <w:pPr>
              <w:spacing w:line="360" w:lineRule="auto"/>
              <w:jc w:val="both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2B1" w:rsidRPr="004B015C" w:rsidRDefault="00D522B1" w:rsidP="00D522B1">
            <w:pPr>
              <w:spacing w:line="360" w:lineRule="auto"/>
              <w:jc w:val="both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Требуется коррекция</w:t>
            </w:r>
          </w:p>
        </w:tc>
      </w:tr>
      <w:tr w:rsidR="00D522B1" w:rsidRPr="004B015C" w:rsidTr="006E1FC6">
        <w:trPr>
          <w:trHeight w:val="301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2B1" w:rsidRPr="004B015C" w:rsidRDefault="00D522B1" w:rsidP="006E1FC6">
            <w:pPr>
              <w:spacing w:after="0" w:line="240" w:lineRule="auto"/>
              <w:rPr>
                <w:rFonts w:ascii="Times New Roman" w:hAnsi="Times New Roman"/>
                <w:i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 xml:space="preserve">Подготовительная к школе  группа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2B1" w:rsidRPr="004B015C" w:rsidRDefault="00D522B1" w:rsidP="00D522B1">
            <w:pPr>
              <w:spacing w:line="360" w:lineRule="auto"/>
              <w:jc w:val="both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12 (83%)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2B1" w:rsidRPr="004B015C" w:rsidRDefault="00D522B1" w:rsidP="00D522B1">
            <w:pPr>
              <w:spacing w:line="360" w:lineRule="auto"/>
              <w:jc w:val="both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1 (17%)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2B1" w:rsidRPr="004B015C" w:rsidRDefault="00D522B1" w:rsidP="00D522B1">
            <w:pPr>
              <w:spacing w:line="36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b/>
                <w:color w:val="3333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2B1" w:rsidRPr="004B015C" w:rsidRDefault="00D522B1" w:rsidP="00D522B1">
            <w:pPr>
              <w:spacing w:line="36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b/>
                <w:color w:val="333300"/>
                <w:sz w:val="24"/>
                <w:szCs w:val="24"/>
                <w:lang w:eastAsia="en-US"/>
              </w:rPr>
              <w:t>-</w:t>
            </w:r>
          </w:p>
        </w:tc>
      </w:tr>
    </w:tbl>
    <w:p w:rsidR="00D522B1" w:rsidRPr="00351147" w:rsidRDefault="00D522B1" w:rsidP="00D522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 2018-2019</w:t>
      </w:r>
      <w:r w:rsidRPr="00351147">
        <w:rPr>
          <w:rFonts w:ascii="Times New Roman" w:hAnsi="Times New Roman"/>
          <w:sz w:val="28"/>
          <w:szCs w:val="28"/>
        </w:rPr>
        <w:t xml:space="preserve"> учебном году по итогам диагностики уровень готовности детей  к школе в среднем составил:</w:t>
      </w:r>
    </w:p>
    <w:p w:rsidR="00D522B1" w:rsidRPr="00351147" w:rsidRDefault="00D522B1" w:rsidP="00D522B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147">
        <w:rPr>
          <w:rFonts w:ascii="Times New Roman" w:hAnsi="Times New Roman"/>
          <w:sz w:val="28"/>
          <w:szCs w:val="28"/>
        </w:rPr>
        <w:t xml:space="preserve">- актуального развития: высокий уровень – </w:t>
      </w:r>
      <w:r>
        <w:rPr>
          <w:rFonts w:ascii="Times New Roman" w:hAnsi="Times New Roman"/>
          <w:sz w:val="28"/>
          <w:szCs w:val="28"/>
        </w:rPr>
        <w:t>6</w:t>
      </w:r>
      <w:r w:rsidRPr="0035114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46</w:t>
      </w:r>
      <w:r w:rsidRPr="00351147">
        <w:rPr>
          <w:rFonts w:ascii="Times New Roman" w:hAnsi="Times New Roman"/>
          <w:sz w:val="28"/>
          <w:szCs w:val="28"/>
        </w:rPr>
        <w:t>%),   уровень выше среднего – 7(</w:t>
      </w:r>
      <w:r>
        <w:rPr>
          <w:rFonts w:ascii="Times New Roman" w:hAnsi="Times New Roman"/>
          <w:sz w:val="28"/>
          <w:szCs w:val="28"/>
        </w:rPr>
        <w:t>54</w:t>
      </w:r>
      <w:r w:rsidRPr="00351147">
        <w:rPr>
          <w:rFonts w:ascii="Times New Roman" w:hAnsi="Times New Roman"/>
          <w:sz w:val="28"/>
          <w:szCs w:val="28"/>
        </w:rPr>
        <w:t>%), уровень ниже среднего – 0;</w:t>
      </w:r>
    </w:p>
    <w:p w:rsidR="00D522B1" w:rsidRPr="00351147" w:rsidRDefault="00D522B1" w:rsidP="00D522B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147">
        <w:rPr>
          <w:rFonts w:ascii="Times New Roman" w:hAnsi="Times New Roman"/>
          <w:sz w:val="28"/>
          <w:szCs w:val="28"/>
        </w:rPr>
        <w:t xml:space="preserve">- мотивационная готовность: высокий уровень – </w:t>
      </w:r>
      <w:r>
        <w:rPr>
          <w:rFonts w:ascii="Times New Roman" w:hAnsi="Times New Roman"/>
          <w:sz w:val="28"/>
          <w:szCs w:val="28"/>
        </w:rPr>
        <w:t>13</w:t>
      </w:r>
      <w:r w:rsidRPr="0035114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100</w:t>
      </w:r>
      <w:r w:rsidRPr="00351147">
        <w:rPr>
          <w:rFonts w:ascii="Times New Roman" w:hAnsi="Times New Roman"/>
          <w:sz w:val="28"/>
          <w:szCs w:val="28"/>
        </w:rPr>
        <w:t xml:space="preserve">%), средний уровень – </w:t>
      </w:r>
      <w:r>
        <w:rPr>
          <w:rFonts w:ascii="Times New Roman" w:hAnsi="Times New Roman"/>
          <w:sz w:val="28"/>
          <w:szCs w:val="28"/>
        </w:rPr>
        <w:t>0,</w:t>
      </w:r>
      <w:r w:rsidRPr="00351147">
        <w:rPr>
          <w:rFonts w:ascii="Times New Roman" w:hAnsi="Times New Roman"/>
          <w:sz w:val="28"/>
          <w:szCs w:val="28"/>
        </w:rPr>
        <w:t xml:space="preserve"> уровень ниже среднего – 0;</w:t>
      </w:r>
    </w:p>
    <w:p w:rsidR="00D522B1" w:rsidRPr="00351147" w:rsidRDefault="00D522B1" w:rsidP="00D522B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147">
        <w:rPr>
          <w:rFonts w:ascii="Times New Roman" w:hAnsi="Times New Roman"/>
          <w:sz w:val="28"/>
          <w:szCs w:val="28"/>
        </w:rPr>
        <w:t xml:space="preserve">- развитие интегративных качеств: высокий уровень </w:t>
      </w:r>
      <w:r>
        <w:rPr>
          <w:rFonts w:ascii="Times New Roman" w:hAnsi="Times New Roman"/>
          <w:sz w:val="28"/>
          <w:szCs w:val="28"/>
        </w:rPr>
        <w:t>–</w:t>
      </w:r>
      <w:r w:rsidRPr="00351147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</w:t>
      </w:r>
      <w:r w:rsidRPr="00351147">
        <w:rPr>
          <w:rFonts w:ascii="Times New Roman" w:hAnsi="Times New Roman"/>
          <w:sz w:val="28"/>
          <w:szCs w:val="28"/>
        </w:rPr>
        <w:t>(7</w:t>
      </w:r>
      <w:r>
        <w:rPr>
          <w:rFonts w:ascii="Times New Roman" w:hAnsi="Times New Roman"/>
          <w:sz w:val="28"/>
          <w:szCs w:val="28"/>
        </w:rPr>
        <w:t>0</w:t>
      </w:r>
      <w:r w:rsidRPr="00351147">
        <w:rPr>
          <w:rFonts w:ascii="Times New Roman" w:hAnsi="Times New Roman"/>
          <w:sz w:val="28"/>
          <w:szCs w:val="28"/>
        </w:rPr>
        <w:t xml:space="preserve">%); средний уровень – </w:t>
      </w:r>
      <w:r>
        <w:rPr>
          <w:rFonts w:ascii="Times New Roman" w:hAnsi="Times New Roman"/>
          <w:sz w:val="28"/>
          <w:szCs w:val="28"/>
        </w:rPr>
        <w:t>3</w:t>
      </w:r>
      <w:r w:rsidRPr="0035114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3</w:t>
      </w:r>
      <w:r w:rsidRPr="00351147">
        <w:rPr>
          <w:rFonts w:ascii="Times New Roman" w:hAnsi="Times New Roman"/>
          <w:sz w:val="28"/>
          <w:szCs w:val="28"/>
        </w:rPr>
        <w:t>0%);  средний</w:t>
      </w:r>
      <w:r w:rsidR="00D32CE2">
        <w:rPr>
          <w:rFonts w:ascii="Times New Roman" w:hAnsi="Times New Roman"/>
          <w:sz w:val="28"/>
          <w:szCs w:val="28"/>
        </w:rPr>
        <w:t xml:space="preserve"> </w:t>
      </w:r>
      <w:r w:rsidRPr="00351147">
        <w:rPr>
          <w:rFonts w:ascii="Times New Roman" w:hAnsi="Times New Roman"/>
          <w:sz w:val="28"/>
          <w:szCs w:val="28"/>
        </w:rPr>
        <w:t>уровень –</w:t>
      </w:r>
      <w:r>
        <w:rPr>
          <w:rFonts w:ascii="Times New Roman" w:hAnsi="Times New Roman"/>
          <w:sz w:val="28"/>
          <w:szCs w:val="28"/>
        </w:rPr>
        <w:t>0;</w:t>
      </w:r>
    </w:p>
    <w:p w:rsidR="00D522B1" w:rsidRPr="000068F1" w:rsidRDefault="00D522B1" w:rsidP="00D522B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1147">
        <w:rPr>
          <w:rFonts w:ascii="Times New Roman" w:hAnsi="Times New Roman"/>
          <w:sz w:val="28"/>
          <w:szCs w:val="28"/>
        </w:rPr>
        <w:t xml:space="preserve">-уровень овладения необходимыми навыками и умениями по образовательным областям </w:t>
      </w:r>
      <w:r>
        <w:rPr>
          <w:rFonts w:ascii="Times New Roman" w:hAnsi="Times New Roman"/>
          <w:sz w:val="28"/>
          <w:szCs w:val="28"/>
        </w:rPr>
        <w:t>–</w:t>
      </w:r>
      <w:r w:rsidRPr="00351147">
        <w:rPr>
          <w:rFonts w:ascii="Times New Roman" w:hAnsi="Times New Roman"/>
          <w:sz w:val="28"/>
          <w:szCs w:val="28"/>
        </w:rPr>
        <w:t xml:space="preserve"> высокий уровень – 1</w:t>
      </w:r>
      <w:r>
        <w:rPr>
          <w:rFonts w:ascii="Times New Roman" w:hAnsi="Times New Roman"/>
          <w:sz w:val="28"/>
          <w:szCs w:val="28"/>
        </w:rPr>
        <w:t>2</w:t>
      </w:r>
      <w:r w:rsidRPr="0035114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83</w:t>
      </w:r>
      <w:r w:rsidRPr="00351147">
        <w:rPr>
          <w:rFonts w:ascii="Times New Roman" w:hAnsi="Times New Roman"/>
          <w:sz w:val="28"/>
          <w:szCs w:val="28"/>
        </w:rPr>
        <w:t xml:space="preserve">%); уровень выше среднего – </w:t>
      </w:r>
      <w:r>
        <w:rPr>
          <w:rFonts w:ascii="Times New Roman" w:hAnsi="Times New Roman"/>
          <w:sz w:val="28"/>
          <w:szCs w:val="28"/>
        </w:rPr>
        <w:t>1</w:t>
      </w:r>
      <w:r w:rsidRPr="0035114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17</w:t>
      </w:r>
      <w:r w:rsidRPr="00351147">
        <w:rPr>
          <w:rFonts w:ascii="Times New Roman" w:hAnsi="Times New Roman"/>
          <w:sz w:val="28"/>
          <w:szCs w:val="28"/>
        </w:rPr>
        <w:t>%); средний</w:t>
      </w:r>
      <w:r w:rsidR="00D32CE2">
        <w:rPr>
          <w:rFonts w:ascii="Times New Roman" w:hAnsi="Times New Roman"/>
          <w:sz w:val="28"/>
          <w:szCs w:val="28"/>
        </w:rPr>
        <w:t xml:space="preserve"> </w:t>
      </w:r>
      <w:r w:rsidRPr="00351147">
        <w:rPr>
          <w:rFonts w:ascii="Times New Roman" w:hAnsi="Times New Roman"/>
          <w:sz w:val="28"/>
          <w:szCs w:val="28"/>
        </w:rPr>
        <w:t>уровень</w:t>
      </w:r>
      <w:r w:rsidRPr="000068F1">
        <w:rPr>
          <w:rFonts w:ascii="Times New Roman" w:hAnsi="Times New Roman"/>
          <w:b/>
          <w:sz w:val="28"/>
          <w:szCs w:val="28"/>
        </w:rPr>
        <w:t xml:space="preserve">– </w:t>
      </w:r>
      <w:r w:rsidRPr="00AC59A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D522B1" w:rsidRDefault="00D522B1" w:rsidP="00301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186">
        <w:rPr>
          <w:rFonts w:ascii="Times New Roman" w:hAnsi="Times New Roman"/>
          <w:sz w:val="28"/>
          <w:szCs w:val="28"/>
        </w:rPr>
        <w:lastRenderedPageBreak/>
        <w:t xml:space="preserve">В 2018-2019 учебном году воспитанники и педагоги МАДОУ были активными участниками и лауреатами муниципальных, республиканских, всероссийских, международных конкурсов в различных номинациях: спортивные соревнования, пение, выставки рисунков, выставки поделок и игра на музыкальных инструментах. Разнообразная направленность конкурсных мероприятий позволила   детям творчески проявить себя в различных областях. </w:t>
      </w:r>
    </w:p>
    <w:p w:rsidR="003A0493" w:rsidRPr="00301741" w:rsidRDefault="003A0493" w:rsidP="00301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CD1" w:rsidRDefault="00DD6CD1" w:rsidP="0030174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международных, всероссийских, республиканских, муниципальных мероприятий, в которых участвовали педагоги </w:t>
      </w:r>
      <w:r w:rsidR="000C4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МАДОУ</w:t>
      </w:r>
      <w:r w:rsidR="000C4640">
        <w:rPr>
          <w:rFonts w:ascii="Times New Roman" w:hAnsi="Times New Roman" w:cs="Times New Roman"/>
          <w:sz w:val="28"/>
          <w:szCs w:val="28"/>
        </w:rPr>
        <w:t>:</w:t>
      </w:r>
    </w:p>
    <w:p w:rsidR="000C4640" w:rsidRDefault="000C4640" w:rsidP="0030174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9747"/>
      </w:tblGrid>
      <w:tr w:rsidR="000C4640" w:rsidRPr="004B015C" w:rsidTr="006E1FC6">
        <w:tc>
          <w:tcPr>
            <w:tcW w:w="9747" w:type="dxa"/>
          </w:tcPr>
          <w:p w:rsidR="000C4640" w:rsidRPr="004B015C" w:rsidRDefault="000C4640" w:rsidP="00522B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  <w:t xml:space="preserve">     2018-2019 учебный год</w:t>
            </w:r>
          </w:p>
        </w:tc>
      </w:tr>
      <w:tr w:rsidR="000C4640" w:rsidRPr="004B015C" w:rsidTr="006E1FC6">
        <w:tc>
          <w:tcPr>
            <w:tcW w:w="9747" w:type="dxa"/>
          </w:tcPr>
          <w:p w:rsidR="000C4640" w:rsidRPr="004B015C" w:rsidRDefault="000C4640" w:rsidP="00522B5B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В международных конкурсах:</w:t>
            </w:r>
          </w:p>
          <w:p w:rsidR="000C4640" w:rsidRPr="004B015C" w:rsidRDefault="000C4640" w:rsidP="00522B5B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«Лесные переливы» - диплом 1 степени, диплом 2 степени (Тагирова Н.В.); </w:t>
            </w:r>
          </w:p>
          <w:p w:rsidR="000C4640" w:rsidRPr="004B015C" w:rsidRDefault="000C4640" w:rsidP="00522B5B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«Любимая мамочка» - диплом 2 степени (</w:t>
            </w:r>
            <w:proofErr w:type="spellStart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Гимальдинова</w:t>
            </w:r>
            <w:proofErr w:type="spellEnd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И.Ю.); </w:t>
            </w:r>
          </w:p>
          <w:p w:rsidR="000C4640" w:rsidRPr="004B015C" w:rsidRDefault="000C4640" w:rsidP="00522B5B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 «Художественно – эстетическое воспитание дошкольников» </w:t>
            </w:r>
            <w:proofErr w:type="gramStart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иплом 1 степени (</w:t>
            </w:r>
            <w:proofErr w:type="spellStart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Гимальдинова</w:t>
            </w:r>
            <w:proofErr w:type="spellEnd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И.Ю.); </w:t>
            </w:r>
          </w:p>
          <w:p w:rsidR="000C4640" w:rsidRPr="004B015C" w:rsidRDefault="000C4640" w:rsidP="00522B5B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«Художественно – эстетическое воспитание дошкольников» </w:t>
            </w:r>
            <w:proofErr w:type="gramStart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иплом 1 степени (Тагирова Н.В.);</w:t>
            </w:r>
          </w:p>
          <w:p w:rsidR="000C4640" w:rsidRPr="004B015C" w:rsidRDefault="000C4640" w:rsidP="00522B5B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«Поделки к Новому году» - победитель 1 место, Горенко Н.Н.;</w:t>
            </w:r>
          </w:p>
          <w:p w:rsidR="000C4640" w:rsidRPr="004B015C" w:rsidRDefault="000C4640" w:rsidP="00522B5B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«Мое лучшее занятие»-  победитель 1 место, Горенко Н.Н.;</w:t>
            </w:r>
          </w:p>
          <w:p w:rsidR="000C4640" w:rsidRPr="004B015C" w:rsidRDefault="000C4640" w:rsidP="00522B5B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 Человек и космос» - диплом, Логинова Т.М.;</w:t>
            </w:r>
          </w:p>
          <w:p w:rsidR="000C4640" w:rsidRPr="004B015C" w:rsidRDefault="000C4640" w:rsidP="00522B5B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для работников образовательных организаций «Конструирование в ДОО» - диплом 2 степени, Логинова Т.М.;</w:t>
            </w:r>
          </w:p>
          <w:p w:rsidR="000C4640" w:rsidRPr="004B015C" w:rsidRDefault="000C4640" w:rsidP="00522B5B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«Мнемоника – техника для быстрого запоминания информации» - диплом 2 степени, Логинова Т.М.;</w:t>
            </w:r>
          </w:p>
          <w:p w:rsidR="000C4640" w:rsidRPr="004B015C" w:rsidRDefault="000C4640" w:rsidP="00522B5B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 «Мнемоника – техника для быстрого запоминания информации» - диплом 1 степени, </w:t>
            </w:r>
            <w:proofErr w:type="spellStart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Гимальдинова</w:t>
            </w:r>
            <w:proofErr w:type="spellEnd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И.Ю.;</w:t>
            </w:r>
          </w:p>
          <w:p w:rsidR="000C4640" w:rsidRPr="004B015C" w:rsidRDefault="000C4640" w:rsidP="00522B5B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«Моя любимая Россия» - диплом 1 степени, Тагирова Н.В.;</w:t>
            </w:r>
          </w:p>
          <w:p w:rsidR="000C4640" w:rsidRPr="004B015C" w:rsidRDefault="000C4640" w:rsidP="00522B5B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«Воспитание основ патриотизма у детей дошкольного возраста» - победитель, 2 место, Горенко Н.Н.;</w:t>
            </w:r>
          </w:p>
          <w:p w:rsidR="000C4640" w:rsidRPr="004B015C" w:rsidRDefault="000C4640" w:rsidP="00522B5B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«Дидактические  упражнения  на произношение звука </w:t>
            </w:r>
            <w:proofErr w:type="spellStart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» - диплом, Горенко Н.Н.;</w:t>
            </w:r>
          </w:p>
          <w:p w:rsidR="000C4640" w:rsidRPr="004B015C" w:rsidRDefault="000C4640" w:rsidP="00522B5B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элементарных математических представлений» - победитель, 1 место, Горенко Н.Н.;</w:t>
            </w:r>
          </w:p>
          <w:p w:rsidR="000C4640" w:rsidRPr="004B015C" w:rsidRDefault="000C4640" w:rsidP="00522B5B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«По тропинке знаний» - диплом, 1 место, Горенко Н.Н.;</w:t>
            </w:r>
          </w:p>
          <w:p w:rsidR="000C4640" w:rsidRPr="004B015C" w:rsidRDefault="000C4640" w:rsidP="00522B5B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«Профессиональное мастерство» - диплом 1 место, Горенко Н.Н.;</w:t>
            </w:r>
          </w:p>
          <w:p w:rsidR="000C4640" w:rsidRPr="004B015C" w:rsidRDefault="000C4640" w:rsidP="00522B5B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сертификат, </w:t>
            </w:r>
            <w:proofErr w:type="spellStart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Биглова</w:t>
            </w:r>
            <w:proofErr w:type="spellEnd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C4640" w:rsidRPr="004B015C" w:rsidTr="006E1FC6">
        <w:tc>
          <w:tcPr>
            <w:tcW w:w="9747" w:type="dxa"/>
          </w:tcPr>
          <w:p w:rsidR="000C4640" w:rsidRPr="004B015C" w:rsidRDefault="000C4640" w:rsidP="00522B5B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Во всероссийских конкурсах:</w:t>
            </w:r>
          </w:p>
          <w:p w:rsidR="000C4640" w:rsidRPr="004B015C" w:rsidRDefault="000C4640" w:rsidP="00522B5B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«Мамин праздник» - дипломы 1, 2, 3 степени (Тагирова Н.В., Логинова Т.М., </w:t>
            </w:r>
            <w:proofErr w:type="spellStart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Ульянченко</w:t>
            </w:r>
            <w:proofErr w:type="spellEnd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Е.Р., </w:t>
            </w:r>
            <w:proofErr w:type="spellStart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Цюпко</w:t>
            </w:r>
            <w:proofErr w:type="spellEnd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Гимальдинова</w:t>
            </w:r>
            <w:proofErr w:type="spellEnd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И.Ю., </w:t>
            </w:r>
            <w:proofErr w:type="spellStart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Биглова</w:t>
            </w:r>
            <w:proofErr w:type="spellEnd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Н.А.);  </w:t>
            </w:r>
          </w:p>
          <w:p w:rsidR="000C4640" w:rsidRPr="004B015C" w:rsidRDefault="000C4640" w:rsidP="00522B5B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«Мамин праздник» - благодарственное письмо (Ртищева Н.М.);</w:t>
            </w:r>
          </w:p>
          <w:p w:rsidR="000C4640" w:rsidRPr="004B015C" w:rsidRDefault="000C4640" w:rsidP="00522B5B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«Моей мамочке» - сертификат участника (Ртищева </w:t>
            </w:r>
            <w:proofErr w:type="spellStart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Н.М.,Тагирова</w:t>
            </w:r>
            <w:proofErr w:type="spellEnd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Логинова Т.М., </w:t>
            </w:r>
            <w:proofErr w:type="spellStart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Ульянченко</w:t>
            </w:r>
            <w:proofErr w:type="spellEnd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Е.Р., </w:t>
            </w:r>
            <w:proofErr w:type="spellStart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Цюпко</w:t>
            </w:r>
            <w:proofErr w:type="spellEnd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Гимальдинова</w:t>
            </w:r>
            <w:proofErr w:type="spellEnd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И.Ю., </w:t>
            </w:r>
            <w:proofErr w:type="spellStart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Биглова</w:t>
            </w:r>
            <w:proofErr w:type="spellEnd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Н.А.);  </w:t>
            </w:r>
          </w:p>
          <w:p w:rsidR="000C4640" w:rsidRPr="004B015C" w:rsidRDefault="000C4640" w:rsidP="00522B5B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 «Педагог и программа </w:t>
            </w:r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диплом 1 место (Ефремова Л.Ф.); </w:t>
            </w:r>
          </w:p>
          <w:p w:rsidR="000C4640" w:rsidRPr="004B015C" w:rsidRDefault="000C4640" w:rsidP="00522B5B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«Основы ФГОС </w:t>
            </w:r>
            <w:proofErr w:type="gramStart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</w:t>
            </w:r>
            <w:proofErr w:type="gramStart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proofErr w:type="gramEnd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место (Ефремова Л.Ф.); </w:t>
            </w:r>
          </w:p>
          <w:p w:rsidR="000C4640" w:rsidRPr="004B015C" w:rsidRDefault="000C4640" w:rsidP="00522B5B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Блиц – олимпиада «Педагогическая организация игровой деятельности дошкольников» - диплом 1 место (Ефремова Л.Ф.);</w:t>
            </w:r>
          </w:p>
          <w:p w:rsidR="000C4640" w:rsidRPr="004B015C" w:rsidRDefault="000C4640" w:rsidP="00522B5B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Блиц – олимпиада «Литературное образование дошкольников» - диплом 1 место (Ефремова Л.Ф.); </w:t>
            </w:r>
          </w:p>
          <w:p w:rsidR="000C4640" w:rsidRPr="004B015C" w:rsidRDefault="000C4640" w:rsidP="00522B5B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«Время знаний» - диплом 1 место (Логинова Т.М.); </w:t>
            </w:r>
          </w:p>
          <w:p w:rsidR="000C4640" w:rsidRPr="004B015C" w:rsidRDefault="000C4640" w:rsidP="00522B5B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«</w:t>
            </w:r>
            <w:proofErr w:type="spellStart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детском саду» - диплом 1 место (Ефремова Л.Ф.); </w:t>
            </w:r>
          </w:p>
          <w:p w:rsidR="000C4640" w:rsidRPr="004B015C" w:rsidRDefault="000C4640" w:rsidP="00522B5B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Блиц – олимпиада  «Речевое развитие дошкольников в соответствии  ФГОС </w:t>
            </w:r>
            <w:proofErr w:type="gramStart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- </w:t>
            </w:r>
            <w:proofErr w:type="gramStart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proofErr w:type="gramEnd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, Ефремова Л.Ф.;</w:t>
            </w:r>
          </w:p>
          <w:p w:rsidR="000C4640" w:rsidRPr="004B015C" w:rsidRDefault="000C4640" w:rsidP="00522B5B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Блиц – олимпиада «Подготовка дошкольников обучению грамоте» - диплом, Ефремова Л.Ф.;</w:t>
            </w:r>
          </w:p>
          <w:p w:rsidR="000C4640" w:rsidRPr="004B015C" w:rsidRDefault="000C4640" w:rsidP="00522B5B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«Компьютерная грамотность педагога» - диплом 1 место, Ефремова Л.Ф.;</w:t>
            </w:r>
          </w:p>
          <w:p w:rsidR="000C4640" w:rsidRPr="004B015C" w:rsidRDefault="000C4640" w:rsidP="00522B5B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«Игра – основной вид деятельности   в ДОУ»- диплом, </w:t>
            </w:r>
            <w:proofErr w:type="spellStart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Биглова</w:t>
            </w:r>
            <w:proofErr w:type="spellEnd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Н.А.;</w:t>
            </w:r>
          </w:p>
          <w:p w:rsidR="000C4640" w:rsidRPr="004B015C" w:rsidRDefault="000C4640" w:rsidP="00522B5B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 и моя мама» - дипломы 2 степени, </w:t>
            </w:r>
            <w:proofErr w:type="spellStart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Гимальдинова</w:t>
            </w:r>
            <w:proofErr w:type="spellEnd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И.Ю.;</w:t>
            </w:r>
          </w:p>
          <w:p w:rsidR="000C4640" w:rsidRPr="004B015C" w:rsidRDefault="000C4640" w:rsidP="00522B5B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 подготовку и сопровождение участника всероссийского мероприятия» - благодарственное письмо, </w:t>
            </w:r>
            <w:proofErr w:type="spellStart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Биглова</w:t>
            </w:r>
            <w:proofErr w:type="spellEnd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Н.А.;</w:t>
            </w:r>
          </w:p>
          <w:p w:rsidR="000C4640" w:rsidRPr="004B015C" w:rsidRDefault="000C4640" w:rsidP="00522B5B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«Лучшее оформление помещения, территории, участка» - победитель, 2 место, Горенко Н.Н.;</w:t>
            </w:r>
          </w:p>
          <w:p w:rsidR="000C4640" w:rsidRPr="004B015C" w:rsidRDefault="000C4640" w:rsidP="00522B5B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«Конкурс профессионального мастерства им. А.С.Макаренко» - диплом, Горенко Н.Н.;</w:t>
            </w:r>
          </w:p>
          <w:p w:rsidR="000C4640" w:rsidRPr="004B015C" w:rsidRDefault="000C4640" w:rsidP="00522B5B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«Итоговое интегрированное занятие во второй группе раннего возраста» - диплом, Горенко Н.Н.;</w:t>
            </w:r>
          </w:p>
          <w:p w:rsidR="000C4640" w:rsidRPr="004B015C" w:rsidRDefault="000C4640" w:rsidP="00522B5B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тестирование  - сертификат, Логинова Т.М.</w:t>
            </w:r>
          </w:p>
        </w:tc>
      </w:tr>
      <w:tr w:rsidR="000C4640" w:rsidRPr="004B015C" w:rsidTr="006E1FC6">
        <w:tc>
          <w:tcPr>
            <w:tcW w:w="9747" w:type="dxa"/>
          </w:tcPr>
          <w:p w:rsidR="000C4640" w:rsidRPr="004B015C" w:rsidRDefault="000C4640" w:rsidP="00522B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республиканских конкурсах:</w:t>
            </w:r>
          </w:p>
          <w:p w:rsidR="000C4640" w:rsidRPr="004B015C" w:rsidRDefault="000C4640" w:rsidP="00522B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 «Мы - </w:t>
            </w:r>
            <w:proofErr w:type="spellStart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гагаринцы</w:t>
            </w:r>
            <w:proofErr w:type="spellEnd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Почетная грамота, </w:t>
            </w:r>
            <w:proofErr w:type="spellStart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Горюхина</w:t>
            </w:r>
            <w:proofErr w:type="spellEnd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К.Н.;</w:t>
            </w:r>
          </w:p>
          <w:p w:rsidR="000C4640" w:rsidRPr="004B015C" w:rsidRDefault="000C4640" w:rsidP="00522B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«Мы–</w:t>
            </w:r>
            <w:proofErr w:type="spellStart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гагаринцы</w:t>
            </w:r>
            <w:proofErr w:type="spellEnd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!» (физическая культура) - Почетная грамота, Ефремова Л.Ф.;</w:t>
            </w:r>
          </w:p>
          <w:p w:rsidR="000C4640" w:rsidRPr="004B015C" w:rsidRDefault="000C4640" w:rsidP="00522B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«Мы–</w:t>
            </w:r>
            <w:proofErr w:type="spellStart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гагаринцы</w:t>
            </w:r>
            <w:proofErr w:type="spellEnd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!» (конкурс рисунков) - Почетная грамота, Ефремова Л.Ф.;</w:t>
            </w:r>
          </w:p>
          <w:p w:rsidR="000C4640" w:rsidRPr="004B015C" w:rsidRDefault="000C4640" w:rsidP="00522B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«Мы–</w:t>
            </w:r>
            <w:proofErr w:type="spellStart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гагаринцы</w:t>
            </w:r>
            <w:proofErr w:type="spellEnd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!» (</w:t>
            </w:r>
            <w:proofErr w:type="spellStart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полиолимпиада</w:t>
            </w:r>
            <w:proofErr w:type="spellEnd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- Почетная грамота, Ефремова Л.Ф. </w:t>
            </w:r>
          </w:p>
        </w:tc>
      </w:tr>
      <w:tr w:rsidR="000C4640" w:rsidRPr="004B015C" w:rsidTr="006E1FC6">
        <w:tc>
          <w:tcPr>
            <w:tcW w:w="9747" w:type="dxa"/>
          </w:tcPr>
          <w:p w:rsidR="000C4640" w:rsidRPr="004B015C" w:rsidRDefault="000C4640" w:rsidP="00522B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В муниципальных конкурсах</w:t>
            </w:r>
          </w:p>
          <w:p w:rsidR="000C4640" w:rsidRPr="004B015C" w:rsidRDefault="000C4640" w:rsidP="00522B5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муниципальном конкурсе «Мудрая сова» - старший воспитатель </w:t>
            </w:r>
            <w:proofErr w:type="spellStart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Горюхина</w:t>
            </w:r>
            <w:proofErr w:type="spellEnd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К.Н., благодарность;</w:t>
            </w:r>
          </w:p>
          <w:p w:rsidR="000C4640" w:rsidRPr="004B015C" w:rsidRDefault="000C4640" w:rsidP="00522B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муниципальном конкурсе детского музыкального творчества «Маленькие звездочки -2019» - первое место;  </w:t>
            </w:r>
          </w:p>
          <w:p w:rsidR="000C4640" w:rsidRPr="004B015C" w:rsidRDefault="000C4640" w:rsidP="00522B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открытом муниципальном интернет – конкурсе народного творчества «Легенды нашего края» - диплом лауреата 1 степени;</w:t>
            </w:r>
          </w:p>
          <w:p w:rsidR="000C4640" w:rsidRPr="004B015C" w:rsidRDefault="000C4640" w:rsidP="00522B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Экологическая акция «Елочка»: номинация «Установленный аншлаг» - воспитатели Тагирова Н.В., </w:t>
            </w:r>
            <w:proofErr w:type="spellStart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Ульянченко</w:t>
            </w:r>
            <w:proofErr w:type="spellEnd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Е.Р., грамота 2 место.</w:t>
            </w:r>
          </w:p>
          <w:p w:rsidR="000C4640" w:rsidRPr="004B015C" w:rsidRDefault="000C4640" w:rsidP="00522B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оздоровительная спартакиада «Здоровье - 2019»: шашки </w:t>
            </w:r>
            <w:proofErr w:type="gramStart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имальдинова</w:t>
            </w:r>
            <w:proofErr w:type="spellEnd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И.Ю., грамота 3 место.</w:t>
            </w:r>
          </w:p>
          <w:p w:rsidR="000C4640" w:rsidRPr="004B015C" w:rsidRDefault="000C4640" w:rsidP="00522B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оздоровительная</w:t>
            </w:r>
            <w:proofErr w:type="gramEnd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спартакиада «Здоровье - 2019»: лыжные </w:t>
            </w:r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гонки–Ртищева Н.М., грамота 1 место.</w:t>
            </w:r>
          </w:p>
          <w:p w:rsidR="000C4640" w:rsidRPr="004B015C" w:rsidRDefault="000C4640" w:rsidP="00522B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муниципальном конкурсе профессионального мастерства «Воспитатель года – 2019»:номинация «За преданность педагогической профессии»- воспитатель Логинова Т.М., диплом  первое место. </w:t>
            </w:r>
          </w:p>
          <w:p w:rsidR="000C4640" w:rsidRPr="004B015C" w:rsidRDefault="000C4640" w:rsidP="00522B5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муниципальном  конкурсе профессионального мастерства «Учитель - логопед </w:t>
            </w:r>
            <w:proofErr w:type="gramStart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оватор- 2019» - </w:t>
            </w:r>
            <w:proofErr w:type="spellStart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>Гимальдинова</w:t>
            </w:r>
            <w:proofErr w:type="spellEnd"/>
            <w:r w:rsidRPr="004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И.Ю., диплом.</w:t>
            </w:r>
          </w:p>
        </w:tc>
      </w:tr>
    </w:tbl>
    <w:p w:rsidR="000C4640" w:rsidRDefault="000C4640" w:rsidP="000C464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F09" w:rsidRPr="00D87457" w:rsidRDefault="000C4640" w:rsidP="006E1FC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16F09">
        <w:rPr>
          <w:rFonts w:ascii="Times New Roman" w:hAnsi="Times New Roman"/>
          <w:sz w:val="28"/>
          <w:szCs w:val="28"/>
        </w:rPr>
        <w:t xml:space="preserve">В течение 2019 – 2020  учебного года были организованы и проведены следующие </w:t>
      </w:r>
      <w:r w:rsidR="00816F09" w:rsidRPr="00D87457">
        <w:rPr>
          <w:rFonts w:ascii="Times New Roman" w:hAnsi="Times New Roman"/>
          <w:sz w:val="28"/>
          <w:szCs w:val="28"/>
          <w:lang w:eastAsia="en-US"/>
        </w:rPr>
        <w:t>выставки, смотры-конкурсы, фестивали,  творческие проекты, акции:</w:t>
      </w:r>
    </w:p>
    <w:tbl>
      <w:tblPr>
        <w:tblStyle w:val="af4"/>
        <w:tblpPr w:leftFromText="180" w:rightFromText="180" w:vertAnchor="text" w:horzAnchor="margin" w:tblpY="368"/>
        <w:tblW w:w="9747" w:type="dxa"/>
        <w:tblLook w:val="04A0"/>
      </w:tblPr>
      <w:tblGrid>
        <w:gridCol w:w="7054"/>
        <w:gridCol w:w="2693"/>
      </w:tblGrid>
      <w:tr w:rsidR="00816F09" w:rsidRPr="004B015C" w:rsidTr="006E1FC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09" w:rsidRPr="004B015C" w:rsidRDefault="00816F09" w:rsidP="006E1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09" w:rsidRPr="004B015C" w:rsidRDefault="00816F09" w:rsidP="006E1FC6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F09" w:rsidRPr="004B015C" w:rsidTr="006E1FC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09" w:rsidRPr="004B015C" w:rsidRDefault="00816F09" w:rsidP="006E1FC6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09" w:rsidRPr="004B015C" w:rsidRDefault="00816F09" w:rsidP="006E1FC6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11E" w:rsidRPr="004B015C" w:rsidTr="006E1FC6">
        <w:trPr>
          <w:trHeight w:val="28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1E" w:rsidRPr="004B015C" w:rsidRDefault="0024711E" w:rsidP="0024711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015C">
              <w:rPr>
                <w:rFonts w:ascii="Times New Roman" w:hAnsi="Times New Roman"/>
                <w:sz w:val="24"/>
                <w:szCs w:val="24"/>
              </w:rPr>
              <w:t>Фотовыставка «Осенние (зимние, весенние) пейзажи»  с участием родителей).</w:t>
            </w:r>
            <w:proofErr w:type="gramEnd"/>
          </w:p>
          <w:p w:rsidR="0024711E" w:rsidRPr="004B015C" w:rsidRDefault="0024711E" w:rsidP="0024711E">
            <w:pPr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Выставка поделок «Дары осени».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1E" w:rsidRPr="004B015C" w:rsidRDefault="0024711E" w:rsidP="0024711E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 xml:space="preserve">Ноябрь, </w:t>
            </w:r>
          </w:p>
          <w:p w:rsidR="0024711E" w:rsidRPr="004B015C" w:rsidRDefault="0024711E" w:rsidP="0024711E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 xml:space="preserve">февраль, </w:t>
            </w:r>
          </w:p>
          <w:p w:rsidR="0024711E" w:rsidRPr="004B015C" w:rsidRDefault="0024711E" w:rsidP="0024711E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4711E" w:rsidRPr="004B015C" w:rsidTr="006E1FC6">
        <w:trPr>
          <w:trHeight w:val="28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1E" w:rsidRPr="004B015C" w:rsidRDefault="0024711E" w:rsidP="0024711E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15C">
              <w:rPr>
                <w:rFonts w:ascii="Times New Roman" w:hAnsi="Times New Roman"/>
                <w:sz w:val="24"/>
                <w:szCs w:val="24"/>
                <w:lang w:eastAsia="ru-RU"/>
              </w:rPr>
              <w:t>Фотовыставка «Наша группа» (по результатам социометрии).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1E" w:rsidRPr="004B015C" w:rsidRDefault="0024711E" w:rsidP="0024711E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4711E" w:rsidRPr="004B015C" w:rsidTr="006E1FC6">
        <w:trPr>
          <w:trHeight w:val="28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1E" w:rsidRPr="004B015C" w:rsidRDefault="0024711E" w:rsidP="0024711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Творческая работа детей и родителей, выполнение творческих открыток к Новому году.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1E" w:rsidRPr="004B015C" w:rsidRDefault="0024711E" w:rsidP="0024711E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24711E" w:rsidRPr="004B015C" w:rsidTr="006E1FC6">
        <w:trPr>
          <w:trHeight w:val="28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1E" w:rsidRPr="004B015C" w:rsidRDefault="0024711E" w:rsidP="0024711E">
            <w:pPr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Смотр-конкурс игровых площадок на лучшее  зимнее оформление.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1E" w:rsidRPr="004B015C" w:rsidRDefault="0024711E" w:rsidP="0024711E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Декабрь – январь</w:t>
            </w:r>
          </w:p>
        </w:tc>
      </w:tr>
      <w:tr w:rsidR="0024711E" w:rsidRPr="004B015C" w:rsidTr="006E1FC6">
        <w:trPr>
          <w:trHeight w:val="38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1E" w:rsidRPr="004B015C" w:rsidRDefault="0024711E" w:rsidP="0024711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Фотовыставка «Мой город».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1E" w:rsidRPr="004B015C" w:rsidRDefault="0024711E" w:rsidP="0024711E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24711E" w:rsidRPr="004B015C" w:rsidTr="006E1FC6">
        <w:trPr>
          <w:trHeight w:val="31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1E" w:rsidRPr="004B015C" w:rsidRDefault="0024711E" w:rsidP="0024711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Фотовыставка «Посещение музея имени С.Т. Аксакова».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1E" w:rsidRPr="004B015C" w:rsidRDefault="0024711E" w:rsidP="0024711E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4711E" w:rsidRPr="004B015C" w:rsidTr="006E1FC6">
        <w:trPr>
          <w:trHeight w:val="31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1E" w:rsidRPr="004B015C" w:rsidRDefault="0024711E" w:rsidP="0024711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Фотовыставка «Театры Башкортостана» (пополнение).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1E" w:rsidRPr="004B015C" w:rsidRDefault="0024711E" w:rsidP="0024711E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В течение  первого полугодия</w:t>
            </w:r>
          </w:p>
        </w:tc>
      </w:tr>
      <w:tr w:rsidR="0024711E" w:rsidRPr="004B015C" w:rsidTr="006E1FC6">
        <w:trPr>
          <w:trHeight w:val="31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1E" w:rsidRPr="004B015C" w:rsidRDefault="0024711E" w:rsidP="0024711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 xml:space="preserve">Фотовыставка, посвященная 75 – </w:t>
            </w:r>
            <w:proofErr w:type="spellStart"/>
            <w:r w:rsidRPr="004B015C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4B015C">
              <w:rPr>
                <w:rFonts w:ascii="Times New Roman" w:hAnsi="Times New Roman"/>
                <w:sz w:val="24"/>
                <w:szCs w:val="24"/>
              </w:rPr>
              <w:t xml:space="preserve"> Дня Победы.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1E" w:rsidRPr="004B015C" w:rsidRDefault="0024711E" w:rsidP="0024711E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24711E" w:rsidRPr="004B015C" w:rsidTr="006E1FC6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1E" w:rsidRPr="004B015C" w:rsidRDefault="0024711E" w:rsidP="0024711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 xml:space="preserve">Фотовыставка «В </w:t>
            </w:r>
            <w:proofErr w:type="spellStart"/>
            <w:proofErr w:type="gramStart"/>
            <w:r w:rsidRPr="004B015C">
              <w:rPr>
                <w:rFonts w:ascii="Times New Roman" w:hAnsi="Times New Roman"/>
                <w:sz w:val="24"/>
                <w:szCs w:val="24"/>
              </w:rPr>
              <w:t>историко</w:t>
            </w:r>
            <w:proofErr w:type="spellEnd"/>
            <w:r w:rsidRPr="004B015C">
              <w:rPr>
                <w:rFonts w:ascii="Times New Roman" w:hAnsi="Times New Roman"/>
                <w:sz w:val="24"/>
                <w:szCs w:val="24"/>
              </w:rPr>
              <w:t xml:space="preserve"> – краеведческом</w:t>
            </w:r>
            <w:proofErr w:type="gramEnd"/>
            <w:r w:rsidRPr="004B015C">
              <w:rPr>
                <w:rFonts w:ascii="Times New Roman" w:hAnsi="Times New Roman"/>
                <w:sz w:val="24"/>
                <w:szCs w:val="24"/>
              </w:rPr>
              <w:t xml:space="preserve"> музее».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1E" w:rsidRPr="004B015C" w:rsidRDefault="0024711E" w:rsidP="0024711E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24711E" w:rsidRPr="004B015C" w:rsidTr="006E1FC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1E" w:rsidRPr="004B015C" w:rsidRDefault="0024711E" w:rsidP="0024711E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 xml:space="preserve">Конкурс чтецов, посвященный  знаменательной дате: «Немеркнущий свет Бабича», посвященный 125 </w:t>
            </w:r>
            <w:proofErr w:type="spellStart"/>
            <w:r w:rsidRPr="004B015C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4B015C">
              <w:rPr>
                <w:rFonts w:ascii="Times New Roman" w:hAnsi="Times New Roman"/>
                <w:sz w:val="24"/>
                <w:szCs w:val="24"/>
              </w:rPr>
              <w:t xml:space="preserve"> со дня рождения поэта </w:t>
            </w:r>
            <w:proofErr w:type="spellStart"/>
            <w:r w:rsidRPr="004B015C">
              <w:rPr>
                <w:rFonts w:ascii="Times New Roman" w:hAnsi="Times New Roman"/>
                <w:sz w:val="24"/>
                <w:szCs w:val="24"/>
              </w:rPr>
              <w:t>Шайхзады</w:t>
            </w:r>
            <w:proofErr w:type="spellEnd"/>
            <w:r w:rsidRPr="004B015C">
              <w:rPr>
                <w:rFonts w:ascii="Times New Roman" w:hAnsi="Times New Roman"/>
                <w:sz w:val="24"/>
                <w:szCs w:val="24"/>
              </w:rPr>
              <w:t xml:space="preserve"> Бабича.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1E" w:rsidRPr="004B015C" w:rsidRDefault="0024711E" w:rsidP="0024711E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24711E" w:rsidRPr="004B015C" w:rsidTr="006E1FC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1E" w:rsidRPr="004B015C" w:rsidRDefault="0024711E" w:rsidP="0024711E">
            <w:pPr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Конкурс «Лучшее оформление пространственно – развивающей среды в группах» с привлечением родителей.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1E" w:rsidRPr="004B015C" w:rsidRDefault="0024711E" w:rsidP="0024711E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4711E" w:rsidRPr="004B015C" w:rsidTr="006E1FC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1E" w:rsidRPr="004B015C" w:rsidRDefault="0024711E" w:rsidP="0024711E">
            <w:pPr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Фестиваль «Международный день театра».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1E" w:rsidRPr="004B015C" w:rsidRDefault="0024711E" w:rsidP="0024711E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24711E" w:rsidRPr="004B015C" w:rsidTr="006E1FC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1E" w:rsidRPr="004B015C" w:rsidRDefault="0024711E" w:rsidP="0024711E">
            <w:pPr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Единый творческий проект «Театральное искусство в моем городе».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1E" w:rsidRPr="004B015C" w:rsidRDefault="0024711E" w:rsidP="0024711E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24711E" w:rsidRPr="004B015C" w:rsidTr="006E1FC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1E" w:rsidRPr="004B015C" w:rsidRDefault="0024711E" w:rsidP="0024711E">
            <w:pPr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Фестиваль  башкирского фольклора.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1E" w:rsidRPr="004B015C" w:rsidRDefault="0024711E" w:rsidP="0024711E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24711E" w:rsidRPr="004B015C" w:rsidTr="006E1FC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1E" w:rsidRPr="004B015C" w:rsidRDefault="0024711E" w:rsidP="0024711E">
            <w:pPr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Фотомонтаж  к «Дню  Победы</w:t>
            </w:r>
            <w:proofErr w:type="gramStart"/>
            <w:r w:rsidRPr="004B015C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4B015C">
              <w:rPr>
                <w:rFonts w:ascii="Times New Roman" w:hAnsi="Times New Roman"/>
                <w:sz w:val="24"/>
                <w:szCs w:val="24"/>
              </w:rPr>
              <w:t>«Они защищали Родину»  (о героях – земляках).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1E" w:rsidRPr="004B015C" w:rsidRDefault="0024711E" w:rsidP="0024711E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4711E" w:rsidRPr="004B015C" w:rsidTr="006E1FC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1E" w:rsidRPr="004B015C" w:rsidRDefault="0024711E" w:rsidP="0024711E">
            <w:pPr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Акция    «Озеленим наш детский сад» (посадка кустарников и деревьев на территории детского сада).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1E" w:rsidRPr="004B015C" w:rsidRDefault="0024711E" w:rsidP="0024711E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</w:tbl>
    <w:p w:rsidR="00DD6CD1" w:rsidRDefault="00DD6CD1" w:rsidP="00DD6CD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CD1" w:rsidRDefault="00DD6CD1" w:rsidP="00DD6CD1">
      <w:pPr>
        <w:framePr w:hSpace="180" w:wrap="around" w:vAnchor="text" w:hAnchor="margin" w:xAlign="center" w:y="23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C4640" w:rsidRDefault="000C4640" w:rsidP="00DD6CD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CD1" w:rsidRDefault="000C4640" w:rsidP="00DD6CD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32CE2">
        <w:rPr>
          <w:rFonts w:ascii="Times New Roman" w:hAnsi="Times New Roman"/>
          <w:sz w:val="28"/>
          <w:szCs w:val="28"/>
        </w:rPr>
        <w:t xml:space="preserve">     </w:t>
      </w:r>
      <w:r w:rsidR="00DD6CD1">
        <w:rPr>
          <w:rFonts w:ascii="Times New Roman" w:hAnsi="Times New Roman"/>
          <w:sz w:val="28"/>
          <w:szCs w:val="28"/>
        </w:rPr>
        <w:t xml:space="preserve">В МАДОУ создаются условия для максимального удовлетворения запросов родителей по воспитанию и обучению детей. Родители получают информацию </w:t>
      </w:r>
      <w:r w:rsidR="00DD6CD1">
        <w:rPr>
          <w:rFonts w:ascii="Times New Roman" w:hAnsi="Times New Roman"/>
          <w:sz w:val="28"/>
          <w:szCs w:val="28"/>
        </w:rPr>
        <w:lastRenderedPageBreak/>
        <w:t xml:space="preserve">о целях и задачах учреждения, имеют возможность обсуждать различные вопросы пребывания ребенка в МАДОУ, участвовать в жизнедеятельности детского сада. </w:t>
      </w:r>
    </w:p>
    <w:p w:rsidR="00D32CE2" w:rsidRDefault="00DD6CD1" w:rsidP="00DD6CD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Родительская общественность положительно оценивает работу педагогического коллектива по реализации образовательных программ (результаты мониторинга).</w:t>
      </w:r>
    </w:p>
    <w:p w:rsidR="00DD6CD1" w:rsidRDefault="00DD6CD1" w:rsidP="00DD6CD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6048F" w:rsidRDefault="00DD6CD1" w:rsidP="00EA45B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32CE2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D32CE2">
        <w:rPr>
          <w:rFonts w:ascii="Times New Roman" w:hAnsi="Times New Roman"/>
          <w:sz w:val="28"/>
          <w:szCs w:val="28"/>
        </w:rPr>
        <w:t xml:space="preserve"> годового плана в течение учебного года осуществлялись мероприятия, способствующие расширению </w:t>
      </w:r>
      <w:proofErr w:type="spellStart"/>
      <w:r w:rsidRPr="00D32CE2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D32CE2">
        <w:rPr>
          <w:rFonts w:ascii="Times New Roman" w:hAnsi="Times New Roman"/>
          <w:sz w:val="28"/>
          <w:szCs w:val="28"/>
        </w:rPr>
        <w:t xml:space="preserve"> связей МАДОУ</w:t>
      </w:r>
    </w:p>
    <w:p w:rsidR="00D32CE2" w:rsidRPr="00D32CE2" w:rsidRDefault="00D32CE2" w:rsidP="00EA45B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048F" w:rsidRDefault="00EA45B2" w:rsidP="00EA45B2">
      <w:pPr>
        <w:spacing w:after="0" w:line="240" w:lineRule="auto"/>
        <w:ind w:left="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D32CE2">
        <w:rPr>
          <w:rFonts w:ascii="Times New Roman" w:eastAsia="Times New Roman" w:hAnsi="Times New Roman"/>
          <w:sz w:val="28"/>
          <w:szCs w:val="28"/>
        </w:rPr>
        <w:t xml:space="preserve"> </w:t>
      </w:r>
      <w:r w:rsidR="00A6048F" w:rsidRPr="00F20535">
        <w:rPr>
          <w:rFonts w:ascii="Times New Roman" w:eastAsia="Times New Roman" w:hAnsi="Times New Roman"/>
          <w:sz w:val="28"/>
          <w:szCs w:val="28"/>
        </w:rPr>
        <w:t xml:space="preserve">Детский сад – это социально-педагогическая, открытая, взаимодействующая с внешней средой система. </w:t>
      </w:r>
    </w:p>
    <w:p w:rsidR="00EA45B2" w:rsidRDefault="00EA45B2" w:rsidP="00EA45B2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Взаимодействие с учреждениями социума позволяют решать проблемы всестороннего непрерывного развития личности воспитанников, способствовать повышению познавательного интереса,  вести непрерывную работу по укреплению физического и психического здоровья детей.</w:t>
      </w:r>
    </w:p>
    <w:p w:rsidR="00A6048F" w:rsidRPr="00F20535" w:rsidRDefault="00EA45B2" w:rsidP="00EA45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A6048F" w:rsidRPr="00F20535">
        <w:rPr>
          <w:rFonts w:ascii="Times New Roman" w:eastAsia="Times New Roman" w:hAnsi="Times New Roman"/>
          <w:sz w:val="28"/>
          <w:szCs w:val="28"/>
        </w:rPr>
        <w:t>На сегодняшний день установлены контакты со следующими</w:t>
      </w:r>
      <w:r w:rsidR="00A6048F">
        <w:rPr>
          <w:rFonts w:ascii="Times New Roman" w:eastAsia="Times New Roman" w:hAnsi="Times New Roman"/>
          <w:sz w:val="28"/>
          <w:szCs w:val="28"/>
        </w:rPr>
        <w:t xml:space="preserve"> </w:t>
      </w:r>
      <w:r w:rsidR="00A6048F" w:rsidRPr="00F20535">
        <w:rPr>
          <w:rFonts w:ascii="Times New Roman" w:eastAsia="Times New Roman" w:hAnsi="Times New Roman"/>
          <w:sz w:val="28"/>
          <w:szCs w:val="28"/>
        </w:rPr>
        <w:t xml:space="preserve">социальными институтами: </w:t>
      </w:r>
    </w:p>
    <w:tbl>
      <w:tblPr>
        <w:tblStyle w:val="af4"/>
        <w:tblW w:w="0" w:type="auto"/>
        <w:tblInd w:w="108" w:type="dxa"/>
        <w:tblLook w:val="04A0"/>
      </w:tblPr>
      <w:tblGrid>
        <w:gridCol w:w="2793"/>
        <w:gridCol w:w="6846"/>
      </w:tblGrid>
      <w:tr w:rsidR="00A6048F" w:rsidRPr="004B015C" w:rsidTr="006E1FC6">
        <w:trPr>
          <w:trHeight w:val="801"/>
        </w:trPr>
        <w:tc>
          <w:tcPr>
            <w:tcW w:w="2793" w:type="dxa"/>
            <w:vAlign w:val="center"/>
          </w:tcPr>
          <w:p w:rsidR="00A6048F" w:rsidRPr="004B015C" w:rsidRDefault="00A6048F" w:rsidP="00D32CE2">
            <w:pPr>
              <w:tabs>
                <w:tab w:val="left" w:pos="175"/>
              </w:tabs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>Социальные институты</w:t>
            </w:r>
          </w:p>
        </w:tc>
        <w:tc>
          <w:tcPr>
            <w:tcW w:w="6846" w:type="dxa"/>
            <w:vAlign w:val="center"/>
          </w:tcPr>
          <w:p w:rsidR="00A6048F" w:rsidRPr="004B015C" w:rsidRDefault="00A6048F" w:rsidP="00522B5B">
            <w:pPr>
              <w:tabs>
                <w:tab w:val="left" w:pos="175"/>
              </w:tabs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>Содержание совместной деятельности</w:t>
            </w:r>
          </w:p>
        </w:tc>
      </w:tr>
      <w:tr w:rsidR="00A6048F" w:rsidRPr="004B015C" w:rsidTr="006E1FC6">
        <w:tc>
          <w:tcPr>
            <w:tcW w:w="2793" w:type="dxa"/>
            <w:vAlign w:val="center"/>
          </w:tcPr>
          <w:p w:rsidR="00A6048F" w:rsidRPr="004B015C" w:rsidRDefault="00A6048F" w:rsidP="005E7EDB">
            <w:pPr>
              <w:tabs>
                <w:tab w:val="left" w:pos="175"/>
              </w:tabs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>ГББПОУ «</w:t>
            </w:r>
            <w:proofErr w:type="spellStart"/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>Белебеевский</w:t>
            </w:r>
            <w:proofErr w:type="spellEnd"/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 xml:space="preserve"> ГТК»</w:t>
            </w:r>
          </w:p>
        </w:tc>
        <w:tc>
          <w:tcPr>
            <w:tcW w:w="6846" w:type="dxa"/>
            <w:vAlign w:val="center"/>
          </w:tcPr>
          <w:p w:rsidR="00A6048F" w:rsidRPr="004B015C" w:rsidRDefault="00A6048F" w:rsidP="00522B5B">
            <w:pPr>
              <w:tabs>
                <w:tab w:val="left" w:pos="175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>Повышение квалификации педагогов: курсы профессиональной переподготовки.</w:t>
            </w:r>
          </w:p>
        </w:tc>
      </w:tr>
      <w:tr w:rsidR="00A6048F" w:rsidRPr="004B015C" w:rsidTr="006E1FC6">
        <w:tc>
          <w:tcPr>
            <w:tcW w:w="2793" w:type="dxa"/>
            <w:vAlign w:val="center"/>
          </w:tcPr>
          <w:p w:rsidR="00A6048F" w:rsidRPr="004B015C" w:rsidRDefault="00A6048F" w:rsidP="005E7EDB">
            <w:pPr>
              <w:tabs>
                <w:tab w:val="left" w:pos="175"/>
              </w:tabs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4B015C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4B015C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механизации и электрификации»</w:t>
            </w:r>
          </w:p>
        </w:tc>
        <w:tc>
          <w:tcPr>
            <w:tcW w:w="6846" w:type="dxa"/>
            <w:vAlign w:val="center"/>
          </w:tcPr>
          <w:p w:rsidR="00A6048F" w:rsidRPr="004B015C" w:rsidRDefault="00A6048F" w:rsidP="00522B5B">
            <w:pPr>
              <w:tabs>
                <w:tab w:val="left" w:pos="175"/>
              </w:tabs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 xml:space="preserve">1.Оказание помощи в подготовке к </w:t>
            </w:r>
            <w:proofErr w:type="spellStart"/>
            <w:proofErr w:type="gramStart"/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 xml:space="preserve"> – оздоровительным</w:t>
            </w:r>
            <w:proofErr w:type="gramEnd"/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мероприятиям.</w:t>
            </w:r>
          </w:p>
          <w:p w:rsidR="00A6048F" w:rsidRPr="004B015C" w:rsidRDefault="00A6048F" w:rsidP="00522B5B">
            <w:pPr>
              <w:tabs>
                <w:tab w:val="left" w:pos="175"/>
              </w:tabs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 xml:space="preserve">2. Организация экскурсий для дошкольников  в библиотеку </w:t>
            </w:r>
            <w:r w:rsidRPr="004B015C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4B015C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4B015C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механизации и электрификации».</w:t>
            </w:r>
          </w:p>
        </w:tc>
      </w:tr>
      <w:tr w:rsidR="00A6048F" w:rsidRPr="004B015C" w:rsidTr="006E1FC6">
        <w:tc>
          <w:tcPr>
            <w:tcW w:w="2793" w:type="dxa"/>
            <w:vAlign w:val="center"/>
          </w:tcPr>
          <w:p w:rsidR="00A6048F" w:rsidRPr="004B015C" w:rsidRDefault="00A6048F" w:rsidP="00522B5B">
            <w:pPr>
              <w:tabs>
                <w:tab w:val="left" w:pos="175"/>
              </w:tabs>
              <w:spacing w:line="348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hAnsi="Times New Roman" w:cs="Times New Roman"/>
                <w:sz w:val="24"/>
                <w:szCs w:val="24"/>
              </w:rPr>
              <w:t>МАУ СОШ № 2</w:t>
            </w:r>
          </w:p>
        </w:tc>
        <w:tc>
          <w:tcPr>
            <w:tcW w:w="6846" w:type="dxa"/>
            <w:vAlign w:val="center"/>
          </w:tcPr>
          <w:p w:rsidR="00A6048F" w:rsidRPr="004B015C" w:rsidRDefault="00A6048F" w:rsidP="00522B5B">
            <w:pPr>
              <w:tabs>
                <w:tab w:val="left" w:pos="175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>1.Приглашение педагогов начальных классов на родительские собрания.</w:t>
            </w:r>
          </w:p>
          <w:p w:rsidR="00A6048F" w:rsidRPr="004B015C" w:rsidRDefault="00A6048F" w:rsidP="00522B5B">
            <w:pPr>
              <w:tabs>
                <w:tab w:val="left" w:pos="175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>2.Экскурсии для дошкольников в МАУ СОШ №2.</w:t>
            </w:r>
          </w:p>
          <w:p w:rsidR="00A6048F" w:rsidRPr="004B015C" w:rsidRDefault="00A6048F" w:rsidP="00522B5B">
            <w:pPr>
              <w:tabs>
                <w:tab w:val="left" w:pos="175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>3. Посещение музея МАУ СОШ №2 с воспитанниками.</w:t>
            </w:r>
          </w:p>
        </w:tc>
      </w:tr>
      <w:tr w:rsidR="00A6048F" w:rsidRPr="004B015C" w:rsidTr="006E1FC6">
        <w:tc>
          <w:tcPr>
            <w:tcW w:w="2793" w:type="dxa"/>
            <w:vAlign w:val="center"/>
          </w:tcPr>
          <w:p w:rsidR="00A6048F" w:rsidRPr="004B015C" w:rsidRDefault="00A6048F" w:rsidP="005E7E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>Городской</w:t>
            </w:r>
          </w:p>
          <w:p w:rsidR="00A6048F" w:rsidRPr="004B015C" w:rsidRDefault="00A6048F" w:rsidP="005E7E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>историко</w:t>
            </w:r>
            <w:proofErr w:type="spellEnd"/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 xml:space="preserve"> - краеведческий</w:t>
            </w:r>
            <w:proofErr w:type="gramEnd"/>
          </w:p>
          <w:p w:rsidR="00A6048F" w:rsidRPr="004B015C" w:rsidRDefault="00A6048F" w:rsidP="005E7EDB">
            <w:pPr>
              <w:tabs>
                <w:tab w:val="left" w:pos="175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6846" w:type="dxa"/>
            <w:vAlign w:val="center"/>
          </w:tcPr>
          <w:p w:rsidR="00A6048F" w:rsidRPr="004B015C" w:rsidRDefault="00A6048F" w:rsidP="00522B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 xml:space="preserve">Посещение различных экспозиций </w:t>
            </w:r>
            <w:proofErr w:type="spellStart"/>
            <w:proofErr w:type="gramStart"/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>историко</w:t>
            </w:r>
            <w:proofErr w:type="spellEnd"/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 xml:space="preserve"> – краеведческого</w:t>
            </w:r>
            <w:proofErr w:type="gramEnd"/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 xml:space="preserve"> музея.</w:t>
            </w:r>
          </w:p>
          <w:p w:rsidR="00A6048F" w:rsidRPr="004B015C" w:rsidRDefault="00A6048F" w:rsidP="00522B5B">
            <w:pPr>
              <w:tabs>
                <w:tab w:val="left" w:pos="175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048F" w:rsidRPr="004B015C" w:rsidTr="006E1FC6">
        <w:tc>
          <w:tcPr>
            <w:tcW w:w="2793" w:type="dxa"/>
            <w:vAlign w:val="center"/>
          </w:tcPr>
          <w:p w:rsidR="00A6048F" w:rsidRPr="004B015C" w:rsidRDefault="00A6048F" w:rsidP="00522B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 xml:space="preserve">Аксаковский музей имени С.Т. Аксакова </w:t>
            </w:r>
          </w:p>
        </w:tc>
        <w:tc>
          <w:tcPr>
            <w:tcW w:w="6846" w:type="dxa"/>
            <w:vAlign w:val="center"/>
          </w:tcPr>
          <w:p w:rsidR="00A6048F" w:rsidRPr="004B015C" w:rsidRDefault="00A6048F" w:rsidP="00522B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>Посещения музея, связанные с различными событиями.</w:t>
            </w:r>
          </w:p>
        </w:tc>
      </w:tr>
      <w:tr w:rsidR="00A6048F" w:rsidRPr="004B015C" w:rsidTr="006E1FC6">
        <w:tc>
          <w:tcPr>
            <w:tcW w:w="2793" w:type="dxa"/>
            <w:vAlign w:val="center"/>
          </w:tcPr>
          <w:p w:rsidR="00A6048F" w:rsidRPr="004B015C" w:rsidRDefault="00A6048F" w:rsidP="00522B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>Центральный дом культуры г</w:t>
            </w:r>
            <w:proofErr w:type="gramStart"/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>елебея</w:t>
            </w:r>
          </w:p>
        </w:tc>
        <w:tc>
          <w:tcPr>
            <w:tcW w:w="6846" w:type="dxa"/>
            <w:vAlign w:val="center"/>
          </w:tcPr>
          <w:p w:rsidR="00A6048F" w:rsidRPr="004B015C" w:rsidRDefault="00A6048F" w:rsidP="00522B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>Участие в открытом интернет – конкурсе.</w:t>
            </w:r>
          </w:p>
        </w:tc>
      </w:tr>
      <w:tr w:rsidR="00A6048F" w:rsidRPr="004B015C" w:rsidTr="006E1FC6">
        <w:tc>
          <w:tcPr>
            <w:tcW w:w="2793" w:type="dxa"/>
            <w:vAlign w:val="center"/>
          </w:tcPr>
          <w:p w:rsidR="00A6048F" w:rsidRPr="004B015C" w:rsidRDefault="00A6048F" w:rsidP="00522B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>ЦНК «Урал-Батыр»</w:t>
            </w:r>
          </w:p>
        </w:tc>
        <w:tc>
          <w:tcPr>
            <w:tcW w:w="6846" w:type="dxa"/>
            <w:vAlign w:val="center"/>
          </w:tcPr>
          <w:p w:rsidR="00A6048F" w:rsidRPr="004B015C" w:rsidRDefault="00A6048F" w:rsidP="00522B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>Участие в концертах и конкурсах, интернет – конкурсах.</w:t>
            </w:r>
          </w:p>
        </w:tc>
      </w:tr>
    </w:tbl>
    <w:p w:rsidR="005E7EDB" w:rsidRDefault="005E7EDB" w:rsidP="00EA45B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A45B2" w:rsidRPr="005E7EDB" w:rsidRDefault="00816F09" w:rsidP="00EA45B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7ED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4.</w:t>
      </w:r>
      <w:r w:rsidR="005E7ED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A45B2" w:rsidRPr="005E7EDB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Основные направления </w:t>
      </w:r>
      <w:r w:rsidR="00EA45B2" w:rsidRPr="005E7EDB">
        <w:rPr>
          <w:rFonts w:ascii="Times New Roman" w:hAnsi="Times New Roman"/>
          <w:b/>
          <w:bCs/>
          <w:color w:val="000000"/>
          <w:sz w:val="28"/>
          <w:szCs w:val="28"/>
        </w:rPr>
        <w:br/>
        <w:t>и формы взаимодействия с семьей в течение 2019 – 2020 учебного года</w:t>
      </w:r>
    </w:p>
    <w:p w:rsidR="005E7EDB" w:rsidRPr="00EA45B2" w:rsidRDefault="005E7EDB" w:rsidP="00EA45B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45B2" w:rsidRDefault="00EA45B2" w:rsidP="00EA4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5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83AC2">
        <w:rPr>
          <w:rFonts w:ascii="Times New Roman" w:hAnsi="Times New Roman"/>
          <w:color w:val="000000"/>
          <w:sz w:val="28"/>
          <w:szCs w:val="28"/>
        </w:rPr>
        <w:t xml:space="preserve"> Совместная деятельность воспитывающих взрослых организуется  в МАДОУ в разнообразных традиционных и инновационных формах (дни открытых дверей, </w:t>
      </w:r>
      <w:r>
        <w:rPr>
          <w:rFonts w:ascii="Times New Roman" w:hAnsi="Times New Roman"/>
          <w:color w:val="000000"/>
          <w:sz w:val="28"/>
          <w:szCs w:val="28"/>
        </w:rPr>
        <w:t xml:space="preserve">акции, </w:t>
      </w:r>
      <w:r w:rsidRPr="00983AC2">
        <w:rPr>
          <w:rFonts w:ascii="Times New Roman" w:hAnsi="Times New Roman"/>
          <w:color w:val="000000"/>
          <w:sz w:val="28"/>
          <w:szCs w:val="28"/>
        </w:rPr>
        <w:t xml:space="preserve"> фестивали,     праздники,   прогулки</w:t>
      </w:r>
      <w:r>
        <w:rPr>
          <w:rFonts w:ascii="Times New Roman" w:hAnsi="Times New Roman"/>
          <w:color w:val="000000"/>
          <w:sz w:val="28"/>
          <w:szCs w:val="28"/>
        </w:rPr>
        <w:t xml:space="preserve">,  посещение совместное музеев, </w:t>
      </w:r>
      <w:r w:rsidRPr="00983AC2">
        <w:rPr>
          <w:rFonts w:ascii="Times New Roman" w:hAnsi="Times New Roman"/>
          <w:color w:val="000000"/>
          <w:sz w:val="28"/>
          <w:szCs w:val="28"/>
        </w:rPr>
        <w:t>экскурсии, проектная деятельность и другие).</w:t>
      </w:r>
    </w:p>
    <w:p w:rsidR="005E7EDB" w:rsidRDefault="005E7EDB" w:rsidP="00EA45B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A45B2" w:rsidRPr="00EA45B2" w:rsidRDefault="00EA45B2" w:rsidP="00EA45B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45B2">
        <w:rPr>
          <w:rFonts w:ascii="Times New Roman" w:hAnsi="Times New Roman"/>
          <w:sz w:val="28"/>
          <w:szCs w:val="28"/>
        </w:rPr>
        <w:t>Особенности взаимодействия педагогического коллектива с семьями воспитанников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34"/>
        <w:gridCol w:w="1417"/>
        <w:gridCol w:w="1559"/>
        <w:gridCol w:w="1276"/>
        <w:gridCol w:w="1134"/>
        <w:gridCol w:w="1559"/>
      </w:tblGrid>
      <w:tr w:rsidR="00EA45B2" w:rsidRPr="00EA45B2" w:rsidTr="006E1FC6">
        <w:trPr>
          <w:trHeight w:val="1235"/>
        </w:trPr>
        <w:tc>
          <w:tcPr>
            <w:tcW w:w="1560" w:type="dxa"/>
          </w:tcPr>
          <w:p w:rsidR="00EA45B2" w:rsidRPr="00EA45B2" w:rsidRDefault="00EA45B2" w:rsidP="0052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5B2">
              <w:rPr>
                <w:rFonts w:ascii="Times New Roman" w:hAnsi="Times New Roman"/>
                <w:sz w:val="24"/>
                <w:szCs w:val="24"/>
              </w:rPr>
              <w:t>Праздники, развлечения и досуги</w:t>
            </w:r>
          </w:p>
        </w:tc>
        <w:tc>
          <w:tcPr>
            <w:tcW w:w="1134" w:type="dxa"/>
          </w:tcPr>
          <w:p w:rsidR="00EA45B2" w:rsidRPr="00EA45B2" w:rsidRDefault="00EA45B2" w:rsidP="0052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5B2">
              <w:rPr>
                <w:rFonts w:ascii="Times New Roman" w:hAnsi="Times New Roman"/>
                <w:sz w:val="24"/>
                <w:szCs w:val="24"/>
              </w:rPr>
              <w:t>Открытые дни</w:t>
            </w:r>
          </w:p>
        </w:tc>
        <w:tc>
          <w:tcPr>
            <w:tcW w:w="1417" w:type="dxa"/>
          </w:tcPr>
          <w:p w:rsidR="00EA45B2" w:rsidRPr="00EA45B2" w:rsidRDefault="00EA45B2" w:rsidP="0052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5B2">
              <w:rPr>
                <w:rFonts w:ascii="Times New Roman" w:hAnsi="Times New Roman"/>
                <w:sz w:val="24"/>
                <w:szCs w:val="24"/>
              </w:rPr>
              <w:t>Наглядная пропаганда</w:t>
            </w:r>
          </w:p>
        </w:tc>
        <w:tc>
          <w:tcPr>
            <w:tcW w:w="1559" w:type="dxa"/>
          </w:tcPr>
          <w:p w:rsidR="00EA45B2" w:rsidRPr="00EA45B2" w:rsidRDefault="00EA45B2" w:rsidP="0052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5B2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276" w:type="dxa"/>
          </w:tcPr>
          <w:p w:rsidR="00EA45B2" w:rsidRPr="00EA45B2" w:rsidRDefault="00EA45B2" w:rsidP="0052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5B2">
              <w:rPr>
                <w:rFonts w:ascii="Times New Roman" w:hAnsi="Times New Roman"/>
                <w:sz w:val="24"/>
                <w:szCs w:val="24"/>
              </w:rPr>
              <w:t>Выставки</w:t>
            </w:r>
          </w:p>
        </w:tc>
        <w:tc>
          <w:tcPr>
            <w:tcW w:w="1134" w:type="dxa"/>
          </w:tcPr>
          <w:p w:rsidR="00EA45B2" w:rsidRPr="00EA45B2" w:rsidRDefault="00EA45B2" w:rsidP="0052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5B2">
              <w:rPr>
                <w:rFonts w:ascii="Times New Roman" w:hAnsi="Times New Roman"/>
                <w:sz w:val="24"/>
                <w:szCs w:val="24"/>
              </w:rPr>
              <w:t>Акции</w:t>
            </w:r>
          </w:p>
        </w:tc>
        <w:tc>
          <w:tcPr>
            <w:tcW w:w="1559" w:type="dxa"/>
          </w:tcPr>
          <w:p w:rsidR="00EA45B2" w:rsidRPr="00EA45B2" w:rsidRDefault="00EA45B2" w:rsidP="0052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5B2">
              <w:rPr>
                <w:rFonts w:ascii="Times New Roman" w:hAnsi="Times New Roman"/>
                <w:sz w:val="24"/>
                <w:szCs w:val="24"/>
              </w:rPr>
              <w:t>Конкурсы, фестивали</w:t>
            </w:r>
          </w:p>
        </w:tc>
      </w:tr>
      <w:tr w:rsidR="00EA45B2" w:rsidRPr="00EA45B2" w:rsidTr="006E1FC6">
        <w:trPr>
          <w:trHeight w:val="60"/>
        </w:trPr>
        <w:tc>
          <w:tcPr>
            <w:tcW w:w="1560" w:type="dxa"/>
          </w:tcPr>
          <w:p w:rsidR="00EA45B2" w:rsidRPr="00EA45B2" w:rsidRDefault="00EA45B2" w:rsidP="00522B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45B2">
              <w:rPr>
                <w:rFonts w:ascii="Times New Roman" w:hAnsi="Times New Roman"/>
                <w:sz w:val="24"/>
                <w:szCs w:val="24"/>
              </w:rPr>
              <w:t>«Аксаковские праздники»;</w:t>
            </w:r>
          </w:p>
          <w:p w:rsidR="00EA45B2" w:rsidRPr="00EA45B2" w:rsidRDefault="00EA45B2" w:rsidP="00522B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B2">
              <w:rPr>
                <w:rFonts w:ascii="Times New Roman" w:hAnsi="Times New Roman"/>
                <w:sz w:val="24"/>
                <w:szCs w:val="24"/>
              </w:rPr>
              <w:t>Праздник «День  знаний»;</w:t>
            </w:r>
          </w:p>
          <w:p w:rsidR="00EA45B2" w:rsidRPr="00EA45B2" w:rsidRDefault="00EA45B2" w:rsidP="00522B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B2">
              <w:rPr>
                <w:rFonts w:ascii="Times New Roman" w:hAnsi="Times New Roman"/>
                <w:sz w:val="24"/>
                <w:szCs w:val="24"/>
              </w:rPr>
              <w:t>праздник «День матери»;</w:t>
            </w:r>
          </w:p>
          <w:p w:rsidR="00EA45B2" w:rsidRPr="00EA45B2" w:rsidRDefault="00EA45B2" w:rsidP="00522B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B2">
              <w:rPr>
                <w:rFonts w:ascii="Times New Roman" w:hAnsi="Times New Roman"/>
                <w:sz w:val="24"/>
                <w:szCs w:val="24"/>
              </w:rPr>
              <w:t>праздник осени;</w:t>
            </w:r>
          </w:p>
          <w:p w:rsidR="00EA45B2" w:rsidRPr="00EA45B2" w:rsidRDefault="00EA45B2" w:rsidP="00522B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B2">
              <w:rPr>
                <w:rFonts w:ascii="Times New Roman" w:hAnsi="Times New Roman"/>
                <w:sz w:val="24"/>
                <w:szCs w:val="24"/>
              </w:rPr>
              <w:t>Новогодний праздник;</w:t>
            </w:r>
          </w:p>
          <w:p w:rsidR="00EA45B2" w:rsidRPr="00EA45B2" w:rsidRDefault="00EA45B2" w:rsidP="00522B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B2">
              <w:rPr>
                <w:rFonts w:ascii="Times New Roman" w:hAnsi="Times New Roman"/>
                <w:sz w:val="24"/>
                <w:szCs w:val="24"/>
              </w:rPr>
              <w:t>«День защитника Отечества»;</w:t>
            </w:r>
          </w:p>
          <w:p w:rsidR="00EA45B2" w:rsidRPr="00EA45B2" w:rsidRDefault="00EA45B2" w:rsidP="00522B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B2">
              <w:rPr>
                <w:rFonts w:ascii="Times New Roman" w:hAnsi="Times New Roman"/>
                <w:sz w:val="24"/>
                <w:szCs w:val="24"/>
              </w:rPr>
              <w:t>«8 Марта»;</w:t>
            </w:r>
          </w:p>
          <w:p w:rsidR="00EA45B2" w:rsidRPr="00EA45B2" w:rsidRDefault="00EA45B2" w:rsidP="00522B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B2">
              <w:rPr>
                <w:rFonts w:ascii="Times New Roman" w:hAnsi="Times New Roman"/>
                <w:sz w:val="24"/>
                <w:szCs w:val="24"/>
              </w:rPr>
              <w:t>праздник «День Победы»;</w:t>
            </w:r>
          </w:p>
          <w:p w:rsidR="00EA45B2" w:rsidRPr="00EA45B2" w:rsidRDefault="00EA45B2" w:rsidP="00522B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B2">
              <w:rPr>
                <w:rFonts w:ascii="Times New Roman" w:hAnsi="Times New Roman"/>
                <w:sz w:val="24"/>
                <w:szCs w:val="24"/>
              </w:rPr>
              <w:t>«Проводы в школу».</w:t>
            </w:r>
          </w:p>
          <w:p w:rsidR="00EA45B2" w:rsidRPr="00EA45B2" w:rsidRDefault="00EA45B2" w:rsidP="00522B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B2">
              <w:rPr>
                <w:rFonts w:ascii="Times New Roman" w:hAnsi="Times New Roman"/>
                <w:sz w:val="24"/>
                <w:szCs w:val="24"/>
              </w:rPr>
              <w:t>«День театра»;</w:t>
            </w:r>
          </w:p>
          <w:p w:rsidR="00EA45B2" w:rsidRPr="00EA45B2" w:rsidRDefault="00EA45B2" w:rsidP="00522B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B2">
              <w:rPr>
                <w:rFonts w:ascii="Times New Roman" w:hAnsi="Times New Roman"/>
                <w:sz w:val="24"/>
                <w:szCs w:val="24"/>
              </w:rPr>
              <w:t>спортивный праздник «</w:t>
            </w:r>
            <w:proofErr w:type="gramStart"/>
            <w:r w:rsidRPr="00EA45B2">
              <w:rPr>
                <w:rFonts w:ascii="Times New Roman" w:hAnsi="Times New Roman"/>
                <w:sz w:val="24"/>
                <w:szCs w:val="24"/>
              </w:rPr>
              <w:t>Сильные</w:t>
            </w:r>
            <w:proofErr w:type="gramEnd"/>
            <w:r w:rsidRPr="00EA45B2">
              <w:rPr>
                <w:rFonts w:ascii="Times New Roman" w:hAnsi="Times New Roman"/>
                <w:sz w:val="24"/>
                <w:szCs w:val="24"/>
              </w:rPr>
              <w:t>, ловкие, смелые»;</w:t>
            </w:r>
          </w:p>
          <w:p w:rsidR="00EA45B2" w:rsidRPr="00EA45B2" w:rsidRDefault="00EA45B2" w:rsidP="00522B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B2">
              <w:rPr>
                <w:rFonts w:ascii="Times New Roman" w:hAnsi="Times New Roman"/>
                <w:sz w:val="24"/>
                <w:szCs w:val="24"/>
              </w:rPr>
              <w:t xml:space="preserve"> День здоровья;</w:t>
            </w:r>
          </w:p>
          <w:p w:rsidR="00EA45B2" w:rsidRPr="00EA45B2" w:rsidRDefault="00EA45B2" w:rsidP="00522B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B2">
              <w:rPr>
                <w:rFonts w:ascii="Times New Roman" w:hAnsi="Times New Roman"/>
                <w:sz w:val="24"/>
                <w:szCs w:val="24"/>
              </w:rPr>
              <w:t>«День защиты детей»</w:t>
            </w:r>
          </w:p>
        </w:tc>
        <w:tc>
          <w:tcPr>
            <w:tcW w:w="1134" w:type="dxa"/>
          </w:tcPr>
          <w:p w:rsidR="00EA45B2" w:rsidRPr="00EA45B2" w:rsidRDefault="00EA45B2" w:rsidP="0052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5B2">
              <w:rPr>
                <w:rFonts w:ascii="Times New Roman" w:hAnsi="Times New Roman"/>
                <w:sz w:val="24"/>
                <w:szCs w:val="24"/>
              </w:rPr>
              <w:t>Дни открытых дверей по годовому плану.</w:t>
            </w:r>
          </w:p>
          <w:p w:rsidR="00EA45B2" w:rsidRPr="00EA45B2" w:rsidRDefault="00EA45B2" w:rsidP="00522B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A45B2" w:rsidRPr="00EA45B2" w:rsidRDefault="00EA45B2" w:rsidP="00522B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A45B2" w:rsidRPr="00EA45B2" w:rsidRDefault="00EA45B2" w:rsidP="0052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5B2" w:rsidRPr="00EA45B2" w:rsidRDefault="00EA45B2" w:rsidP="0052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5B2" w:rsidRPr="00EA45B2" w:rsidRDefault="00EA45B2" w:rsidP="00522B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45B2" w:rsidRPr="00EA45B2" w:rsidRDefault="00EA45B2" w:rsidP="00522B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45B2"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стендов для родителей;</w:t>
            </w:r>
          </w:p>
          <w:p w:rsidR="00EA45B2" w:rsidRPr="00EA45B2" w:rsidRDefault="00EA45B2" w:rsidP="0052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5B2">
              <w:rPr>
                <w:rFonts w:ascii="Times New Roman" w:hAnsi="Times New Roman"/>
                <w:sz w:val="24"/>
                <w:szCs w:val="24"/>
              </w:rPr>
              <w:t>разработка папок – передвижек;</w:t>
            </w:r>
          </w:p>
          <w:p w:rsidR="00EA45B2" w:rsidRPr="00EA45B2" w:rsidRDefault="00EA45B2" w:rsidP="0052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5B2">
              <w:rPr>
                <w:rFonts w:ascii="Times New Roman" w:hAnsi="Times New Roman"/>
                <w:sz w:val="24"/>
                <w:szCs w:val="24"/>
              </w:rPr>
              <w:t>разработка правил внутреннего распорядка для родителей (режим дня, расписание ООД);</w:t>
            </w:r>
          </w:p>
          <w:p w:rsidR="00EA45B2" w:rsidRPr="00EA45B2" w:rsidRDefault="00EA45B2" w:rsidP="0052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5B2">
              <w:rPr>
                <w:rFonts w:ascii="Times New Roman" w:hAnsi="Times New Roman"/>
                <w:sz w:val="24"/>
                <w:szCs w:val="24"/>
              </w:rPr>
              <w:t>оформление родительских уголков в соответствии с годовым планом;</w:t>
            </w:r>
          </w:p>
          <w:p w:rsidR="00EA45B2" w:rsidRPr="00EA45B2" w:rsidRDefault="00EA45B2" w:rsidP="0052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5B2">
              <w:rPr>
                <w:rFonts w:ascii="Times New Roman" w:hAnsi="Times New Roman"/>
                <w:sz w:val="24"/>
                <w:szCs w:val="24"/>
              </w:rPr>
              <w:t>«Почтовый ящик «Вопрос – ответ»;</w:t>
            </w:r>
          </w:p>
          <w:p w:rsidR="00EA45B2" w:rsidRPr="00EA45B2" w:rsidRDefault="00EA45B2" w:rsidP="00522B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B2">
              <w:rPr>
                <w:rFonts w:ascii="Times New Roman" w:hAnsi="Times New Roman"/>
                <w:sz w:val="24"/>
                <w:szCs w:val="24"/>
              </w:rPr>
              <w:t>фотомонта</w:t>
            </w:r>
            <w:r w:rsidRPr="00EA45B2">
              <w:rPr>
                <w:rFonts w:ascii="Times New Roman" w:hAnsi="Times New Roman"/>
                <w:sz w:val="24"/>
                <w:szCs w:val="24"/>
              </w:rPr>
              <w:lastRenderedPageBreak/>
              <w:t>жи; фотовыставки.</w:t>
            </w:r>
          </w:p>
          <w:p w:rsidR="00EA45B2" w:rsidRPr="00EA45B2" w:rsidRDefault="00EA45B2" w:rsidP="00522B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5B2" w:rsidRPr="00EA45B2" w:rsidRDefault="00EA45B2" w:rsidP="00522B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5B2" w:rsidRPr="00EA45B2" w:rsidRDefault="00EA45B2" w:rsidP="00522B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5B2" w:rsidRPr="00EA45B2" w:rsidRDefault="00EA45B2" w:rsidP="00522B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5B2" w:rsidRPr="00EA45B2" w:rsidRDefault="00EA45B2" w:rsidP="00522B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5B2" w:rsidRPr="00EA45B2" w:rsidRDefault="00EA45B2" w:rsidP="00522B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5B2" w:rsidRPr="00EA45B2" w:rsidRDefault="00EA45B2" w:rsidP="0052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45B2" w:rsidRPr="00EA45B2" w:rsidRDefault="00EA45B2" w:rsidP="00522B5B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5B2">
              <w:rPr>
                <w:rFonts w:ascii="Times New Roman" w:hAnsi="Times New Roman"/>
                <w:sz w:val="24"/>
                <w:szCs w:val="24"/>
              </w:rPr>
              <w:lastRenderedPageBreak/>
              <w:t>«Организация развивающей  речевой среды в условиях семьи».</w:t>
            </w:r>
          </w:p>
          <w:p w:rsidR="00EA45B2" w:rsidRPr="00EA45B2" w:rsidRDefault="00EA45B2" w:rsidP="00522B5B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5B2">
              <w:rPr>
                <w:rFonts w:ascii="Times New Roman" w:hAnsi="Times New Roman"/>
                <w:sz w:val="24"/>
                <w:szCs w:val="24"/>
              </w:rPr>
              <w:t xml:space="preserve">«Конструктивно- модельная деятельность детей дошкольного возраста». </w:t>
            </w:r>
          </w:p>
          <w:p w:rsidR="00EA45B2" w:rsidRPr="00EA45B2" w:rsidRDefault="00EA45B2" w:rsidP="00522B5B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5B2">
              <w:rPr>
                <w:rFonts w:ascii="Times New Roman" w:hAnsi="Times New Roman"/>
                <w:sz w:val="24"/>
                <w:szCs w:val="24"/>
              </w:rPr>
              <w:t>«Психологическая поддержка ребенка старшего дошкольного возраста».</w:t>
            </w:r>
          </w:p>
          <w:p w:rsidR="00EA45B2" w:rsidRPr="00EA45B2" w:rsidRDefault="00EA45B2" w:rsidP="0052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5B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A45B2">
              <w:rPr>
                <w:rFonts w:ascii="Times New Roman" w:hAnsi="Times New Roman"/>
                <w:sz w:val="24"/>
                <w:szCs w:val="24"/>
              </w:rPr>
              <w:t xml:space="preserve">«Правила поведения ребенка в общественных местах и в условиях семьи». </w:t>
            </w:r>
          </w:p>
          <w:p w:rsidR="00EA45B2" w:rsidRPr="00EA45B2" w:rsidRDefault="00EA45B2" w:rsidP="0052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5B2">
              <w:rPr>
                <w:rFonts w:ascii="Times New Roman" w:hAnsi="Times New Roman"/>
                <w:sz w:val="24"/>
                <w:szCs w:val="24"/>
              </w:rPr>
              <w:t>«Закаливание – первый шаг на пути к здоровью».</w:t>
            </w:r>
          </w:p>
          <w:p w:rsidR="00EA45B2" w:rsidRPr="00EA45B2" w:rsidRDefault="00EA45B2" w:rsidP="0052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5B2">
              <w:rPr>
                <w:rFonts w:ascii="Times New Roman" w:hAnsi="Times New Roman"/>
                <w:sz w:val="24"/>
                <w:szCs w:val="24"/>
              </w:rPr>
              <w:t xml:space="preserve">«Пути организации домашнего театра в </w:t>
            </w:r>
            <w:r w:rsidRPr="00EA45B2">
              <w:rPr>
                <w:rFonts w:ascii="Times New Roman" w:hAnsi="Times New Roman"/>
                <w:sz w:val="24"/>
                <w:szCs w:val="24"/>
              </w:rPr>
              <w:lastRenderedPageBreak/>
              <w:t>условиях семьи».</w:t>
            </w:r>
          </w:p>
          <w:p w:rsidR="00EA45B2" w:rsidRPr="00EA45B2" w:rsidRDefault="00EA45B2" w:rsidP="0052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5B2">
              <w:rPr>
                <w:rFonts w:ascii="Times New Roman" w:hAnsi="Times New Roman"/>
                <w:sz w:val="24"/>
                <w:szCs w:val="24"/>
              </w:rPr>
              <w:t>«Что важно знать о ребенке трех лет»</w:t>
            </w:r>
          </w:p>
          <w:p w:rsidR="00EA45B2" w:rsidRPr="00EA45B2" w:rsidRDefault="00EA45B2" w:rsidP="0052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5B2">
              <w:rPr>
                <w:rFonts w:ascii="Times New Roman" w:hAnsi="Times New Roman"/>
                <w:sz w:val="24"/>
                <w:szCs w:val="24"/>
              </w:rPr>
              <w:t>«Как знакомить детей с родным городом?»</w:t>
            </w:r>
          </w:p>
          <w:p w:rsidR="00EA45B2" w:rsidRPr="00EA45B2" w:rsidRDefault="00EA45B2" w:rsidP="0052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5B2">
              <w:rPr>
                <w:rFonts w:ascii="Times New Roman" w:hAnsi="Times New Roman"/>
                <w:sz w:val="24"/>
                <w:szCs w:val="24"/>
              </w:rPr>
              <w:t>«Ребенок и дорога. Правила поведения на улицах города»</w:t>
            </w:r>
          </w:p>
          <w:p w:rsidR="00EA45B2" w:rsidRPr="00EA45B2" w:rsidRDefault="00EA45B2" w:rsidP="0052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5B2">
              <w:rPr>
                <w:rFonts w:ascii="Times New Roman" w:hAnsi="Times New Roman"/>
                <w:sz w:val="24"/>
                <w:szCs w:val="24"/>
              </w:rPr>
              <w:t>«Игры и упражнения по развитию речи детей третьего года жизни»</w:t>
            </w:r>
          </w:p>
        </w:tc>
        <w:tc>
          <w:tcPr>
            <w:tcW w:w="1276" w:type="dxa"/>
          </w:tcPr>
          <w:p w:rsidR="00EA45B2" w:rsidRPr="00EA45B2" w:rsidRDefault="00EA45B2" w:rsidP="00522B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A45B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 xml:space="preserve">Дары осени; </w:t>
            </w:r>
          </w:p>
          <w:p w:rsidR="00EA45B2" w:rsidRPr="00EA45B2" w:rsidRDefault="00EA45B2" w:rsidP="00522B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A45B2">
              <w:rPr>
                <w:rFonts w:ascii="Times New Roman" w:hAnsi="Times New Roman"/>
                <w:sz w:val="24"/>
                <w:szCs w:val="24"/>
              </w:rPr>
              <w:t>Фотовыставка «Осенние (зимние, весенние) пейзажи»  с участием родителей,</w:t>
            </w:r>
          </w:p>
          <w:p w:rsidR="00EA45B2" w:rsidRPr="00EA45B2" w:rsidRDefault="00EA45B2" w:rsidP="0052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5B2">
              <w:rPr>
                <w:rFonts w:ascii="Times New Roman" w:hAnsi="Times New Roman"/>
                <w:sz w:val="24"/>
                <w:szCs w:val="24"/>
              </w:rPr>
              <w:t>«Наша группа» (по результатам социометрия;</w:t>
            </w:r>
          </w:p>
          <w:p w:rsidR="00EA45B2" w:rsidRPr="00EA45B2" w:rsidRDefault="00EA45B2" w:rsidP="0052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5B2">
              <w:rPr>
                <w:rFonts w:ascii="Times New Roman" w:hAnsi="Times New Roman"/>
                <w:sz w:val="24"/>
                <w:szCs w:val="24"/>
              </w:rPr>
              <w:t>Фотовыставка «Мой город»,</w:t>
            </w:r>
          </w:p>
          <w:p w:rsidR="00EA45B2" w:rsidRPr="00EA45B2" w:rsidRDefault="00EA45B2" w:rsidP="0052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5B2">
              <w:rPr>
                <w:rFonts w:ascii="Times New Roman" w:hAnsi="Times New Roman"/>
                <w:sz w:val="24"/>
                <w:szCs w:val="24"/>
              </w:rPr>
              <w:t>Фотовыставка «Посещение музея имени С.Т. Аксакова»,</w:t>
            </w:r>
          </w:p>
          <w:p w:rsidR="00EA45B2" w:rsidRPr="00EA45B2" w:rsidRDefault="00EA45B2" w:rsidP="0052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5B2">
              <w:rPr>
                <w:rFonts w:ascii="Times New Roman" w:hAnsi="Times New Roman"/>
                <w:sz w:val="24"/>
                <w:szCs w:val="24"/>
              </w:rPr>
              <w:t xml:space="preserve">Фотовыставка, посвященная 75 – </w:t>
            </w:r>
            <w:proofErr w:type="spellStart"/>
            <w:r w:rsidRPr="00EA45B2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EA45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5B2">
              <w:rPr>
                <w:rFonts w:ascii="Times New Roman" w:hAnsi="Times New Roman"/>
                <w:sz w:val="24"/>
                <w:szCs w:val="24"/>
              </w:rPr>
              <w:lastRenderedPageBreak/>
              <w:t>Дня Победы,</w:t>
            </w:r>
          </w:p>
          <w:p w:rsidR="00EA45B2" w:rsidRPr="00EA45B2" w:rsidRDefault="00EA45B2" w:rsidP="0052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5B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фотомонтаж «День Победы».</w:t>
            </w:r>
          </w:p>
        </w:tc>
        <w:tc>
          <w:tcPr>
            <w:tcW w:w="1134" w:type="dxa"/>
          </w:tcPr>
          <w:p w:rsidR="00EA45B2" w:rsidRPr="00EA45B2" w:rsidRDefault="00EA45B2" w:rsidP="00522B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A45B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Подари игрушку детям ОВЗ;</w:t>
            </w:r>
          </w:p>
          <w:p w:rsidR="00EA45B2" w:rsidRPr="00EA45B2" w:rsidRDefault="00EA45B2" w:rsidP="00522B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A45B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«Елочка»;</w:t>
            </w:r>
          </w:p>
          <w:p w:rsidR="00EA45B2" w:rsidRPr="00EA45B2" w:rsidRDefault="00EA45B2" w:rsidP="00522B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A45B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«Покормите птиц зимой;</w:t>
            </w:r>
          </w:p>
          <w:p w:rsidR="00EA45B2" w:rsidRPr="00EA45B2" w:rsidRDefault="00EA45B2" w:rsidP="00522B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EA45B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«Содержи территорию детского сада в порядке»;</w:t>
            </w:r>
          </w:p>
          <w:p w:rsidR="00EA45B2" w:rsidRPr="00EA45B2" w:rsidRDefault="00EA45B2" w:rsidP="00522B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EA45B2">
              <w:rPr>
                <w:rFonts w:ascii="Times New Roman" w:hAnsi="Times New Roman"/>
                <w:sz w:val="24"/>
                <w:szCs w:val="24"/>
              </w:rPr>
              <w:t>«Озеленим наш детский сад» (посадка кустарников и деревьев на территории детского сада).</w:t>
            </w:r>
          </w:p>
        </w:tc>
        <w:tc>
          <w:tcPr>
            <w:tcW w:w="1559" w:type="dxa"/>
          </w:tcPr>
          <w:p w:rsidR="00EA45B2" w:rsidRPr="00EA45B2" w:rsidRDefault="00EA45B2" w:rsidP="00522B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EA45B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«Творческая работа детей и родителей,</w:t>
            </w:r>
          </w:p>
          <w:p w:rsidR="00EA45B2" w:rsidRPr="00EA45B2" w:rsidRDefault="00EA45B2" w:rsidP="00522B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EA45B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изготовление открыток к Новому году»;</w:t>
            </w:r>
          </w:p>
          <w:p w:rsidR="00EA45B2" w:rsidRPr="00EA45B2" w:rsidRDefault="00EA45B2" w:rsidP="00522B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EA45B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«Мы </w:t>
            </w:r>
            <w:proofErr w:type="gramStart"/>
            <w:r w:rsidRPr="00EA45B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</w:t>
            </w:r>
            <w:proofErr w:type="spellStart"/>
            <w:r w:rsidRPr="00EA45B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г</w:t>
            </w:r>
            <w:proofErr w:type="gramEnd"/>
            <w:r w:rsidRPr="00EA45B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агаринцы</w:t>
            </w:r>
            <w:proofErr w:type="spellEnd"/>
            <w:r w:rsidRPr="00EA45B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!», «Мы в </w:t>
            </w:r>
            <w:proofErr w:type="spellStart"/>
            <w:r w:rsidRPr="00EA45B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историко</w:t>
            </w:r>
            <w:proofErr w:type="spellEnd"/>
            <w:r w:rsidRPr="00EA45B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– краеведческом музее», </w:t>
            </w:r>
          </w:p>
          <w:p w:rsidR="00EA45B2" w:rsidRPr="00EA45B2" w:rsidRDefault="00EA45B2" w:rsidP="00522B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EA45B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«Театры Башкортостана»; </w:t>
            </w:r>
          </w:p>
          <w:p w:rsidR="00EA45B2" w:rsidRPr="00EA45B2" w:rsidRDefault="00EA45B2" w:rsidP="00522B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EA45B2">
              <w:rPr>
                <w:rFonts w:ascii="Times New Roman" w:hAnsi="Times New Roman"/>
                <w:sz w:val="24"/>
                <w:szCs w:val="24"/>
              </w:rPr>
              <w:t xml:space="preserve">Конкурс чтецов, посвященный  знаменательной дате: «Немеркнущий свет Бабича», посвященный 125 </w:t>
            </w:r>
            <w:proofErr w:type="spellStart"/>
            <w:r w:rsidRPr="00EA45B2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EA45B2">
              <w:rPr>
                <w:rFonts w:ascii="Times New Roman" w:hAnsi="Times New Roman"/>
                <w:sz w:val="24"/>
                <w:szCs w:val="24"/>
              </w:rPr>
              <w:t xml:space="preserve"> со дня рождения поэта </w:t>
            </w:r>
            <w:proofErr w:type="spellStart"/>
            <w:r w:rsidRPr="00EA45B2">
              <w:rPr>
                <w:rFonts w:ascii="Times New Roman" w:hAnsi="Times New Roman"/>
                <w:sz w:val="24"/>
                <w:szCs w:val="24"/>
              </w:rPr>
              <w:t>Шайхзады</w:t>
            </w:r>
            <w:proofErr w:type="spellEnd"/>
            <w:r w:rsidRPr="00EA45B2">
              <w:rPr>
                <w:rFonts w:ascii="Times New Roman" w:hAnsi="Times New Roman"/>
                <w:sz w:val="24"/>
                <w:szCs w:val="24"/>
              </w:rPr>
              <w:t xml:space="preserve"> Бабича</w:t>
            </w:r>
            <w:r w:rsidRPr="00EA45B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; фестиваль «День театра», «Фестиваль </w:t>
            </w:r>
            <w:r w:rsidRPr="00EA45B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 xml:space="preserve">башкирского фольклора»; </w:t>
            </w:r>
          </w:p>
          <w:p w:rsidR="00EA45B2" w:rsidRPr="00EA45B2" w:rsidRDefault="00EA45B2" w:rsidP="00522B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A45B2">
              <w:rPr>
                <w:rFonts w:ascii="Times New Roman" w:hAnsi="Times New Roman"/>
                <w:sz w:val="24"/>
                <w:szCs w:val="24"/>
              </w:rPr>
              <w:t>Конкурс «Лучшее оформление пространственно – развивающей среды в группах» с привлечением родителей;</w:t>
            </w:r>
          </w:p>
          <w:p w:rsidR="00EA45B2" w:rsidRPr="00EA45B2" w:rsidRDefault="00EA45B2" w:rsidP="00522B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A45B2">
              <w:rPr>
                <w:rFonts w:ascii="Times New Roman" w:hAnsi="Times New Roman"/>
                <w:sz w:val="24"/>
                <w:szCs w:val="24"/>
              </w:rPr>
              <w:t>Единый творческий проект «Театральное искусство в моем городе».</w:t>
            </w:r>
          </w:p>
        </w:tc>
      </w:tr>
    </w:tbl>
    <w:p w:rsidR="003C3705" w:rsidRPr="00EA45B2" w:rsidRDefault="003C3705" w:rsidP="00D87457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43A" w:rsidRPr="00D87457" w:rsidRDefault="00855840" w:rsidP="00EA45B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498">
        <w:rPr>
          <w:rFonts w:ascii="Times New Roman" w:hAnsi="Times New Roman" w:cs="Times New Roman"/>
          <w:sz w:val="28"/>
          <w:szCs w:val="28"/>
        </w:rPr>
        <w:t xml:space="preserve">    </w:t>
      </w:r>
      <w:r w:rsidR="00DD6CD1" w:rsidRPr="00A43498">
        <w:rPr>
          <w:rFonts w:ascii="Times New Roman" w:hAnsi="Times New Roman" w:cs="Times New Roman"/>
          <w:sz w:val="28"/>
          <w:szCs w:val="28"/>
        </w:rPr>
        <w:t>Кроме того, ежегодно педагоги МАДОУ с целью повышения качества образования воспитанников и повышения профессионального мастерства принимают участие в районных методических объединениях (РМО), выс</w:t>
      </w:r>
      <w:r w:rsidR="00A43498" w:rsidRPr="00A43498">
        <w:rPr>
          <w:rFonts w:ascii="Times New Roman" w:hAnsi="Times New Roman" w:cs="Times New Roman"/>
          <w:sz w:val="28"/>
          <w:szCs w:val="28"/>
        </w:rPr>
        <w:t>тупают с докладами, сообщениями.</w:t>
      </w:r>
      <w:r w:rsidR="00DD6CD1" w:rsidRPr="00A43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498" w:rsidRDefault="00A43498" w:rsidP="00EA45B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43498" w:rsidRDefault="00946ECB" w:rsidP="00EA45B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</w:t>
      </w:r>
      <w:r w:rsidRPr="00946ECB">
        <w:rPr>
          <w:rFonts w:ascii="Times New Roman" w:hAnsi="Times New Roman" w:cs="Times New Roman"/>
          <w:sz w:val="28"/>
          <w:szCs w:val="28"/>
        </w:rPr>
        <w:t>Участие на заседаниях РМО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EDB" w:rsidRPr="00946ECB" w:rsidRDefault="005E7EDB" w:rsidP="00EA45B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Ind w:w="108" w:type="dxa"/>
        <w:tblLook w:val="04A0"/>
      </w:tblPr>
      <w:tblGrid>
        <w:gridCol w:w="861"/>
        <w:gridCol w:w="2993"/>
        <w:gridCol w:w="1728"/>
        <w:gridCol w:w="2782"/>
        <w:gridCol w:w="1382"/>
      </w:tblGrid>
      <w:tr w:rsidR="00946ECB" w:rsidRPr="004B015C" w:rsidTr="006E1FC6">
        <w:tc>
          <w:tcPr>
            <w:tcW w:w="861" w:type="dxa"/>
          </w:tcPr>
          <w:p w:rsidR="00A43498" w:rsidRPr="004B015C" w:rsidRDefault="00946ECB" w:rsidP="00EA45B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B01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01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01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3" w:type="dxa"/>
          </w:tcPr>
          <w:p w:rsidR="00A43498" w:rsidRPr="004B015C" w:rsidRDefault="00946ECB" w:rsidP="00EA45B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Ф.И.О.</w:t>
            </w:r>
          </w:p>
        </w:tc>
        <w:tc>
          <w:tcPr>
            <w:tcW w:w="1728" w:type="dxa"/>
          </w:tcPr>
          <w:p w:rsidR="00A43498" w:rsidRPr="004B015C" w:rsidRDefault="00946ECB" w:rsidP="00EA45B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82" w:type="dxa"/>
          </w:tcPr>
          <w:p w:rsidR="00A43498" w:rsidRPr="004B015C" w:rsidRDefault="00946ECB" w:rsidP="00EA45B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hAnsi="Times New Roman" w:cs="Times New Roman"/>
                <w:sz w:val="24"/>
                <w:szCs w:val="24"/>
              </w:rPr>
              <w:t xml:space="preserve">    Тема</w:t>
            </w:r>
          </w:p>
        </w:tc>
        <w:tc>
          <w:tcPr>
            <w:tcW w:w="1382" w:type="dxa"/>
          </w:tcPr>
          <w:p w:rsidR="00A43498" w:rsidRPr="004B015C" w:rsidRDefault="00946ECB" w:rsidP="00EA45B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46ECB" w:rsidRPr="004B015C" w:rsidTr="006E1FC6">
        <w:tc>
          <w:tcPr>
            <w:tcW w:w="861" w:type="dxa"/>
          </w:tcPr>
          <w:p w:rsidR="00A43498" w:rsidRPr="004B015C" w:rsidRDefault="00946ECB" w:rsidP="00EA45B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3" w:type="dxa"/>
          </w:tcPr>
          <w:p w:rsidR="00A43498" w:rsidRPr="004B015C" w:rsidRDefault="00946ECB" w:rsidP="00EA45B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15C">
              <w:rPr>
                <w:rFonts w:ascii="Times New Roman" w:hAnsi="Times New Roman" w:cs="Times New Roman"/>
                <w:sz w:val="24"/>
                <w:szCs w:val="24"/>
              </w:rPr>
              <w:t>Гимальдинова</w:t>
            </w:r>
            <w:proofErr w:type="spellEnd"/>
            <w:r w:rsidRPr="004B015C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1728" w:type="dxa"/>
          </w:tcPr>
          <w:p w:rsidR="00A43498" w:rsidRPr="004B015C" w:rsidRDefault="00946ECB" w:rsidP="00EA45B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82" w:type="dxa"/>
          </w:tcPr>
          <w:p w:rsidR="00A43498" w:rsidRPr="004B015C" w:rsidRDefault="00946ECB" w:rsidP="00EA45B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«Золотая коллекция»</w:t>
            </w:r>
          </w:p>
        </w:tc>
        <w:tc>
          <w:tcPr>
            <w:tcW w:w="1382" w:type="dxa"/>
          </w:tcPr>
          <w:p w:rsidR="00A43498" w:rsidRPr="004B015C" w:rsidRDefault="00946ECB" w:rsidP="00EA45B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946ECB" w:rsidRPr="004B015C" w:rsidTr="006E1FC6">
        <w:tc>
          <w:tcPr>
            <w:tcW w:w="861" w:type="dxa"/>
          </w:tcPr>
          <w:p w:rsidR="00A43498" w:rsidRPr="004B015C" w:rsidRDefault="00946ECB" w:rsidP="00EA45B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3" w:type="dxa"/>
          </w:tcPr>
          <w:p w:rsidR="00A43498" w:rsidRPr="004B015C" w:rsidRDefault="00946ECB" w:rsidP="00EA45B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hAnsi="Times New Roman" w:cs="Times New Roman"/>
                <w:sz w:val="24"/>
                <w:szCs w:val="24"/>
              </w:rPr>
              <w:t>Горенко Н.Н., Николаева Т.В.</w:t>
            </w:r>
          </w:p>
        </w:tc>
        <w:tc>
          <w:tcPr>
            <w:tcW w:w="1728" w:type="dxa"/>
          </w:tcPr>
          <w:p w:rsidR="00A43498" w:rsidRPr="004B015C" w:rsidRDefault="00946ECB" w:rsidP="00EA45B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82" w:type="dxa"/>
          </w:tcPr>
          <w:p w:rsidR="00A43498" w:rsidRPr="004B015C" w:rsidRDefault="00946ECB" w:rsidP="00EA45B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«Кукла </w:t>
            </w:r>
            <w:proofErr w:type="spellStart"/>
            <w:r w:rsidRPr="004B015C">
              <w:rPr>
                <w:rFonts w:ascii="Times New Roman" w:hAnsi="Times New Roman" w:cs="Times New Roman"/>
                <w:sz w:val="24"/>
                <w:szCs w:val="24"/>
              </w:rPr>
              <w:t>обнимашка</w:t>
            </w:r>
            <w:proofErr w:type="spellEnd"/>
            <w:r w:rsidRPr="004B01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382" w:type="dxa"/>
          </w:tcPr>
          <w:p w:rsidR="00A43498" w:rsidRPr="004B015C" w:rsidRDefault="00946ECB" w:rsidP="00EA45B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946ECB" w:rsidRPr="004B015C" w:rsidTr="006E1FC6">
        <w:tc>
          <w:tcPr>
            <w:tcW w:w="861" w:type="dxa"/>
          </w:tcPr>
          <w:p w:rsidR="00946ECB" w:rsidRPr="004B015C" w:rsidRDefault="00946ECB" w:rsidP="00EA45B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3" w:type="dxa"/>
          </w:tcPr>
          <w:p w:rsidR="00946ECB" w:rsidRPr="004B015C" w:rsidRDefault="00946ECB" w:rsidP="00EA45B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15C">
              <w:rPr>
                <w:rFonts w:ascii="Times New Roman" w:hAnsi="Times New Roman" w:cs="Times New Roman"/>
                <w:sz w:val="24"/>
                <w:szCs w:val="24"/>
              </w:rPr>
              <w:t>Харенко</w:t>
            </w:r>
            <w:proofErr w:type="spellEnd"/>
            <w:r w:rsidRPr="004B015C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4B015C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4B015C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728" w:type="dxa"/>
          </w:tcPr>
          <w:p w:rsidR="00946ECB" w:rsidRPr="004B015C" w:rsidRDefault="00946ECB" w:rsidP="00F9229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82" w:type="dxa"/>
          </w:tcPr>
          <w:p w:rsidR="00946ECB" w:rsidRPr="004B015C" w:rsidRDefault="00946ECB" w:rsidP="00EA45B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hAnsi="Times New Roman" w:cs="Times New Roman"/>
                <w:sz w:val="24"/>
                <w:szCs w:val="24"/>
              </w:rPr>
              <w:t>Конкурс пособий по речевому развитию  для детей средней группы</w:t>
            </w:r>
          </w:p>
        </w:tc>
        <w:tc>
          <w:tcPr>
            <w:tcW w:w="1382" w:type="dxa"/>
          </w:tcPr>
          <w:p w:rsidR="00946ECB" w:rsidRPr="004B015C" w:rsidRDefault="00946ECB" w:rsidP="00EA45B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946ECB" w:rsidRPr="004B015C" w:rsidTr="006E1FC6">
        <w:tc>
          <w:tcPr>
            <w:tcW w:w="861" w:type="dxa"/>
          </w:tcPr>
          <w:p w:rsidR="00946ECB" w:rsidRPr="004B015C" w:rsidRDefault="00946ECB" w:rsidP="00EA45B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3" w:type="dxa"/>
          </w:tcPr>
          <w:p w:rsidR="00946ECB" w:rsidRPr="004B015C" w:rsidRDefault="00946ECB" w:rsidP="00EA45B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hAnsi="Times New Roman" w:cs="Times New Roman"/>
                <w:sz w:val="24"/>
                <w:szCs w:val="24"/>
              </w:rPr>
              <w:t>Ефремова Л.Ф.</w:t>
            </w:r>
          </w:p>
        </w:tc>
        <w:tc>
          <w:tcPr>
            <w:tcW w:w="1728" w:type="dxa"/>
          </w:tcPr>
          <w:p w:rsidR="00946ECB" w:rsidRPr="004B015C" w:rsidRDefault="00946ECB" w:rsidP="00F9229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82" w:type="dxa"/>
          </w:tcPr>
          <w:p w:rsidR="00946ECB" w:rsidRPr="004B015C" w:rsidRDefault="00946ECB" w:rsidP="00EA45B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hAnsi="Times New Roman" w:cs="Times New Roman"/>
                <w:sz w:val="24"/>
                <w:szCs w:val="24"/>
              </w:rPr>
              <w:t>Доклад «И</w:t>
            </w:r>
            <w:r w:rsidR="006E1FC6" w:rsidRPr="004B01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015C">
              <w:rPr>
                <w:rFonts w:ascii="Times New Roman" w:hAnsi="Times New Roman" w:cs="Times New Roman"/>
                <w:sz w:val="24"/>
                <w:szCs w:val="24"/>
              </w:rPr>
              <w:t>терактивные игры в детском саду»</w:t>
            </w:r>
          </w:p>
        </w:tc>
        <w:tc>
          <w:tcPr>
            <w:tcW w:w="1382" w:type="dxa"/>
          </w:tcPr>
          <w:p w:rsidR="00946ECB" w:rsidRPr="004B015C" w:rsidRDefault="00946ECB" w:rsidP="00EA45B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</w:tbl>
    <w:p w:rsidR="005E7EDB" w:rsidRDefault="00946ECB" w:rsidP="005E7EDB">
      <w:pPr>
        <w:spacing w:after="0" w:line="240" w:lineRule="auto"/>
        <w:rPr>
          <w:rStyle w:val="2"/>
          <w:rFonts w:eastAsiaTheme="minorEastAsia" w:cstheme="minorBidi"/>
          <w:color w:val="auto"/>
          <w:spacing w:val="0"/>
          <w:shd w:val="clear" w:color="auto" w:fill="auto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DD6CD1">
        <w:rPr>
          <w:rFonts w:ascii="Times New Roman" w:hAnsi="Times New Roman" w:cs="Times New Roman"/>
          <w:sz w:val="28"/>
          <w:szCs w:val="28"/>
        </w:rPr>
        <w:t xml:space="preserve"> В течение учебного года педагоги   широко используют в своей       деятельности </w:t>
      </w:r>
      <w:r w:rsidR="00DD6CD1">
        <w:rPr>
          <w:rStyle w:val="2"/>
          <w:rFonts w:eastAsia="Calibri"/>
          <w:sz w:val="28"/>
          <w:szCs w:val="28"/>
        </w:rPr>
        <w:t>новые образовательные технологии и методики, современные методы и формы организации образовательного процесса, интерактивные способы воспитания и образования такие как:</w:t>
      </w:r>
    </w:p>
    <w:p w:rsidR="00DD6CD1" w:rsidRPr="005E7EDB" w:rsidRDefault="00DD6CD1" w:rsidP="005E7EDB">
      <w:pPr>
        <w:spacing w:after="0" w:line="240" w:lineRule="auto"/>
        <w:rPr>
          <w:rStyle w:val="2"/>
          <w:rFonts w:eastAsiaTheme="minorEastAsia" w:cstheme="minorBidi"/>
          <w:color w:val="auto"/>
          <w:spacing w:val="0"/>
          <w:shd w:val="clear" w:color="auto" w:fill="auto"/>
        </w:rPr>
      </w:pPr>
      <w:r>
        <w:rPr>
          <w:rStyle w:val="2"/>
          <w:rFonts w:eastAsia="Calibri"/>
          <w:sz w:val="28"/>
          <w:szCs w:val="28"/>
        </w:rPr>
        <w:lastRenderedPageBreak/>
        <w:t xml:space="preserve">-технология проблемного  обучения; </w:t>
      </w:r>
    </w:p>
    <w:p w:rsidR="00DD6CD1" w:rsidRDefault="00DD6CD1" w:rsidP="005E7EDB">
      <w:pPr>
        <w:spacing w:after="0" w:line="240" w:lineRule="auto"/>
        <w:jc w:val="both"/>
        <w:rPr>
          <w:rStyle w:val="2"/>
          <w:rFonts w:eastAsia="Calibri"/>
          <w:sz w:val="28"/>
          <w:szCs w:val="28"/>
        </w:rPr>
      </w:pPr>
      <w:r>
        <w:rPr>
          <w:rStyle w:val="2"/>
          <w:rFonts w:eastAsia="Calibri"/>
          <w:sz w:val="28"/>
          <w:szCs w:val="28"/>
        </w:rPr>
        <w:t xml:space="preserve">-технология </w:t>
      </w:r>
      <w:proofErr w:type="spellStart"/>
      <w:r>
        <w:rPr>
          <w:rStyle w:val="2"/>
          <w:rFonts w:eastAsia="Calibri"/>
          <w:sz w:val="28"/>
          <w:szCs w:val="28"/>
        </w:rPr>
        <w:t>деятельностного</w:t>
      </w:r>
      <w:proofErr w:type="spellEnd"/>
      <w:r>
        <w:rPr>
          <w:rStyle w:val="2"/>
          <w:rFonts w:eastAsia="Calibri"/>
          <w:sz w:val="28"/>
          <w:szCs w:val="28"/>
        </w:rPr>
        <w:t xml:space="preserve"> подхода; </w:t>
      </w:r>
    </w:p>
    <w:p w:rsidR="00DD6CD1" w:rsidRDefault="00DD6CD1" w:rsidP="005E7EDB">
      <w:pPr>
        <w:spacing w:after="0" w:line="240" w:lineRule="auto"/>
        <w:jc w:val="both"/>
        <w:rPr>
          <w:rStyle w:val="2"/>
          <w:rFonts w:eastAsia="Calibri"/>
          <w:sz w:val="28"/>
          <w:szCs w:val="28"/>
        </w:rPr>
      </w:pPr>
      <w:r>
        <w:rPr>
          <w:rStyle w:val="2"/>
          <w:rFonts w:eastAsia="Calibri"/>
          <w:sz w:val="28"/>
          <w:szCs w:val="28"/>
        </w:rPr>
        <w:t>-технология развивающего обучения;</w:t>
      </w:r>
    </w:p>
    <w:p w:rsidR="00DD6CD1" w:rsidRDefault="00DD6CD1" w:rsidP="00DD6CD1">
      <w:pPr>
        <w:spacing w:after="0" w:line="240" w:lineRule="auto"/>
        <w:jc w:val="both"/>
        <w:rPr>
          <w:rFonts w:ascii="Calibri" w:eastAsia="Times New Roman" w:hAnsi="Calibri"/>
        </w:rPr>
      </w:pPr>
      <w:r>
        <w:rPr>
          <w:rStyle w:val="2"/>
          <w:rFonts w:eastAsia="Calibri"/>
          <w:sz w:val="28"/>
          <w:szCs w:val="28"/>
        </w:rPr>
        <w:t xml:space="preserve"> -технология </w:t>
      </w:r>
      <w:proofErr w:type="spellStart"/>
      <w:r>
        <w:rPr>
          <w:rStyle w:val="2"/>
          <w:rFonts w:eastAsia="Calibri"/>
          <w:sz w:val="28"/>
          <w:szCs w:val="28"/>
        </w:rPr>
        <w:t>разноуровневого</w:t>
      </w:r>
      <w:proofErr w:type="spellEnd"/>
      <w:r>
        <w:rPr>
          <w:rStyle w:val="2"/>
          <w:rFonts w:eastAsia="Calibri"/>
          <w:sz w:val="28"/>
          <w:szCs w:val="28"/>
        </w:rPr>
        <w:t xml:space="preserve">  обучения;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6CD1" w:rsidRDefault="00DD6CD1" w:rsidP="00DD6CD1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2"/>
          <w:rFonts w:eastAsia="Calibri"/>
          <w:sz w:val="28"/>
          <w:szCs w:val="28"/>
        </w:rPr>
        <w:t>-</w:t>
      </w:r>
      <w:proofErr w:type="spellStart"/>
      <w:r w:rsidR="00855840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="00855840">
        <w:rPr>
          <w:rFonts w:ascii="Times New Roman" w:hAnsi="Times New Roman"/>
          <w:sz w:val="28"/>
          <w:szCs w:val="28"/>
        </w:rPr>
        <w:t xml:space="preserve">  технология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DD6CD1" w:rsidRDefault="00DD6CD1" w:rsidP="00DD6CD1">
      <w:pPr>
        <w:framePr w:hSpace="180" w:wrap="around" w:vAnchor="text" w:hAnchor="margin" w:xAlign="center" w:y="235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DD6CD1" w:rsidRDefault="00DD6CD1" w:rsidP="00DD6CD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-технология интегрированного занятия;</w:t>
      </w:r>
    </w:p>
    <w:p w:rsidR="00DD6CD1" w:rsidRDefault="00DD6CD1" w:rsidP="00DD6CD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 xml:space="preserve"> – игра;</w:t>
      </w:r>
    </w:p>
    <w:p w:rsidR="00DD6CD1" w:rsidRDefault="00855840" w:rsidP="00DD6CD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-ИК - </w:t>
      </w:r>
      <w:r w:rsidR="00DD6CD1">
        <w:rPr>
          <w:rFonts w:ascii="Times New Roman" w:hAnsi="Times New Roman"/>
          <w:sz w:val="28"/>
          <w:szCs w:val="28"/>
        </w:rPr>
        <w:t xml:space="preserve"> технологии.</w:t>
      </w:r>
    </w:p>
    <w:p w:rsidR="00DD6CD1" w:rsidRDefault="00DD6CD1" w:rsidP="00DD6CD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Методики:</w:t>
      </w:r>
    </w:p>
    <w:p w:rsidR="00DD6CD1" w:rsidRDefault="00DD6CD1" w:rsidP="00DD6CD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-методика нетрадиционной  техники рисования;</w:t>
      </w:r>
    </w:p>
    <w:p w:rsidR="00DD6CD1" w:rsidRDefault="00DD6CD1" w:rsidP="00DD6CD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-метод </w:t>
      </w:r>
      <w:proofErr w:type="spellStart"/>
      <w:r>
        <w:rPr>
          <w:rFonts w:ascii="Times New Roman" w:hAnsi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D6CD1" w:rsidRDefault="00DD6CD1" w:rsidP="00DD6CD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-метод позиционного обучения;</w:t>
      </w:r>
    </w:p>
    <w:p w:rsidR="00DD6CD1" w:rsidRDefault="00DD6CD1" w:rsidP="00DD6CD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-метод проектов.</w:t>
      </w:r>
    </w:p>
    <w:p w:rsidR="00DD6CD1" w:rsidRDefault="00DD6CD1" w:rsidP="00DD6CD1">
      <w:pPr>
        <w:spacing w:after="0" w:line="240" w:lineRule="auto"/>
        <w:jc w:val="both"/>
        <w:rPr>
          <w:rStyle w:val="2"/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Style w:val="2"/>
          <w:rFonts w:eastAsia="Calibri"/>
          <w:sz w:val="28"/>
          <w:szCs w:val="28"/>
        </w:rPr>
        <w:t xml:space="preserve">За учебный год накоплены материалы по </w:t>
      </w:r>
      <w:r w:rsidR="00905B93">
        <w:rPr>
          <w:rStyle w:val="2"/>
          <w:rFonts w:eastAsia="Calibri"/>
          <w:sz w:val="28"/>
          <w:szCs w:val="28"/>
        </w:rPr>
        <w:t xml:space="preserve">изучению, </w:t>
      </w:r>
      <w:r>
        <w:rPr>
          <w:rStyle w:val="2"/>
          <w:rFonts w:eastAsia="Calibri"/>
          <w:sz w:val="28"/>
          <w:szCs w:val="28"/>
        </w:rPr>
        <w:t xml:space="preserve"> обобщению</w:t>
      </w:r>
      <w:r w:rsidR="00905B93">
        <w:rPr>
          <w:rStyle w:val="2"/>
          <w:rFonts w:eastAsia="Calibri"/>
          <w:sz w:val="28"/>
          <w:szCs w:val="28"/>
        </w:rPr>
        <w:t>, распространению</w:t>
      </w:r>
      <w:r>
        <w:rPr>
          <w:rStyle w:val="2"/>
          <w:rFonts w:eastAsia="Calibri"/>
          <w:sz w:val="28"/>
          <w:szCs w:val="28"/>
        </w:rPr>
        <w:t xml:space="preserve"> </w:t>
      </w:r>
      <w:r>
        <w:rPr>
          <w:rStyle w:val="2"/>
          <w:rFonts w:eastAsia="Calibri"/>
          <w:b/>
          <w:sz w:val="28"/>
          <w:szCs w:val="28"/>
        </w:rPr>
        <w:t xml:space="preserve"> </w:t>
      </w:r>
      <w:r>
        <w:rPr>
          <w:rStyle w:val="2"/>
          <w:rFonts w:eastAsia="Calibri"/>
          <w:sz w:val="28"/>
          <w:szCs w:val="28"/>
        </w:rPr>
        <w:t xml:space="preserve"> педагогического опыта (конспекты открытых занятий, мастер-классов,   семинаров, семинаров – практикумов, педагогических советов и других мероприятий)</w:t>
      </w:r>
      <w:r w:rsidR="00855840">
        <w:rPr>
          <w:rStyle w:val="2"/>
          <w:rFonts w:eastAsia="Calibri"/>
          <w:sz w:val="28"/>
          <w:szCs w:val="28"/>
        </w:rPr>
        <w:t>.</w:t>
      </w:r>
    </w:p>
    <w:p w:rsidR="005E7EDB" w:rsidRDefault="005E7EDB" w:rsidP="00DD6CD1">
      <w:pPr>
        <w:spacing w:after="0" w:line="240" w:lineRule="auto"/>
        <w:jc w:val="both"/>
        <w:rPr>
          <w:rStyle w:val="2"/>
          <w:rFonts w:eastAsia="Calibri"/>
        </w:rPr>
      </w:pPr>
    </w:p>
    <w:p w:rsidR="00905B93" w:rsidRPr="00905B93" w:rsidRDefault="00905B93" w:rsidP="00905B9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B93">
        <w:rPr>
          <w:rFonts w:ascii="Times New Roman" w:hAnsi="Times New Roman" w:cs="Times New Roman"/>
          <w:sz w:val="28"/>
          <w:szCs w:val="28"/>
        </w:rPr>
        <w:t>Изучение, обобщение,  распространение ППО в 2019 – 2020 учебном году</w:t>
      </w:r>
    </w:p>
    <w:p w:rsidR="006E1FC6" w:rsidRDefault="00905B93" w:rsidP="00905B93">
      <w:pPr>
        <w:pStyle w:val="af3"/>
        <w:spacing w:line="240" w:lineRule="auto"/>
        <w:rPr>
          <w:b/>
          <w:szCs w:val="28"/>
        </w:rPr>
      </w:pPr>
      <w:r>
        <w:rPr>
          <w:b/>
          <w:szCs w:val="28"/>
        </w:rPr>
        <w:t xml:space="preserve">                                                  </w:t>
      </w:r>
    </w:p>
    <w:p w:rsidR="005E7EDB" w:rsidRPr="00905B93" w:rsidRDefault="00905B93" w:rsidP="006E1FC6">
      <w:pPr>
        <w:pStyle w:val="af3"/>
        <w:spacing w:line="240" w:lineRule="auto"/>
        <w:jc w:val="center"/>
        <w:rPr>
          <w:szCs w:val="28"/>
        </w:rPr>
      </w:pPr>
      <w:r w:rsidRPr="00905B93">
        <w:rPr>
          <w:szCs w:val="28"/>
        </w:rPr>
        <w:t>Изучение ППО</w:t>
      </w:r>
    </w:p>
    <w:tbl>
      <w:tblPr>
        <w:tblW w:w="963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A0"/>
      </w:tblPr>
      <w:tblGrid>
        <w:gridCol w:w="784"/>
        <w:gridCol w:w="1718"/>
        <w:gridCol w:w="3310"/>
        <w:gridCol w:w="3827"/>
      </w:tblGrid>
      <w:tr w:rsidR="00905B93" w:rsidRPr="004B015C" w:rsidTr="006E1FC6">
        <w:trPr>
          <w:trHeight w:val="296"/>
        </w:trPr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B93" w:rsidRPr="004B015C" w:rsidRDefault="00905B93" w:rsidP="00522B5B">
            <w:pPr>
              <w:pStyle w:val="af3"/>
              <w:spacing w:line="240" w:lineRule="auto"/>
              <w:jc w:val="center"/>
              <w:rPr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color w:val="333300"/>
                <w:sz w:val="24"/>
                <w:szCs w:val="24"/>
                <w:lang w:eastAsia="en-US"/>
              </w:rPr>
              <w:t>Мес.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B93" w:rsidRPr="004B015C" w:rsidRDefault="00905B93" w:rsidP="00522B5B">
            <w:pPr>
              <w:pStyle w:val="af3"/>
              <w:spacing w:line="240" w:lineRule="auto"/>
              <w:ind w:left="-129" w:right="-108"/>
              <w:jc w:val="center"/>
              <w:rPr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color w:val="333300"/>
                <w:sz w:val="24"/>
                <w:szCs w:val="24"/>
                <w:lang w:eastAsia="en-US"/>
              </w:rPr>
              <w:t>Педагог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B93" w:rsidRPr="004B015C" w:rsidRDefault="00905B93" w:rsidP="00522B5B">
            <w:pPr>
              <w:pStyle w:val="af3"/>
              <w:spacing w:line="240" w:lineRule="auto"/>
              <w:jc w:val="center"/>
              <w:rPr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color w:val="333300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B93" w:rsidRPr="004B015C" w:rsidRDefault="00905B93" w:rsidP="00522B5B">
            <w:pPr>
              <w:pStyle w:val="af3"/>
              <w:spacing w:line="240" w:lineRule="auto"/>
              <w:jc w:val="center"/>
              <w:rPr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color w:val="333300"/>
                <w:sz w:val="24"/>
                <w:szCs w:val="24"/>
                <w:lang w:eastAsia="en-US"/>
              </w:rPr>
              <w:t>Форма</w:t>
            </w:r>
          </w:p>
        </w:tc>
      </w:tr>
      <w:tr w:rsidR="00905B93" w:rsidRPr="004B015C" w:rsidTr="006E1FC6">
        <w:trPr>
          <w:trHeight w:val="528"/>
        </w:trPr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B93" w:rsidRPr="004B015C" w:rsidRDefault="00905B93" w:rsidP="00522B5B">
            <w:pPr>
              <w:pStyle w:val="af3"/>
              <w:spacing w:line="240" w:lineRule="auto"/>
              <w:jc w:val="center"/>
              <w:rPr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color w:val="3333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B93" w:rsidRPr="004B015C" w:rsidRDefault="00905B93" w:rsidP="00522B5B">
            <w:pPr>
              <w:pStyle w:val="af3"/>
              <w:spacing w:line="240" w:lineRule="auto"/>
              <w:ind w:left="-120" w:right="-108"/>
              <w:rPr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color w:val="333300"/>
                <w:sz w:val="24"/>
                <w:szCs w:val="24"/>
                <w:lang w:eastAsia="en-US"/>
              </w:rPr>
              <w:t>Ефремова Л.Ф.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B93" w:rsidRPr="004B015C" w:rsidRDefault="00905B93" w:rsidP="00522B5B">
            <w:pPr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 xml:space="preserve"> «Развитие мелкой моторики детей младшей группы».</w:t>
            </w:r>
          </w:p>
          <w:p w:rsidR="00905B93" w:rsidRPr="004B015C" w:rsidRDefault="00905B93" w:rsidP="00522B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B93" w:rsidRPr="004B015C" w:rsidRDefault="00905B93" w:rsidP="00522B5B">
            <w:pPr>
              <w:pStyle w:val="af3"/>
              <w:spacing w:line="240" w:lineRule="auto"/>
              <w:rPr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color w:val="333300"/>
                <w:sz w:val="24"/>
                <w:szCs w:val="24"/>
                <w:lang w:eastAsia="en-US"/>
              </w:rPr>
              <w:t>Посещение  администрацией и  педагогами ООД,  режимных моментов, анализ наглядных пособий; изучение документации, особенностей  работы с родителями по данному направлению.</w:t>
            </w:r>
          </w:p>
        </w:tc>
      </w:tr>
    </w:tbl>
    <w:p w:rsidR="00905B93" w:rsidRPr="00905B93" w:rsidRDefault="00905B93" w:rsidP="006E1FC6">
      <w:pPr>
        <w:pStyle w:val="af3"/>
        <w:spacing w:line="240" w:lineRule="auto"/>
        <w:jc w:val="center"/>
        <w:rPr>
          <w:szCs w:val="28"/>
        </w:rPr>
      </w:pPr>
      <w:r w:rsidRPr="00905B93">
        <w:rPr>
          <w:szCs w:val="28"/>
        </w:rPr>
        <w:t>Обобщение ППО</w:t>
      </w:r>
    </w:p>
    <w:tbl>
      <w:tblPr>
        <w:tblW w:w="963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A0"/>
      </w:tblPr>
      <w:tblGrid>
        <w:gridCol w:w="784"/>
        <w:gridCol w:w="1768"/>
        <w:gridCol w:w="3260"/>
        <w:gridCol w:w="3827"/>
      </w:tblGrid>
      <w:tr w:rsidR="00905B93" w:rsidRPr="004B015C" w:rsidTr="006E1FC6">
        <w:trPr>
          <w:trHeight w:val="253"/>
        </w:trPr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B93" w:rsidRPr="004B015C" w:rsidRDefault="00905B93" w:rsidP="00522B5B">
            <w:pPr>
              <w:pStyle w:val="af3"/>
              <w:spacing w:line="240" w:lineRule="auto"/>
              <w:jc w:val="center"/>
              <w:rPr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color w:val="333300"/>
                <w:sz w:val="24"/>
                <w:szCs w:val="24"/>
                <w:lang w:eastAsia="en-US"/>
              </w:rPr>
              <w:t>Мес.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B93" w:rsidRPr="004B015C" w:rsidRDefault="00905B93" w:rsidP="00522B5B">
            <w:pPr>
              <w:pStyle w:val="af3"/>
              <w:spacing w:line="240" w:lineRule="auto"/>
              <w:jc w:val="center"/>
              <w:rPr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color w:val="333300"/>
                <w:sz w:val="24"/>
                <w:szCs w:val="24"/>
                <w:lang w:eastAsia="en-US"/>
              </w:rPr>
              <w:t>Педагог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B93" w:rsidRPr="004B015C" w:rsidRDefault="00905B93" w:rsidP="00522B5B">
            <w:pPr>
              <w:pStyle w:val="af3"/>
              <w:spacing w:line="240" w:lineRule="auto"/>
              <w:jc w:val="center"/>
              <w:rPr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color w:val="333300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B93" w:rsidRPr="004B015C" w:rsidRDefault="00905B93" w:rsidP="00522B5B">
            <w:pPr>
              <w:pStyle w:val="af3"/>
              <w:spacing w:line="240" w:lineRule="auto"/>
              <w:jc w:val="center"/>
              <w:rPr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color w:val="333300"/>
                <w:sz w:val="24"/>
                <w:szCs w:val="24"/>
                <w:lang w:eastAsia="en-US"/>
              </w:rPr>
              <w:t>Форма</w:t>
            </w:r>
          </w:p>
        </w:tc>
      </w:tr>
      <w:tr w:rsidR="00905B93" w:rsidRPr="004B015C" w:rsidTr="006E1FC6">
        <w:trPr>
          <w:trHeight w:val="825"/>
        </w:trPr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B93" w:rsidRPr="004B015C" w:rsidRDefault="00905B93" w:rsidP="00522B5B">
            <w:pPr>
              <w:pStyle w:val="af3"/>
              <w:spacing w:line="240" w:lineRule="auto"/>
              <w:jc w:val="center"/>
              <w:rPr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color w:val="3333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93" w:rsidRPr="004B015C" w:rsidRDefault="00905B93" w:rsidP="00522B5B">
            <w:pPr>
              <w:pStyle w:val="af3"/>
              <w:spacing w:line="240" w:lineRule="auto"/>
              <w:ind w:left="-129" w:right="-108"/>
              <w:jc w:val="center"/>
              <w:rPr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color w:val="333300"/>
                <w:sz w:val="24"/>
                <w:szCs w:val="24"/>
                <w:lang w:eastAsia="en-US"/>
              </w:rPr>
              <w:t>Ефремова Л.Ф.</w:t>
            </w:r>
          </w:p>
          <w:p w:rsidR="00905B93" w:rsidRPr="004B015C" w:rsidRDefault="00905B93" w:rsidP="00522B5B">
            <w:pPr>
              <w:pStyle w:val="af3"/>
              <w:spacing w:line="240" w:lineRule="auto"/>
              <w:ind w:left="-129" w:right="-108"/>
              <w:jc w:val="center"/>
              <w:rPr>
                <w:color w:val="3333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B93" w:rsidRPr="004B015C" w:rsidRDefault="00905B93" w:rsidP="00522B5B">
            <w:pPr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«Развитие мелкой моторики детей младшей группы».</w:t>
            </w:r>
          </w:p>
          <w:p w:rsidR="00905B93" w:rsidRPr="004B015C" w:rsidRDefault="00905B93" w:rsidP="00522B5B">
            <w:pPr>
              <w:pStyle w:val="af3"/>
              <w:spacing w:line="240" w:lineRule="auto"/>
              <w:rPr>
                <w:color w:val="333300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B93" w:rsidRPr="004B015C" w:rsidRDefault="00905B93" w:rsidP="00522B5B">
            <w:pPr>
              <w:pStyle w:val="af3"/>
              <w:spacing w:line="240" w:lineRule="auto"/>
              <w:rPr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color w:val="333300"/>
                <w:sz w:val="24"/>
                <w:szCs w:val="24"/>
                <w:lang w:eastAsia="en-US"/>
              </w:rPr>
              <w:t>Методическая разработка по теме,    разработка конспектов ООД, конспектов  по режимным моментам, разработка проекта, дидактических пособий, вариантов работы с родителями.</w:t>
            </w:r>
          </w:p>
        </w:tc>
      </w:tr>
    </w:tbl>
    <w:p w:rsidR="00905B93" w:rsidRPr="00905B93" w:rsidRDefault="00905B93" w:rsidP="006E1FC6">
      <w:pPr>
        <w:pStyle w:val="af3"/>
        <w:spacing w:line="240" w:lineRule="auto"/>
        <w:jc w:val="center"/>
        <w:rPr>
          <w:szCs w:val="28"/>
        </w:rPr>
      </w:pPr>
      <w:r w:rsidRPr="00905B93">
        <w:rPr>
          <w:szCs w:val="28"/>
        </w:rPr>
        <w:t>Распространение ППО</w:t>
      </w:r>
    </w:p>
    <w:tbl>
      <w:tblPr>
        <w:tblW w:w="963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A0"/>
      </w:tblPr>
      <w:tblGrid>
        <w:gridCol w:w="784"/>
        <w:gridCol w:w="1768"/>
        <w:gridCol w:w="3260"/>
        <w:gridCol w:w="3827"/>
      </w:tblGrid>
      <w:tr w:rsidR="00905B93" w:rsidRPr="004B015C" w:rsidTr="006E1FC6">
        <w:trPr>
          <w:trHeight w:val="346"/>
        </w:trPr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B93" w:rsidRPr="004B015C" w:rsidRDefault="00905B93" w:rsidP="00522B5B">
            <w:pPr>
              <w:pStyle w:val="af3"/>
              <w:spacing w:line="240" w:lineRule="auto"/>
              <w:jc w:val="center"/>
              <w:rPr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color w:val="333300"/>
                <w:sz w:val="24"/>
                <w:szCs w:val="24"/>
                <w:lang w:eastAsia="en-US"/>
              </w:rPr>
              <w:t>Мес.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B93" w:rsidRPr="004B015C" w:rsidRDefault="00905B93" w:rsidP="00522B5B">
            <w:pPr>
              <w:pStyle w:val="af3"/>
              <w:spacing w:line="240" w:lineRule="auto"/>
              <w:jc w:val="center"/>
              <w:rPr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color w:val="333300"/>
                <w:sz w:val="24"/>
                <w:szCs w:val="24"/>
                <w:lang w:eastAsia="en-US"/>
              </w:rPr>
              <w:t>Педагог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B93" w:rsidRPr="004B015C" w:rsidRDefault="00905B93" w:rsidP="00522B5B">
            <w:pPr>
              <w:pStyle w:val="af3"/>
              <w:spacing w:line="240" w:lineRule="auto"/>
              <w:jc w:val="center"/>
              <w:rPr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color w:val="333300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B93" w:rsidRPr="004B015C" w:rsidRDefault="00905B93" w:rsidP="00522B5B">
            <w:pPr>
              <w:pStyle w:val="af3"/>
              <w:spacing w:line="240" w:lineRule="auto"/>
              <w:jc w:val="center"/>
              <w:rPr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color w:val="333300"/>
                <w:sz w:val="24"/>
                <w:szCs w:val="24"/>
                <w:lang w:eastAsia="en-US"/>
              </w:rPr>
              <w:t>Форма</w:t>
            </w:r>
          </w:p>
        </w:tc>
      </w:tr>
      <w:tr w:rsidR="00905B93" w:rsidRPr="004B015C" w:rsidTr="006E1FC6">
        <w:trPr>
          <w:trHeight w:val="762"/>
        </w:trPr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B93" w:rsidRPr="004B015C" w:rsidRDefault="00905B93" w:rsidP="00522B5B">
            <w:pPr>
              <w:pStyle w:val="af3"/>
              <w:spacing w:line="240" w:lineRule="auto"/>
              <w:jc w:val="center"/>
              <w:rPr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color w:val="3333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B93" w:rsidRPr="004B015C" w:rsidRDefault="00905B93" w:rsidP="00522B5B">
            <w:pPr>
              <w:pStyle w:val="af3"/>
              <w:spacing w:line="240" w:lineRule="auto"/>
              <w:ind w:left="-129" w:right="-108"/>
              <w:jc w:val="center"/>
              <w:rPr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color w:val="333300"/>
                <w:sz w:val="24"/>
                <w:szCs w:val="24"/>
                <w:lang w:eastAsia="en-US"/>
              </w:rPr>
              <w:t>Ефремова Л.Ф.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B93" w:rsidRPr="004B015C" w:rsidRDefault="00905B93" w:rsidP="00522B5B">
            <w:pPr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«Развитие мелкой моторики детей младшей группы».</w:t>
            </w:r>
          </w:p>
          <w:p w:rsidR="00905B93" w:rsidRPr="004B015C" w:rsidRDefault="00905B93" w:rsidP="00522B5B">
            <w:pPr>
              <w:pStyle w:val="af3"/>
              <w:spacing w:line="240" w:lineRule="auto"/>
              <w:ind w:left="-108"/>
              <w:rPr>
                <w:color w:val="333300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B93" w:rsidRPr="004B015C" w:rsidRDefault="00905B93" w:rsidP="00522B5B">
            <w:pPr>
              <w:pStyle w:val="af3"/>
              <w:spacing w:line="240" w:lineRule="auto"/>
              <w:rPr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color w:val="333300"/>
                <w:sz w:val="24"/>
                <w:szCs w:val="24"/>
                <w:lang w:eastAsia="en-US"/>
              </w:rPr>
              <w:lastRenderedPageBreak/>
              <w:t xml:space="preserve">Выступление на педагогическом совете  № 5, общем родительском собрании (презентация </w:t>
            </w:r>
            <w:r w:rsidRPr="004B015C">
              <w:rPr>
                <w:color w:val="333300"/>
                <w:sz w:val="24"/>
                <w:szCs w:val="24"/>
                <w:lang w:eastAsia="en-US"/>
              </w:rPr>
              <w:lastRenderedPageBreak/>
              <w:t>методической разработки, проекта, вариантов работы с родителями).</w:t>
            </w:r>
          </w:p>
        </w:tc>
      </w:tr>
    </w:tbl>
    <w:p w:rsidR="005E7EDB" w:rsidRDefault="005E7EDB" w:rsidP="00905B9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5300" w:rsidRDefault="00E65300" w:rsidP="00E6530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организованы и проведены следующие открытые занятия (ООД) и мастер – классы:</w:t>
      </w:r>
    </w:p>
    <w:tbl>
      <w:tblPr>
        <w:tblStyle w:val="af4"/>
        <w:tblpPr w:leftFromText="180" w:rightFromText="180" w:vertAnchor="text" w:horzAnchor="margin" w:tblpY="383"/>
        <w:tblW w:w="9747" w:type="dxa"/>
        <w:tblLook w:val="04A0"/>
      </w:tblPr>
      <w:tblGrid>
        <w:gridCol w:w="4786"/>
        <w:gridCol w:w="1276"/>
        <w:gridCol w:w="3685"/>
      </w:tblGrid>
      <w:tr w:rsidR="00905B93" w:rsidRPr="004B015C" w:rsidTr="00E653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3" w:rsidRPr="004B015C" w:rsidRDefault="00905B93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4B015C">
              <w:rPr>
                <w:rFonts w:ascii="Times New Roman" w:hAnsi="Times New Roman"/>
                <w:sz w:val="24"/>
                <w:szCs w:val="24"/>
              </w:rPr>
              <w:t xml:space="preserve">Открытые  занятия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3" w:rsidRPr="004B015C" w:rsidRDefault="00E65300" w:rsidP="00E65300">
            <w:pPr>
              <w:pStyle w:val="af3"/>
              <w:spacing w:line="240" w:lineRule="auto"/>
              <w:jc w:val="center"/>
              <w:rPr>
                <w:sz w:val="24"/>
                <w:szCs w:val="24"/>
              </w:rPr>
            </w:pPr>
            <w:r w:rsidRPr="004B015C">
              <w:rPr>
                <w:sz w:val="24"/>
                <w:szCs w:val="24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3" w:rsidRPr="004B015C" w:rsidRDefault="00E65300" w:rsidP="00E65300">
            <w:pPr>
              <w:pStyle w:val="af3"/>
              <w:spacing w:line="240" w:lineRule="auto"/>
              <w:jc w:val="center"/>
              <w:rPr>
                <w:sz w:val="24"/>
                <w:szCs w:val="24"/>
              </w:rPr>
            </w:pPr>
            <w:r w:rsidRPr="004B015C">
              <w:rPr>
                <w:sz w:val="24"/>
                <w:szCs w:val="24"/>
              </w:rPr>
              <w:t>Ответственные</w:t>
            </w:r>
          </w:p>
        </w:tc>
      </w:tr>
      <w:tr w:rsidR="00905B93" w:rsidRPr="004B015C" w:rsidTr="00E653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3" w:rsidRPr="004B015C" w:rsidRDefault="00905B93" w:rsidP="00E6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Нетрадиционная  форма организации и проведения  ООД по физической культуре  со старшими   воспитанниками.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3" w:rsidRPr="004B015C" w:rsidRDefault="00905B93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3" w:rsidRPr="004B015C" w:rsidRDefault="00905B93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Воспитатель Логинова Т.М.</w:t>
            </w:r>
          </w:p>
        </w:tc>
      </w:tr>
      <w:tr w:rsidR="00905B93" w:rsidRPr="004B015C" w:rsidTr="00E653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3" w:rsidRPr="004B015C" w:rsidRDefault="00905B93" w:rsidP="00E65300">
            <w:pPr>
              <w:tabs>
                <w:tab w:val="left" w:pos="41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Нетрадиционные способы организации и проведения ООД по рисованию в разных возрастных группах.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3" w:rsidRPr="004B015C" w:rsidRDefault="00905B93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3" w:rsidRPr="004B015C" w:rsidRDefault="00905B93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4B015C">
              <w:rPr>
                <w:rFonts w:ascii="Times New Roman" w:hAnsi="Times New Roman"/>
                <w:sz w:val="24"/>
                <w:szCs w:val="24"/>
              </w:rPr>
              <w:t>Гимальдинова</w:t>
            </w:r>
            <w:proofErr w:type="spellEnd"/>
            <w:r w:rsidRPr="004B015C">
              <w:rPr>
                <w:rFonts w:ascii="Times New Roman" w:hAnsi="Times New Roman"/>
                <w:sz w:val="24"/>
                <w:szCs w:val="24"/>
              </w:rPr>
              <w:t xml:space="preserve"> И.Ю. (старший дошкольный возраст), </w:t>
            </w:r>
            <w:proofErr w:type="spellStart"/>
            <w:r w:rsidRPr="004B015C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4B015C">
              <w:rPr>
                <w:rFonts w:ascii="Times New Roman" w:hAnsi="Times New Roman"/>
                <w:sz w:val="24"/>
                <w:szCs w:val="24"/>
              </w:rPr>
              <w:t xml:space="preserve"> Г.М. (средний дошкольный возраст), Горенко Н.Н. (ранний возраст).</w:t>
            </w:r>
          </w:p>
        </w:tc>
      </w:tr>
      <w:tr w:rsidR="00905B93" w:rsidRPr="004B015C" w:rsidTr="00E653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3" w:rsidRPr="004B015C" w:rsidRDefault="00905B93" w:rsidP="00E65300">
            <w:pPr>
              <w:tabs>
                <w:tab w:val="left" w:pos="41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 xml:space="preserve"> Нетрадиционные способы организации и проведения ООД по лепке в разных возрастных группах.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3" w:rsidRPr="004B015C" w:rsidRDefault="00905B93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3" w:rsidRPr="004B015C" w:rsidRDefault="00905B93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 xml:space="preserve">Воспитатели Свистун Ю.В. (старший дошкольный возраст), </w:t>
            </w:r>
            <w:proofErr w:type="spellStart"/>
            <w:r w:rsidRPr="004B015C">
              <w:rPr>
                <w:rFonts w:ascii="Times New Roman" w:hAnsi="Times New Roman"/>
                <w:sz w:val="24"/>
                <w:szCs w:val="24"/>
              </w:rPr>
              <w:t>Харенко</w:t>
            </w:r>
            <w:proofErr w:type="spellEnd"/>
            <w:r w:rsidRPr="004B015C">
              <w:rPr>
                <w:rFonts w:ascii="Times New Roman" w:hAnsi="Times New Roman"/>
                <w:sz w:val="24"/>
                <w:szCs w:val="24"/>
              </w:rPr>
              <w:t xml:space="preserve"> Н.В. (средний  дошкольный возраст).</w:t>
            </w:r>
          </w:p>
        </w:tc>
      </w:tr>
      <w:tr w:rsidR="00905B93" w:rsidRPr="004B015C" w:rsidTr="00E653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3" w:rsidRPr="004B015C" w:rsidRDefault="00905B93" w:rsidP="00E65300">
            <w:pPr>
              <w:tabs>
                <w:tab w:val="left" w:pos="41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Нетрадиционные способы организации и проведения ООД по аппликации в разных возрастных группах.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3" w:rsidRPr="004B015C" w:rsidRDefault="00905B93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3" w:rsidRPr="004B015C" w:rsidRDefault="00905B93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Воспитатель  Ефремова Л.Ф.</w:t>
            </w:r>
          </w:p>
        </w:tc>
      </w:tr>
      <w:tr w:rsidR="00905B93" w:rsidRPr="004B015C" w:rsidTr="00E653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3" w:rsidRPr="004B015C" w:rsidRDefault="00905B93" w:rsidP="00E65300">
            <w:pPr>
              <w:tabs>
                <w:tab w:val="left" w:pos="41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Методика ознакомления воспитанников с художниками – иллюстраторами.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3" w:rsidRPr="004B015C" w:rsidRDefault="00905B93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3" w:rsidRPr="004B015C" w:rsidRDefault="00905B93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Воспитатель Логинова Т.М.</w:t>
            </w:r>
          </w:p>
          <w:p w:rsidR="00905B93" w:rsidRPr="004B015C" w:rsidRDefault="00905B93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B93" w:rsidRPr="004B015C" w:rsidTr="00E653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3" w:rsidRPr="004B015C" w:rsidRDefault="00905B93" w:rsidP="00E65300">
            <w:pPr>
              <w:tabs>
                <w:tab w:val="left" w:pos="41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Инновационные подходы к  организации и проведению прогулки в разных возрастных группах.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3" w:rsidRPr="004B015C" w:rsidRDefault="00905B93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3" w:rsidRPr="004B015C" w:rsidRDefault="00905B93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 xml:space="preserve"> Воспитатели </w:t>
            </w:r>
            <w:proofErr w:type="spellStart"/>
            <w:r w:rsidRPr="004B015C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4B015C">
              <w:rPr>
                <w:rFonts w:ascii="Times New Roman" w:hAnsi="Times New Roman"/>
                <w:sz w:val="24"/>
                <w:szCs w:val="24"/>
              </w:rPr>
              <w:t xml:space="preserve"> Г.М. (младший возраст), Свистун Ю.В. (старший возраст), Николаева Т.В. (ранний возраст).</w:t>
            </w:r>
          </w:p>
        </w:tc>
      </w:tr>
      <w:tr w:rsidR="00905B93" w:rsidRPr="004B015C" w:rsidTr="00E653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3" w:rsidRPr="004B015C" w:rsidRDefault="00905B93" w:rsidP="00E65300">
            <w:pPr>
              <w:tabs>
                <w:tab w:val="left" w:pos="4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Мастер –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3" w:rsidRPr="004B015C" w:rsidRDefault="00905B93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3" w:rsidRPr="004B015C" w:rsidRDefault="00905B93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B93" w:rsidRPr="004B015C" w:rsidTr="00E653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3" w:rsidRPr="004B015C" w:rsidRDefault="00905B93" w:rsidP="00E65300">
            <w:pPr>
              <w:tabs>
                <w:tab w:val="left" w:pos="417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Нетрадиционная  форма организации и проведения утренней гимнастики в подготовительной к школе группе.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3" w:rsidRPr="004B015C" w:rsidRDefault="00905B93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3" w:rsidRPr="004B015C" w:rsidRDefault="00905B93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4B015C">
              <w:rPr>
                <w:rFonts w:ascii="Times New Roman" w:hAnsi="Times New Roman"/>
                <w:sz w:val="24"/>
                <w:szCs w:val="24"/>
              </w:rPr>
              <w:t>Гимальдинова</w:t>
            </w:r>
            <w:proofErr w:type="spellEnd"/>
            <w:r w:rsidRPr="004B015C"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</w:tc>
      </w:tr>
      <w:tr w:rsidR="00905B93" w:rsidRPr="004B015C" w:rsidTr="00E653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3" w:rsidRPr="004B015C" w:rsidRDefault="00905B93" w:rsidP="00E65300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4B015C">
              <w:rPr>
                <w:sz w:val="24"/>
                <w:szCs w:val="24"/>
              </w:rPr>
              <w:t>Нетрадиционная  форма организации и проведения  ООД по физической культуре  с младшими  воспитанниками.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3" w:rsidRPr="004B015C" w:rsidRDefault="00905B93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3" w:rsidRPr="004B015C" w:rsidRDefault="00905B93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Воспитатель Ефремова Л.Ф.</w:t>
            </w:r>
          </w:p>
          <w:p w:rsidR="00905B93" w:rsidRPr="004B015C" w:rsidRDefault="00905B93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B93" w:rsidRPr="004B015C" w:rsidTr="00E653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3" w:rsidRPr="004B015C" w:rsidRDefault="00905B93" w:rsidP="00E65300">
            <w:pPr>
              <w:pStyle w:val="af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3" w:rsidRPr="004B015C" w:rsidRDefault="00905B93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3" w:rsidRPr="004B015C" w:rsidRDefault="00905B93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B93" w:rsidRPr="004B015C" w:rsidTr="00E653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3" w:rsidRPr="004B015C" w:rsidRDefault="00905B93" w:rsidP="00E65300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4B015C">
              <w:rPr>
                <w:sz w:val="24"/>
                <w:szCs w:val="24"/>
              </w:rPr>
              <w:t xml:space="preserve">Ознакомление воспитанников с </w:t>
            </w:r>
            <w:r w:rsidRPr="004B015C">
              <w:rPr>
                <w:sz w:val="24"/>
                <w:szCs w:val="24"/>
              </w:rPr>
              <w:lastRenderedPageBreak/>
              <w:t>родным городом  (на примере работы с кружковцами).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3" w:rsidRPr="004B015C" w:rsidRDefault="00905B93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3" w:rsidRPr="004B015C" w:rsidRDefault="00905B93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Воспитатель Горенко Н.Н.</w:t>
            </w:r>
          </w:p>
        </w:tc>
      </w:tr>
      <w:tr w:rsidR="00905B93" w:rsidRPr="004B015C" w:rsidTr="00E653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3" w:rsidRPr="004B015C" w:rsidRDefault="00905B93" w:rsidP="00E65300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4B015C">
              <w:rPr>
                <w:sz w:val="24"/>
                <w:szCs w:val="24"/>
              </w:rPr>
              <w:lastRenderedPageBreak/>
              <w:t xml:space="preserve">Особенности организации </w:t>
            </w:r>
            <w:proofErr w:type="spellStart"/>
            <w:proofErr w:type="gramStart"/>
            <w:r w:rsidRPr="004B015C">
              <w:rPr>
                <w:sz w:val="24"/>
                <w:szCs w:val="24"/>
              </w:rPr>
              <w:t>поисково</w:t>
            </w:r>
            <w:proofErr w:type="spellEnd"/>
            <w:r w:rsidRPr="004B015C">
              <w:rPr>
                <w:sz w:val="24"/>
                <w:szCs w:val="24"/>
              </w:rPr>
              <w:t xml:space="preserve"> – исследовательской</w:t>
            </w:r>
            <w:proofErr w:type="gramEnd"/>
            <w:r w:rsidRPr="004B015C">
              <w:rPr>
                <w:sz w:val="24"/>
                <w:szCs w:val="24"/>
              </w:rPr>
              <w:t xml:space="preserve"> деятельности  со старшими воспитанниками в рамках патриотического воспитания.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3" w:rsidRPr="004B015C" w:rsidRDefault="00905B93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3" w:rsidRPr="004B015C" w:rsidRDefault="00905B93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Воспитатель Логинова Т.М.</w:t>
            </w:r>
          </w:p>
        </w:tc>
      </w:tr>
      <w:tr w:rsidR="00905B93" w:rsidRPr="004B015C" w:rsidTr="00E653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3" w:rsidRPr="004B015C" w:rsidRDefault="00905B93" w:rsidP="00E65300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4B015C">
              <w:rPr>
                <w:sz w:val="24"/>
                <w:szCs w:val="24"/>
              </w:rPr>
              <w:t>«</w:t>
            </w:r>
            <w:proofErr w:type="gramStart"/>
            <w:r w:rsidRPr="004B015C">
              <w:rPr>
                <w:sz w:val="24"/>
                <w:szCs w:val="24"/>
              </w:rPr>
              <w:t>Веселая</w:t>
            </w:r>
            <w:proofErr w:type="gramEnd"/>
            <w:r w:rsidRPr="004B015C">
              <w:rPr>
                <w:sz w:val="24"/>
                <w:szCs w:val="24"/>
              </w:rPr>
              <w:t xml:space="preserve"> </w:t>
            </w:r>
            <w:proofErr w:type="spellStart"/>
            <w:r w:rsidRPr="004B015C">
              <w:rPr>
                <w:sz w:val="24"/>
                <w:szCs w:val="24"/>
              </w:rPr>
              <w:t>логоритмика</w:t>
            </w:r>
            <w:proofErr w:type="spellEnd"/>
            <w:r w:rsidRPr="004B015C">
              <w:rPr>
                <w:sz w:val="24"/>
                <w:szCs w:val="24"/>
              </w:rPr>
              <w:t xml:space="preserve"> для воспитанников  старшего дошкольного возраста с общим недоразвитием речи».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3" w:rsidRPr="004B015C" w:rsidRDefault="00905B93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3" w:rsidRPr="004B015C" w:rsidRDefault="00905B93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 xml:space="preserve">Учитель – логопед </w:t>
            </w:r>
            <w:proofErr w:type="spellStart"/>
            <w:r w:rsidRPr="004B015C">
              <w:rPr>
                <w:rFonts w:ascii="Times New Roman" w:hAnsi="Times New Roman"/>
                <w:sz w:val="24"/>
                <w:szCs w:val="24"/>
              </w:rPr>
              <w:t>Гимальдинова</w:t>
            </w:r>
            <w:proofErr w:type="spellEnd"/>
            <w:r w:rsidRPr="004B015C"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</w:tc>
      </w:tr>
    </w:tbl>
    <w:p w:rsidR="00E65300" w:rsidRDefault="00E65300" w:rsidP="00E6530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E7EDB" w:rsidRDefault="00E65300" w:rsidP="00E6530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22B5B">
        <w:rPr>
          <w:rFonts w:ascii="Times New Roman" w:hAnsi="Times New Roman"/>
          <w:sz w:val="28"/>
          <w:szCs w:val="28"/>
          <w:lang w:eastAsia="en-US"/>
        </w:rPr>
        <w:t>В течение года были  организованы следующие выставки, смотры-конкурсы, фестивали,  творческие проекты, акции:</w:t>
      </w:r>
    </w:p>
    <w:tbl>
      <w:tblPr>
        <w:tblStyle w:val="af4"/>
        <w:tblpPr w:leftFromText="180" w:rightFromText="180" w:vertAnchor="text" w:horzAnchor="margin" w:tblpY="383"/>
        <w:tblW w:w="9747" w:type="dxa"/>
        <w:tblLayout w:type="fixed"/>
        <w:tblLook w:val="04A0"/>
      </w:tblPr>
      <w:tblGrid>
        <w:gridCol w:w="4644"/>
        <w:gridCol w:w="1560"/>
        <w:gridCol w:w="3543"/>
      </w:tblGrid>
      <w:tr w:rsidR="00522B5B" w:rsidRPr="004B015C" w:rsidTr="00E653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5B" w:rsidRPr="004B015C" w:rsidRDefault="00522B5B" w:rsidP="00E6530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015C">
              <w:rPr>
                <w:rFonts w:ascii="Times New Roman" w:hAnsi="Times New Roman"/>
                <w:sz w:val="24"/>
                <w:szCs w:val="24"/>
              </w:rPr>
              <w:t>Фотовыставка «Осенние (зимние, весенние) пейзажи»  с участием родителей).</w:t>
            </w:r>
            <w:proofErr w:type="gramEnd"/>
          </w:p>
          <w:p w:rsidR="00522B5B" w:rsidRPr="004B015C" w:rsidRDefault="00522B5B" w:rsidP="00E65300">
            <w:pPr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Выставка поделок «Дары осени».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5B" w:rsidRPr="004B015C" w:rsidRDefault="00522B5B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 xml:space="preserve">Ноябрь, </w:t>
            </w:r>
          </w:p>
          <w:p w:rsidR="00522B5B" w:rsidRPr="004B015C" w:rsidRDefault="00522B5B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 xml:space="preserve">февраль, </w:t>
            </w:r>
          </w:p>
          <w:p w:rsidR="00522B5B" w:rsidRPr="004B015C" w:rsidRDefault="00522B5B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5B" w:rsidRPr="004B015C" w:rsidRDefault="00522B5B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522B5B" w:rsidRPr="004B015C" w:rsidTr="00E653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5B" w:rsidRPr="0024711E" w:rsidRDefault="00522B5B" w:rsidP="00E65300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11E">
              <w:rPr>
                <w:rFonts w:ascii="Times New Roman" w:hAnsi="Times New Roman"/>
                <w:sz w:val="24"/>
                <w:szCs w:val="24"/>
                <w:lang w:eastAsia="ru-RU"/>
              </w:rPr>
              <w:t>Фотовыставка «Наша группа» (по результатам социометрии).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5B" w:rsidRPr="0024711E" w:rsidRDefault="00522B5B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2471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5B" w:rsidRPr="0024711E" w:rsidRDefault="00522B5B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24711E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522B5B" w:rsidRPr="004B015C" w:rsidTr="00E653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5B" w:rsidRPr="0024711E" w:rsidRDefault="00522B5B" w:rsidP="00E653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5B" w:rsidRPr="0024711E" w:rsidRDefault="00522B5B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5B" w:rsidRPr="0024711E" w:rsidRDefault="00522B5B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B5B" w:rsidRPr="004B015C" w:rsidTr="00E653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5B" w:rsidRPr="0024711E" w:rsidRDefault="00522B5B" w:rsidP="00E653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5B" w:rsidRPr="0024711E" w:rsidRDefault="00522B5B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5B" w:rsidRPr="0024711E" w:rsidRDefault="00522B5B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B5B" w:rsidRPr="004B015C" w:rsidTr="00E653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5B" w:rsidRPr="0024711E" w:rsidRDefault="00522B5B" w:rsidP="00E65300">
            <w:pPr>
              <w:rPr>
                <w:rFonts w:ascii="Times New Roman" w:hAnsi="Times New Roman"/>
                <w:sz w:val="24"/>
                <w:szCs w:val="24"/>
              </w:rPr>
            </w:pPr>
            <w:r w:rsidRPr="0024711E">
              <w:rPr>
                <w:rFonts w:ascii="Times New Roman" w:hAnsi="Times New Roman"/>
                <w:sz w:val="24"/>
                <w:szCs w:val="24"/>
              </w:rPr>
              <w:t>Творческая работа детей и родителей, выполнение творческих открыток к Новому году.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5B" w:rsidRPr="0024711E" w:rsidRDefault="00522B5B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24711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5B" w:rsidRPr="0024711E" w:rsidRDefault="00522B5B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24711E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воспитатели, родители</w:t>
            </w:r>
          </w:p>
        </w:tc>
      </w:tr>
      <w:tr w:rsidR="00522B5B" w:rsidRPr="004B015C" w:rsidTr="00E653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5B" w:rsidRPr="004B015C" w:rsidRDefault="00522B5B" w:rsidP="00E65300">
            <w:pPr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Смотр-конкурс игровых площадок на лучшее  зимнее оформление.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5B" w:rsidRPr="004B015C" w:rsidRDefault="00522B5B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Декабрь – 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5B" w:rsidRPr="004B015C" w:rsidRDefault="00522B5B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522B5B" w:rsidRPr="004B015C" w:rsidRDefault="00522B5B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522B5B" w:rsidRPr="004B015C" w:rsidTr="00E65300">
        <w:trPr>
          <w:trHeight w:val="6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5B" w:rsidRPr="004B015C" w:rsidRDefault="00522B5B" w:rsidP="00E6530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Фотовыставка «Мой город».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5B" w:rsidRPr="004B015C" w:rsidRDefault="00522B5B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5B" w:rsidRPr="004B015C" w:rsidRDefault="00522B5B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Воспитатели  всех групп</w:t>
            </w:r>
          </w:p>
        </w:tc>
      </w:tr>
      <w:tr w:rsidR="00522B5B" w:rsidRPr="004B015C" w:rsidTr="00E65300">
        <w:trPr>
          <w:trHeight w:val="6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5B" w:rsidRPr="004B015C" w:rsidRDefault="00522B5B" w:rsidP="00E6530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 xml:space="preserve">Выставка детских рисунков «Мы – </w:t>
            </w:r>
            <w:proofErr w:type="spellStart"/>
            <w:r w:rsidRPr="004B015C">
              <w:rPr>
                <w:rFonts w:ascii="Times New Roman" w:hAnsi="Times New Roman"/>
                <w:sz w:val="24"/>
                <w:szCs w:val="24"/>
              </w:rPr>
              <w:t>Гагаринцы</w:t>
            </w:r>
            <w:proofErr w:type="spellEnd"/>
            <w:r w:rsidRPr="004B015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5B" w:rsidRPr="004B015C" w:rsidRDefault="00522B5B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5B" w:rsidRPr="004B015C" w:rsidRDefault="00522B5B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 xml:space="preserve">Воспитатель Логинова Т. М., </w:t>
            </w:r>
            <w:proofErr w:type="spellStart"/>
            <w:r w:rsidRPr="004B015C">
              <w:rPr>
                <w:rFonts w:ascii="Times New Roman" w:hAnsi="Times New Roman"/>
                <w:sz w:val="24"/>
                <w:szCs w:val="24"/>
              </w:rPr>
              <w:t>Гимальдинова</w:t>
            </w:r>
            <w:proofErr w:type="spellEnd"/>
            <w:r w:rsidRPr="004B015C">
              <w:rPr>
                <w:rFonts w:ascii="Times New Roman" w:hAnsi="Times New Roman"/>
                <w:sz w:val="24"/>
                <w:szCs w:val="24"/>
              </w:rPr>
              <w:t xml:space="preserve"> И.Ю., Свистун Ю.В.</w:t>
            </w:r>
          </w:p>
        </w:tc>
      </w:tr>
      <w:tr w:rsidR="00522B5B" w:rsidRPr="004B015C" w:rsidTr="00E65300">
        <w:trPr>
          <w:trHeight w:val="6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5B" w:rsidRPr="004B015C" w:rsidRDefault="00522B5B" w:rsidP="00E6530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Фотовыставка «Посещение музея имени С.Т. Аксакова».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5B" w:rsidRPr="004B015C" w:rsidRDefault="00522B5B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5B" w:rsidRPr="004B015C" w:rsidRDefault="00522B5B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Воспитатель Свистун Ю.В., Логинова Т.М.</w:t>
            </w:r>
          </w:p>
        </w:tc>
      </w:tr>
      <w:tr w:rsidR="00522B5B" w:rsidRPr="004B015C" w:rsidTr="00E65300">
        <w:trPr>
          <w:trHeight w:val="3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5B" w:rsidRPr="004B015C" w:rsidRDefault="00522B5B" w:rsidP="00E6530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Фотовыставка «Театры Башкортостана» (пополнение).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5B" w:rsidRPr="004B015C" w:rsidRDefault="00522B5B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В течение  первого полугодия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5B" w:rsidRPr="004B015C" w:rsidRDefault="00522B5B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4B015C">
              <w:rPr>
                <w:rFonts w:ascii="Times New Roman" w:hAnsi="Times New Roman"/>
                <w:sz w:val="24"/>
                <w:szCs w:val="24"/>
              </w:rPr>
              <w:t>Гимальдинова</w:t>
            </w:r>
            <w:proofErr w:type="spellEnd"/>
            <w:r w:rsidRPr="004B015C"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</w:tc>
      </w:tr>
      <w:tr w:rsidR="00522B5B" w:rsidRPr="004B015C" w:rsidTr="00E65300">
        <w:trPr>
          <w:trHeight w:val="3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5B" w:rsidRPr="004B015C" w:rsidRDefault="00522B5B" w:rsidP="00E6530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 xml:space="preserve">Фотовыставка, посвященная 75 – </w:t>
            </w:r>
            <w:proofErr w:type="spellStart"/>
            <w:r w:rsidRPr="004B015C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4B015C">
              <w:rPr>
                <w:rFonts w:ascii="Times New Roman" w:hAnsi="Times New Roman"/>
                <w:sz w:val="24"/>
                <w:szCs w:val="24"/>
              </w:rPr>
              <w:t xml:space="preserve"> Дня Победы.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5B" w:rsidRPr="004B015C" w:rsidRDefault="00522B5B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5B" w:rsidRPr="004B015C" w:rsidRDefault="00522B5B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 xml:space="preserve">Воспитатели: Свистун Ю.В., Васильева В.А., </w:t>
            </w:r>
          </w:p>
          <w:p w:rsidR="00522B5B" w:rsidRPr="004B015C" w:rsidRDefault="00522B5B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Николаева Т.А.</w:t>
            </w:r>
          </w:p>
        </w:tc>
      </w:tr>
      <w:tr w:rsidR="00522B5B" w:rsidRPr="004B015C" w:rsidTr="00E65300">
        <w:trPr>
          <w:trHeight w:val="69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5B" w:rsidRPr="004B015C" w:rsidRDefault="00522B5B" w:rsidP="00E6530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 xml:space="preserve">Фотовыставка «В </w:t>
            </w:r>
            <w:proofErr w:type="spellStart"/>
            <w:proofErr w:type="gramStart"/>
            <w:r w:rsidRPr="004B015C">
              <w:rPr>
                <w:rFonts w:ascii="Times New Roman" w:hAnsi="Times New Roman"/>
                <w:sz w:val="24"/>
                <w:szCs w:val="24"/>
              </w:rPr>
              <w:t>историко</w:t>
            </w:r>
            <w:proofErr w:type="spellEnd"/>
            <w:r w:rsidRPr="004B015C">
              <w:rPr>
                <w:rFonts w:ascii="Times New Roman" w:hAnsi="Times New Roman"/>
                <w:sz w:val="24"/>
                <w:szCs w:val="24"/>
              </w:rPr>
              <w:t xml:space="preserve"> – краеведческом</w:t>
            </w:r>
            <w:proofErr w:type="gramEnd"/>
            <w:r w:rsidRPr="004B015C">
              <w:rPr>
                <w:rFonts w:ascii="Times New Roman" w:hAnsi="Times New Roman"/>
                <w:sz w:val="24"/>
                <w:szCs w:val="24"/>
              </w:rPr>
              <w:t xml:space="preserve"> музее».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5B" w:rsidRPr="004B015C" w:rsidRDefault="00522B5B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5B" w:rsidRPr="004B015C" w:rsidRDefault="00522B5B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 xml:space="preserve">Воспитатели  </w:t>
            </w:r>
            <w:proofErr w:type="spellStart"/>
            <w:r w:rsidRPr="004B015C">
              <w:rPr>
                <w:rFonts w:ascii="Times New Roman" w:hAnsi="Times New Roman"/>
                <w:sz w:val="24"/>
                <w:szCs w:val="24"/>
              </w:rPr>
              <w:t>Гимальдинова</w:t>
            </w:r>
            <w:proofErr w:type="spellEnd"/>
            <w:r w:rsidRPr="004B015C">
              <w:rPr>
                <w:rFonts w:ascii="Times New Roman" w:hAnsi="Times New Roman"/>
                <w:sz w:val="24"/>
                <w:szCs w:val="24"/>
              </w:rPr>
              <w:t xml:space="preserve"> И.Ю., Свистун Ю.В.</w:t>
            </w:r>
          </w:p>
        </w:tc>
      </w:tr>
      <w:tr w:rsidR="00522B5B" w:rsidRPr="004B015C" w:rsidTr="00E653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5B" w:rsidRPr="004B015C" w:rsidRDefault="00522B5B" w:rsidP="00E65300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 xml:space="preserve">Конкурс чтецов, посвященный  знаменательной </w:t>
            </w:r>
            <w:r w:rsidRPr="004B015C">
              <w:rPr>
                <w:rFonts w:ascii="Times New Roman" w:hAnsi="Times New Roman"/>
                <w:sz w:val="24"/>
                <w:szCs w:val="24"/>
              </w:rPr>
              <w:lastRenderedPageBreak/>
              <w:t>дате</w:t>
            </w:r>
            <w:proofErr w:type="gramStart"/>
            <w:r w:rsidRPr="004B015C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4B015C">
              <w:rPr>
                <w:rFonts w:ascii="Times New Roman" w:hAnsi="Times New Roman"/>
                <w:sz w:val="24"/>
                <w:szCs w:val="24"/>
              </w:rPr>
              <w:t xml:space="preserve">Немеркнущий свет Бабича», посвященный 125 </w:t>
            </w:r>
            <w:proofErr w:type="spellStart"/>
            <w:r w:rsidRPr="004B015C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4B015C">
              <w:rPr>
                <w:rFonts w:ascii="Times New Roman" w:hAnsi="Times New Roman"/>
                <w:sz w:val="24"/>
                <w:szCs w:val="24"/>
              </w:rPr>
              <w:t xml:space="preserve"> со дня рождения поэта </w:t>
            </w:r>
            <w:proofErr w:type="spellStart"/>
            <w:r w:rsidRPr="004B015C">
              <w:rPr>
                <w:rFonts w:ascii="Times New Roman" w:hAnsi="Times New Roman"/>
                <w:sz w:val="24"/>
                <w:szCs w:val="24"/>
              </w:rPr>
              <w:t>Шайхзады</w:t>
            </w:r>
            <w:proofErr w:type="spellEnd"/>
            <w:r w:rsidRPr="004B015C">
              <w:rPr>
                <w:rFonts w:ascii="Times New Roman" w:hAnsi="Times New Roman"/>
                <w:sz w:val="24"/>
                <w:szCs w:val="24"/>
              </w:rPr>
              <w:t xml:space="preserve"> Бабича.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5B" w:rsidRPr="004B015C" w:rsidRDefault="00522B5B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5B" w:rsidRPr="004B015C" w:rsidRDefault="00522B5B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522B5B" w:rsidRPr="004B015C" w:rsidTr="00E653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5B" w:rsidRPr="004B015C" w:rsidRDefault="00522B5B" w:rsidP="00E65300">
            <w:pPr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lastRenderedPageBreak/>
              <w:t>Конкурс «Лучшее оформление пространственно – развивающей среды в группах» с привлечением родителей.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5B" w:rsidRPr="004B015C" w:rsidRDefault="00522B5B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5B" w:rsidRPr="004B015C" w:rsidRDefault="00522B5B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522B5B" w:rsidRPr="004B015C" w:rsidRDefault="00522B5B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</w:t>
            </w:r>
          </w:p>
          <w:p w:rsidR="00522B5B" w:rsidRPr="004B015C" w:rsidRDefault="00522B5B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B5B" w:rsidRPr="004B015C" w:rsidTr="00E653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5B" w:rsidRPr="004B015C" w:rsidRDefault="00522B5B" w:rsidP="00E65300">
            <w:pPr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Фестиваль «Международный день театра».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5B" w:rsidRPr="004B015C" w:rsidRDefault="00522B5B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5B" w:rsidRPr="004B015C" w:rsidRDefault="00522B5B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Старший воспитатель,  музыкальный руководитель, воспитатели.</w:t>
            </w:r>
          </w:p>
        </w:tc>
      </w:tr>
      <w:tr w:rsidR="00522B5B" w:rsidRPr="004B015C" w:rsidTr="00E653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5B" w:rsidRPr="004B015C" w:rsidRDefault="00522B5B" w:rsidP="00E65300">
            <w:pPr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Единый творческий проект «Театральное искусство в моем городе».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5B" w:rsidRPr="004B015C" w:rsidRDefault="00522B5B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5B" w:rsidRPr="004B015C" w:rsidRDefault="00522B5B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 групп, родители.</w:t>
            </w:r>
          </w:p>
        </w:tc>
      </w:tr>
      <w:tr w:rsidR="00522B5B" w:rsidRPr="004B015C" w:rsidTr="00E653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5B" w:rsidRPr="004B015C" w:rsidRDefault="00522B5B" w:rsidP="00E65300">
            <w:pPr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Фестиваль  башкирского фольклора.</w:t>
            </w:r>
          </w:p>
          <w:p w:rsidR="00522B5B" w:rsidRPr="004B015C" w:rsidRDefault="00522B5B" w:rsidP="00E653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5B" w:rsidRPr="004B015C" w:rsidRDefault="00522B5B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5B" w:rsidRPr="004B015C" w:rsidRDefault="00522B5B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Воспитатели групп,</w:t>
            </w:r>
          </w:p>
          <w:p w:rsidR="00522B5B" w:rsidRPr="004B015C" w:rsidRDefault="00522B5B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музыкальный руководитель, руководитель кружка</w:t>
            </w:r>
            <w:r w:rsidR="00E65300" w:rsidRPr="004B0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15C">
              <w:rPr>
                <w:rFonts w:ascii="Times New Roman" w:hAnsi="Times New Roman"/>
                <w:sz w:val="24"/>
                <w:szCs w:val="24"/>
              </w:rPr>
              <w:t>Николаева Т.В.</w:t>
            </w:r>
          </w:p>
        </w:tc>
      </w:tr>
      <w:tr w:rsidR="00522B5B" w:rsidRPr="004B015C" w:rsidTr="00E653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5B" w:rsidRPr="004B015C" w:rsidRDefault="00522B5B" w:rsidP="00E65300">
            <w:pPr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Фотомонтаж  к «Дню  Победы</w:t>
            </w:r>
            <w:proofErr w:type="gramStart"/>
            <w:r w:rsidRPr="004B015C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4B015C">
              <w:rPr>
                <w:rFonts w:ascii="Times New Roman" w:hAnsi="Times New Roman"/>
                <w:sz w:val="24"/>
                <w:szCs w:val="24"/>
              </w:rPr>
              <w:t>«Они защищали Родину»  (о героях – земляках).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5B" w:rsidRPr="004B015C" w:rsidRDefault="00522B5B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5B" w:rsidRPr="004B015C" w:rsidRDefault="00522B5B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  всех возрастных групп.</w:t>
            </w:r>
          </w:p>
        </w:tc>
      </w:tr>
      <w:tr w:rsidR="00522B5B" w:rsidRPr="004B015C" w:rsidTr="00E653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5B" w:rsidRPr="004B015C" w:rsidRDefault="00522B5B" w:rsidP="00E65300">
            <w:pPr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Акция    «Озеленим наш детский сад» (посадка кустарников и деревьев на территории детского сада).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5B" w:rsidRPr="004B015C" w:rsidRDefault="00522B5B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5B" w:rsidRPr="004B015C" w:rsidRDefault="00522B5B" w:rsidP="00E65300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Сотрудники, родители, воспитанники.</w:t>
            </w:r>
          </w:p>
        </w:tc>
      </w:tr>
    </w:tbl>
    <w:p w:rsidR="005E7EDB" w:rsidRDefault="005E7EDB" w:rsidP="00251F3B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2"/>
          <w:rFonts w:eastAsia="Calibri"/>
          <w:sz w:val="28"/>
          <w:szCs w:val="28"/>
        </w:rPr>
      </w:pPr>
    </w:p>
    <w:p w:rsidR="00DD6CD1" w:rsidRDefault="00DD6CD1" w:rsidP="00251F3B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2"/>
          <w:rFonts w:eastAsia="Calibri"/>
          <w:sz w:val="28"/>
          <w:szCs w:val="28"/>
        </w:rPr>
      </w:pPr>
      <w:r w:rsidRPr="00251F3B">
        <w:rPr>
          <w:rStyle w:val="2"/>
          <w:rFonts w:eastAsia="Calibri"/>
          <w:sz w:val="28"/>
          <w:szCs w:val="28"/>
        </w:rPr>
        <w:t>Также осуществлялась в МАДОУ методическая работа по повышению профессиональной квалификации педагогов  посредством самообразования, по следующим темам:</w:t>
      </w:r>
    </w:p>
    <w:p w:rsidR="005E7EDB" w:rsidRPr="00251F3B" w:rsidRDefault="005E7EDB" w:rsidP="00251F3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6"/>
        <w:gridCol w:w="1896"/>
        <w:gridCol w:w="5807"/>
      </w:tblGrid>
      <w:tr w:rsidR="00DD6CD1" w:rsidRPr="004B015C" w:rsidTr="00E65300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pStyle w:val="af3"/>
              <w:spacing w:line="240" w:lineRule="auto"/>
              <w:jc w:val="center"/>
              <w:rPr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color w:val="333300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24711E">
            <w:pPr>
              <w:pStyle w:val="af3"/>
              <w:spacing w:line="240" w:lineRule="auto"/>
              <w:jc w:val="center"/>
              <w:rPr>
                <w:color w:val="333300"/>
                <w:sz w:val="24"/>
                <w:szCs w:val="24"/>
                <w:lang w:eastAsia="en-US"/>
              </w:rPr>
            </w:pPr>
            <w:r>
              <w:rPr>
                <w:color w:val="333300"/>
                <w:sz w:val="24"/>
                <w:szCs w:val="24"/>
                <w:lang w:eastAsia="en-US"/>
              </w:rPr>
              <w:t>Д</w:t>
            </w:r>
            <w:r w:rsidR="00DD6CD1" w:rsidRPr="004B015C">
              <w:rPr>
                <w:color w:val="333300"/>
                <w:sz w:val="24"/>
                <w:szCs w:val="24"/>
                <w:lang w:eastAsia="en-US"/>
              </w:rPr>
              <w:t>олжность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24711E">
            <w:pPr>
              <w:pStyle w:val="af3"/>
              <w:spacing w:line="240" w:lineRule="auto"/>
              <w:jc w:val="center"/>
              <w:rPr>
                <w:color w:val="333300"/>
                <w:sz w:val="24"/>
                <w:szCs w:val="24"/>
                <w:lang w:eastAsia="en-US"/>
              </w:rPr>
            </w:pPr>
            <w:r>
              <w:rPr>
                <w:color w:val="333300"/>
                <w:sz w:val="24"/>
                <w:szCs w:val="24"/>
                <w:lang w:eastAsia="en-US"/>
              </w:rPr>
              <w:t>Т</w:t>
            </w:r>
            <w:r w:rsidR="00DD6CD1" w:rsidRPr="004B015C">
              <w:rPr>
                <w:color w:val="333300"/>
                <w:sz w:val="24"/>
                <w:szCs w:val="24"/>
                <w:lang w:eastAsia="en-US"/>
              </w:rPr>
              <w:t>ема</w:t>
            </w:r>
          </w:p>
        </w:tc>
      </w:tr>
      <w:tr w:rsidR="00DD6CD1" w:rsidRPr="004B015C" w:rsidTr="00E65300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spacing w:after="0"/>
              <w:rPr>
                <w:sz w:val="24"/>
                <w:szCs w:val="24"/>
              </w:rPr>
            </w:pPr>
          </w:p>
        </w:tc>
      </w:tr>
      <w:tr w:rsidR="00DD6CD1" w:rsidRPr="004B015C" w:rsidTr="00E65300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proofErr w:type="spellStart"/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Биглова</w:t>
            </w:r>
            <w:proofErr w:type="spellEnd"/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«Развитие  мыслительной деятельности старших дошкольников посредством приобщения к  дидактическим играм».</w:t>
            </w:r>
          </w:p>
        </w:tc>
      </w:tr>
      <w:tr w:rsidR="00DD6CD1" w:rsidRPr="004B015C" w:rsidTr="00E65300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proofErr w:type="spellStart"/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Гимальдинова</w:t>
            </w:r>
            <w:proofErr w:type="spellEnd"/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 xml:space="preserve"> И.Ю.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 xml:space="preserve"> «Работа по художественно-эстетическому направлению с детьми дошкольного возраста (на примере театрализованной деятельности)</w:t>
            </w:r>
            <w:r w:rsidRPr="004B015C">
              <w:rPr>
                <w:color w:val="333300"/>
                <w:sz w:val="24"/>
                <w:szCs w:val="24"/>
                <w:lang w:eastAsia="en-US"/>
              </w:rPr>
              <w:t>».</w:t>
            </w:r>
          </w:p>
        </w:tc>
      </w:tr>
      <w:tr w:rsidR="00DD6CD1" w:rsidRPr="004B015C" w:rsidTr="00E65300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1" w:rsidRPr="004B015C" w:rsidRDefault="00DD6C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Горенко Н.Н.</w:t>
            </w:r>
          </w:p>
          <w:p w:rsidR="00DD6CD1" w:rsidRPr="004B015C" w:rsidRDefault="00DD6CD1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«Пути ознакомления детей раннего возраста с окружающим миром».</w:t>
            </w:r>
          </w:p>
        </w:tc>
      </w:tr>
      <w:tr w:rsidR="00DD6CD1" w:rsidRPr="004B015C" w:rsidTr="00E65300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proofErr w:type="spellStart"/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Горюхина</w:t>
            </w:r>
            <w:proofErr w:type="spellEnd"/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 xml:space="preserve"> К.Н.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«Инновационные формы работы с педагогами ДОУ по совершенствованию педагогического мастерства».</w:t>
            </w:r>
          </w:p>
        </w:tc>
      </w:tr>
      <w:tr w:rsidR="00DD6CD1" w:rsidRPr="004B015C" w:rsidTr="00E65300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Ефремова Л.Ф.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«Развитие мелкой моторики у детей старшего дошкольного возраста».</w:t>
            </w:r>
          </w:p>
        </w:tc>
      </w:tr>
      <w:tr w:rsidR="00DD6CD1" w:rsidRPr="004B015C" w:rsidTr="00E65300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Логинова Т.М.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b/>
                <w:color w:val="333300"/>
                <w:sz w:val="24"/>
                <w:szCs w:val="24"/>
                <w:lang w:eastAsia="en-US"/>
              </w:rPr>
              <w:t>«</w:t>
            </w:r>
            <w:r w:rsidRPr="004B015C">
              <w:rPr>
                <w:rFonts w:ascii="Times New Roman" w:hAnsi="Times New Roman"/>
                <w:sz w:val="24"/>
                <w:szCs w:val="24"/>
                <w:lang w:eastAsia="en-US"/>
              </w:rPr>
              <w:t>Нетрадиционные формы организации и осуществления работы по математике с детьми старшего   возраста</w:t>
            </w:r>
            <w:r w:rsidRPr="004B015C">
              <w:rPr>
                <w:rFonts w:ascii="Times New Roman" w:hAnsi="Times New Roman"/>
                <w:b/>
                <w:color w:val="333300"/>
                <w:sz w:val="24"/>
                <w:szCs w:val="24"/>
                <w:lang w:eastAsia="en-US"/>
              </w:rPr>
              <w:t xml:space="preserve">». </w:t>
            </w:r>
          </w:p>
        </w:tc>
      </w:tr>
      <w:tr w:rsidR="00DD6CD1" w:rsidRPr="004B015C" w:rsidTr="00E65300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 xml:space="preserve"> Ртищева Н.М.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 xml:space="preserve">заведующий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 xml:space="preserve"> «Изучение нормативно – правовой документации по управлению ДОУ».</w:t>
            </w:r>
          </w:p>
        </w:tc>
      </w:tr>
      <w:tr w:rsidR="00DD6CD1" w:rsidRPr="004B015C" w:rsidTr="00E65300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Тагирова Н.В.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«Познавательное развитие детей средней группы посредством приобщения их к миру природы»</w:t>
            </w:r>
          </w:p>
        </w:tc>
      </w:tr>
      <w:tr w:rsidR="00DD6CD1" w:rsidRPr="004B015C" w:rsidTr="00E65300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proofErr w:type="spellStart"/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Ульянченко</w:t>
            </w:r>
            <w:proofErr w:type="spellEnd"/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 xml:space="preserve"> Е.Р.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«Познавательное развитие детей средней группы в процессе прогулок».</w:t>
            </w:r>
          </w:p>
        </w:tc>
      </w:tr>
      <w:tr w:rsidR="00DD6CD1" w:rsidRPr="004B015C" w:rsidTr="00E65300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proofErr w:type="spellStart"/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Шафикова</w:t>
            </w:r>
            <w:proofErr w:type="spellEnd"/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 xml:space="preserve"> Р.Р.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«Особенности индивидуальной работы с детьми младшего возраста»</w:t>
            </w:r>
          </w:p>
        </w:tc>
      </w:tr>
      <w:tr w:rsidR="00DD6CD1" w:rsidRPr="004B015C" w:rsidTr="00E65300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Руденко Т.П.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музыкальный руководитель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«Обучение игре на детских музыкальных инструментах детей старшего дошкольного возраста».</w:t>
            </w:r>
          </w:p>
        </w:tc>
      </w:tr>
      <w:tr w:rsidR="00DD6CD1" w:rsidRPr="004B015C" w:rsidTr="00E65300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Шевелева Ю.Л.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 xml:space="preserve">«Пути развития детей средствами устного народного творчества».      </w:t>
            </w:r>
          </w:p>
        </w:tc>
      </w:tr>
      <w:tr w:rsidR="00DD6CD1" w:rsidRPr="004B015C" w:rsidTr="00E65300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proofErr w:type="spellStart"/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Цюпко</w:t>
            </w:r>
            <w:proofErr w:type="spellEnd"/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 xml:space="preserve"> Н.И.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«Организация нетрадиционных прогулок с детьми раннего возраста».</w:t>
            </w:r>
          </w:p>
        </w:tc>
      </w:tr>
      <w:tr w:rsidR="00DD6CD1" w:rsidRPr="004B015C" w:rsidTr="00E65300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proofErr w:type="spellStart"/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Харенко</w:t>
            </w:r>
            <w:proofErr w:type="spellEnd"/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color w:val="333300"/>
                <w:sz w:val="24"/>
                <w:szCs w:val="24"/>
                <w:lang w:eastAsia="en-US"/>
              </w:rPr>
              <w:t>«Развитие мелкой моторики у детей второй группы раннего  возраста».</w:t>
            </w:r>
          </w:p>
        </w:tc>
      </w:tr>
    </w:tbl>
    <w:p w:rsidR="005E7EDB" w:rsidRDefault="00DD6CD1" w:rsidP="00DD6C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251F3B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4711E" w:rsidRDefault="0024711E" w:rsidP="005E7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11E" w:rsidRDefault="0024711E" w:rsidP="005E7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6CD1" w:rsidRDefault="00816F09" w:rsidP="005E7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DD6CD1">
        <w:rPr>
          <w:rFonts w:ascii="Times New Roman" w:hAnsi="Times New Roman"/>
          <w:b/>
          <w:sz w:val="28"/>
          <w:szCs w:val="28"/>
        </w:rPr>
        <w:t>.Организация учебного процесса</w:t>
      </w:r>
    </w:p>
    <w:p w:rsidR="005E7EDB" w:rsidRPr="00251F3B" w:rsidRDefault="005E7EDB" w:rsidP="00DD6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51F3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251F3B">
        <w:rPr>
          <w:rFonts w:ascii="Times New Roman" w:hAnsi="Times New Roman" w:cs="Times New Roman"/>
          <w:sz w:val="28"/>
          <w:szCs w:val="28"/>
        </w:rPr>
        <w:t xml:space="preserve"> – образовательная</w:t>
      </w:r>
      <w:proofErr w:type="gramEnd"/>
      <w:r w:rsidR="00251F3B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МАДОУ осуществл</w:t>
      </w:r>
      <w:r w:rsidR="00251F3B">
        <w:rPr>
          <w:rFonts w:ascii="Times New Roman" w:hAnsi="Times New Roman" w:cs="Times New Roman"/>
          <w:sz w:val="28"/>
          <w:szCs w:val="28"/>
        </w:rPr>
        <w:t>ялась</w:t>
      </w:r>
      <w:r>
        <w:rPr>
          <w:rFonts w:ascii="Times New Roman" w:hAnsi="Times New Roman" w:cs="Times New Roman"/>
          <w:sz w:val="28"/>
          <w:szCs w:val="28"/>
        </w:rPr>
        <w:t xml:space="preserve"> через реализацию различных видов детской деятельности и их интеграцию. В процессе планирования учитываются следующие параметры: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 объем организованной образовательной деятельности;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 периодов непрерывной организованной образовательной деятельности в течение дня; распределение периодов непрерывной организованно - образовательной деятельности в течение дня (в первую и во вторую половину); перерывы между периодами непрерывной организованно - образовательной деятельностью; основные виды деятельности детей в конкретные периоды непрерывной организованно - образовательной деятельности в течение дня, недели и их чередование; образовательные области, задачи, которые решаются в каждой из конкретных периодов непрерывной организованно - образовательной деятельности; формы работы, в которых осуществляется непрерывная организованно - образовательная деятельность.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Формы работы разнообразны, это – ООД,  наблюдения в природе, опыты, целевые прогулки за территорию детского сада, беседы, моделирование, экскурсии, экспериментирование, домашние задания, познавательные викторины, коллоквиумы</w:t>
      </w:r>
      <w:r w:rsidR="00251F3B">
        <w:rPr>
          <w:rFonts w:ascii="Times New Roman" w:hAnsi="Times New Roman" w:cs="Times New Roman"/>
          <w:sz w:val="28"/>
          <w:szCs w:val="28"/>
        </w:rPr>
        <w:t xml:space="preserve">, проекты различной направленности </w:t>
      </w:r>
      <w:r>
        <w:rPr>
          <w:rFonts w:ascii="Times New Roman" w:hAnsi="Times New Roman" w:cs="Times New Roman"/>
          <w:sz w:val="28"/>
          <w:szCs w:val="28"/>
        </w:rPr>
        <w:t>и другие.</w:t>
      </w:r>
      <w:proofErr w:type="gramEnd"/>
    </w:p>
    <w:p w:rsidR="005E7EDB" w:rsidRDefault="005E7EDB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CD1" w:rsidRDefault="00DD6CD1" w:rsidP="00DD6CD1">
      <w:pPr>
        <w:spacing w:after="0" w:line="240" w:lineRule="auto"/>
        <w:ind w:right="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планирования образовательной деятельности соблюдаются следующие принципы:</w:t>
      </w:r>
    </w:p>
    <w:p w:rsidR="005E7EDB" w:rsidRDefault="005E7EDB" w:rsidP="00DD6CD1">
      <w:pPr>
        <w:spacing w:after="0" w:line="240" w:lineRule="auto"/>
        <w:ind w:right="75"/>
        <w:jc w:val="center"/>
        <w:rPr>
          <w:rFonts w:ascii="Times New Roman" w:hAnsi="Times New Roman" w:cs="Times New Roman"/>
          <w:sz w:val="28"/>
          <w:szCs w:val="28"/>
        </w:rPr>
      </w:pPr>
    </w:p>
    <w:p w:rsidR="00DD6CD1" w:rsidRDefault="00E65300" w:rsidP="00DD6CD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DD6CD1">
        <w:rPr>
          <w:rFonts w:ascii="Times New Roman" w:hAnsi="Times New Roman" w:cs="Times New Roman"/>
          <w:iCs/>
          <w:sz w:val="28"/>
          <w:szCs w:val="28"/>
        </w:rPr>
        <w:t>1.П</w:t>
      </w:r>
      <w:r w:rsidR="00DD6CD1">
        <w:rPr>
          <w:rFonts w:ascii="Times New Roman" w:hAnsi="Times New Roman" w:cs="Times New Roman"/>
          <w:bCs/>
          <w:iCs/>
          <w:sz w:val="28"/>
          <w:szCs w:val="28"/>
        </w:rPr>
        <w:t>ринцип интеграции</w:t>
      </w:r>
      <w:r w:rsidR="00DD6CD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D6CD1">
        <w:rPr>
          <w:rFonts w:ascii="Times New Roman" w:hAnsi="Times New Roman" w:cs="Times New Roman"/>
          <w:sz w:val="28"/>
          <w:szCs w:val="28"/>
        </w:rPr>
        <w:t>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областей: «Социально-коммуникативное развитие», «Познавательное развитие», «Речевое развитие»,    «Художественно-эстетическое развитие», «Физическое развитие».</w:t>
      </w:r>
    </w:p>
    <w:p w:rsidR="00DD6CD1" w:rsidRDefault="00DD6CD1" w:rsidP="00DD6CD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2.Принцип  комплексно-тематического планирования, в основу которого положена идея интеграции содержания разных образовательных областей  вокруг общей темы, которая на определённое время становится объединяющей. При выборе темы учитываются интересы детей, задачи воспитания и развития, текущие явления (например, времена года)  и яркие события (например, праздники).</w:t>
      </w: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Педагогами  МАДОУ разработано комплексно – тематическое планирование на учебный год для  детей раннего, младшего, среднего и старшего дошкольного  возраста. Темы недели  различны в зависимости от возрастной группы. </w:t>
      </w: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комплексно-тематической неделе  за основу берется  познавательное занимательное дело. К нему  разработаны сопутствующие  виды занятий (развитие речи, ознакомление с окружающим миром, ФЭМП, лепка, аппликация, конструирование, рисование, физическая культура - на воздухе и в помещении,  музыка), которые продолжают основную тему недели. В разных видах детской деятельности дети овладевают необходимым объемом знаний, умений и навыков, под руководством педагогов систематизируют их в процессе выполнения проектов различной направленности.</w:t>
      </w: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Педагоги  тщательно планируют и организовывают образовательную деятельность не только на ООД (занятиях), но и в течение всего пребывания ребенка в детском саду: через все  виды  детской деятельности, где основной  является детская игра, что соответствует ФГОС.</w:t>
      </w: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Воспитатели  продумывают содержание развивающей среды по возрастам: периодически обновляют игровую и наглядную среду в зависимости от темы недели. При планировании  предусматривают  виды самостоятельной свободной детской деятельности в  специально подготовленной развивающей среде, где дети имеют возможность закреплять, расширять знания, умения, навыки в самостоятельных играх и  в процессе взаимодействия с окружающей средой. </w:t>
      </w: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Иллюстрации, книги, игрушки,  работы детей, использованные в ходе тематической недели, оформляются и систематизируются, затем выставляются  в группе, чтобы дети  вне занятий повторно рассматривали и использовали их в играх и в других видах деятельности.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6CD1" w:rsidRDefault="00DD6CD1" w:rsidP="00DD6CD1">
      <w:pPr>
        <w:pStyle w:val="ac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3.Принцип взаимодействия с семьёй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Родители привлекаются к активному участию в жизнедеятельности  детского сада, через общие и групповые родительские собрания;  через ознакомление с информацией в уголках для родителей  и стендах; через совместное оформление  фотовыставок; через участие в работе «Родительской почты»; через посещение дня открытых дверей; через консультации по интересующим родителей вопросам; через разнообразные  памятки, буклеты, папки-передвижки;</w:t>
      </w:r>
      <w:proofErr w:type="gramEnd"/>
      <w:r>
        <w:rPr>
          <w:sz w:val="28"/>
          <w:szCs w:val="28"/>
        </w:rPr>
        <w:t xml:space="preserve"> через выставки детских работ;   через участие родителей, педагогов и детей в совместной акции «Елочка»</w:t>
      </w:r>
      <w:r w:rsidR="00251F3B">
        <w:rPr>
          <w:sz w:val="28"/>
          <w:szCs w:val="28"/>
        </w:rPr>
        <w:t xml:space="preserve">,  через оформление </w:t>
      </w:r>
      <w:proofErr w:type="spellStart"/>
      <w:r w:rsidR="00251F3B">
        <w:rPr>
          <w:sz w:val="28"/>
          <w:szCs w:val="28"/>
        </w:rPr>
        <w:t>семейныех</w:t>
      </w:r>
      <w:proofErr w:type="spellEnd"/>
      <w:r w:rsidR="00251F3B">
        <w:rPr>
          <w:sz w:val="28"/>
          <w:szCs w:val="28"/>
        </w:rPr>
        <w:t xml:space="preserve"> календарей, </w:t>
      </w:r>
      <w:r>
        <w:rPr>
          <w:sz w:val="28"/>
          <w:szCs w:val="28"/>
        </w:rPr>
        <w:t xml:space="preserve"> и через другие совместные дела.</w:t>
      </w:r>
    </w:p>
    <w:p w:rsidR="00DD6CD1" w:rsidRPr="002C1ABC" w:rsidRDefault="00DD6CD1" w:rsidP="00DD6CD1">
      <w:pPr>
        <w:pStyle w:val="af1"/>
        <w:tabs>
          <w:tab w:val="clear" w:pos="708"/>
          <w:tab w:val="center" w:pos="4677"/>
          <w:tab w:val="right" w:pos="935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хорошем уровне ведется работа по оформлению наглядной информации для родителей. Яркие, красочные, со вкусом оформленные стенгазеты, стенды, папки, </w:t>
      </w:r>
      <w:r w:rsidR="00251F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1F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привлекают внимание родителей и играют большую роль в их педагогическом просвещении.</w:t>
      </w:r>
      <w:r w:rsidR="00251F3B">
        <w:rPr>
          <w:rFonts w:ascii="Times New Roman" w:hAnsi="Times New Roman" w:cs="Times New Roman"/>
          <w:bCs/>
          <w:sz w:val="28"/>
          <w:szCs w:val="28"/>
        </w:rPr>
        <w:t xml:space="preserve"> Особое </w:t>
      </w:r>
      <w:r w:rsidR="00702A26">
        <w:rPr>
          <w:rFonts w:ascii="Times New Roman" w:hAnsi="Times New Roman" w:cs="Times New Roman"/>
          <w:bCs/>
          <w:sz w:val="28"/>
          <w:szCs w:val="28"/>
        </w:rPr>
        <w:t>внимание отводилось в течение года вопросам  противопожарной  безопасности,  по ПДД,  безопасности в быту, во время чрезвычайных ситуаций.</w:t>
      </w: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Использование разнообразных форм работы с семьей дает положительные результаты: родители  становятся активными участниками педагогического процесса. Это соответствует принципу взаимодействия  детского сада с семьёй, обозначенному в ФГОС.</w:t>
      </w:r>
    </w:p>
    <w:p w:rsidR="00DD6CD1" w:rsidRDefault="00DD6CD1" w:rsidP="00DD6C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течение учебного года в МАДОУ в помощь родителям были представлены бесплатные дополнительные образовательные услуги, представленные выше.</w:t>
      </w:r>
    </w:p>
    <w:p w:rsidR="00DD6CD1" w:rsidRDefault="00DD6CD1" w:rsidP="00DD6CD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Организованно - образовательная деятельность осуществляется  в разных формах:  с детьми раннего возраста от 1,</w:t>
      </w:r>
      <w:r w:rsidR="002C1ABC">
        <w:rPr>
          <w:rFonts w:ascii="Times New Roman" w:hAnsi="Times New Roman" w:cs="Times New Roman"/>
          <w:iCs/>
          <w:sz w:val="28"/>
          <w:szCs w:val="28"/>
        </w:rPr>
        <w:t>6</w:t>
      </w:r>
      <w:r>
        <w:rPr>
          <w:rFonts w:ascii="Times New Roman" w:hAnsi="Times New Roman" w:cs="Times New Roman"/>
          <w:iCs/>
          <w:sz w:val="28"/>
          <w:szCs w:val="28"/>
        </w:rPr>
        <w:t xml:space="preserve"> до 3 лет -  в подгруппах, с детьми 3-7 лет – включаются подгрупповые и фронтальные организационные  формы.</w:t>
      </w:r>
    </w:p>
    <w:p w:rsidR="00DD6CD1" w:rsidRDefault="00DD6CD1" w:rsidP="00DD6CD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Для  детей раннего возраста от 1,</w:t>
      </w:r>
      <w:r w:rsidR="002C1ABC">
        <w:rPr>
          <w:rFonts w:ascii="Times New Roman" w:hAnsi="Times New Roman" w:cs="Times New Roman"/>
          <w:iCs/>
          <w:sz w:val="28"/>
          <w:szCs w:val="28"/>
        </w:rPr>
        <w:t>6</w:t>
      </w:r>
      <w:r>
        <w:rPr>
          <w:rFonts w:ascii="Times New Roman" w:hAnsi="Times New Roman" w:cs="Times New Roman"/>
          <w:iCs/>
          <w:sz w:val="28"/>
          <w:szCs w:val="28"/>
        </w:rPr>
        <w:t xml:space="preserve"> до 3 лет длительность непрерывной организованной образовательной деятельности не  превышает 10 минут. Образовательная деятельность в первую и во вторую половину дня - по 8-10 минут. Продолжительность непрерывной организованной   образовательной деятельности для детей от 3 до 4 лет – не более 15 минут;  для детей от 4 до 5 лет – не более 20 минут;  для детей от 5 до 6 лет – не более 25 минут; для детей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 6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7 лет не более 30 минут.</w:t>
      </w:r>
    </w:p>
    <w:p w:rsidR="00DD6CD1" w:rsidRDefault="00DD6CD1" w:rsidP="00DD6CD1">
      <w:pPr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Максимальный допустимый объем образовательной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нагрузки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включаемый в     первой половине дня в  младшей и средней группах не превышает 30 и 40   минут, в старшей и подготовительной к школе группах – 45 минут   и 1,5 часа.</w:t>
      </w:r>
    </w:p>
    <w:p w:rsidR="00DD6CD1" w:rsidRDefault="00816F09" w:rsidP="005E7EDB">
      <w:pPr>
        <w:tabs>
          <w:tab w:val="center" w:pos="4677"/>
          <w:tab w:val="right" w:pos="9355"/>
        </w:tabs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="00DD6CD1">
        <w:rPr>
          <w:rFonts w:ascii="Times New Roman" w:hAnsi="Times New Roman" w:cs="Times New Roman"/>
          <w:b/>
          <w:iCs/>
          <w:sz w:val="28"/>
          <w:szCs w:val="28"/>
        </w:rPr>
        <w:t>. Качество кадрового обеспечения</w:t>
      </w:r>
    </w:p>
    <w:p w:rsidR="00DD6CD1" w:rsidRDefault="00DD6CD1" w:rsidP="00DD6CD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Штатным расписанием МАДОУ предусмотрено 2</w:t>
      </w:r>
      <w:r w:rsidR="002C1ABC">
        <w:rPr>
          <w:rFonts w:ascii="Times New Roman" w:hAnsi="Times New Roman" w:cs="Times New Roman"/>
          <w:iCs/>
          <w:sz w:val="28"/>
          <w:szCs w:val="28"/>
        </w:rPr>
        <w:t>7, 2</w:t>
      </w:r>
      <w:r>
        <w:rPr>
          <w:rFonts w:ascii="Times New Roman" w:hAnsi="Times New Roman" w:cs="Times New Roman"/>
          <w:iCs/>
          <w:sz w:val="28"/>
          <w:szCs w:val="28"/>
        </w:rPr>
        <w:t>5 единиц, из них 15, 5 педагогические:</w:t>
      </w:r>
      <w:proofErr w:type="gramEnd"/>
    </w:p>
    <w:p w:rsidR="00DD6CD1" w:rsidRDefault="00DD6CD1" w:rsidP="00DD6CD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-заведующий – 1,0;</w:t>
      </w:r>
    </w:p>
    <w:p w:rsidR="00DD6CD1" w:rsidRDefault="00DD6CD1" w:rsidP="00DD6CD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-старший воспитатель – 0,5;</w:t>
      </w:r>
    </w:p>
    <w:p w:rsidR="00DD6CD1" w:rsidRDefault="00DD6CD1" w:rsidP="00DD6CD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-учитель – логопед – 0,5;</w:t>
      </w:r>
    </w:p>
    <w:p w:rsidR="00DD6CD1" w:rsidRDefault="00DD6CD1" w:rsidP="00DD6CD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-музыкальный руководитель – 1,5;</w:t>
      </w:r>
    </w:p>
    <w:p w:rsidR="00DD6CD1" w:rsidRDefault="00DD6CD1" w:rsidP="00DD6CD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-в</w:t>
      </w:r>
      <w:r w:rsidR="002C1ABC">
        <w:rPr>
          <w:rFonts w:ascii="Times New Roman" w:hAnsi="Times New Roman" w:cs="Times New Roman"/>
          <w:iCs/>
          <w:sz w:val="28"/>
          <w:szCs w:val="28"/>
        </w:rPr>
        <w:t>оспитатели – 11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DD6CD1" w:rsidRDefault="005E7EDB" w:rsidP="00DD6CD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DD6CD1">
        <w:rPr>
          <w:rFonts w:ascii="Times New Roman" w:hAnsi="Times New Roman"/>
          <w:bCs/>
          <w:sz w:val="28"/>
          <w:szCs w:val="28"/>
        </w:rPr>
        <w:t>Образовательный ценз педагогов</w:t>
      </w:r>
    </w:p>
    <w:p w:rsidR="00DD6CD1" w:rsidRDefault="002C1ABC" w:rsidP="00DD6CD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-с высшим образованием –  6</w:t>
      </w:r>
      <w:r w:rsidR="00DD6CD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педагогов;</w:t>
      </w:r>
    </w:p>
    <w:p w:rsidR="00DD6CD1" w:rsidRDefault="00DD6CD1" w:rsidP="00DD6CD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-со сред</w:t>
      </w:r>
      <w:r w:rsidR="002C1ABC">
        <w:rPr>
          <w:rFonts w:ascii="Times New Roman" w:hAnsi="Times New Roman"/>
          <w:sz w:val="28"/>
          <w:szCs w:val="28"/>
          <w:bdr w:val="none" w:sz="0" w:space="0" w:color="auto" w:frame="1"/>
        </w:rPr>
        <w:t>не – специальным образованием –8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педагогов;</w:t>
      </w:r>
    </w:p>
    <w:p w:rsidR="00DD6CD1" w:rsidRDefault="002C1ABC" w:rsidP="00DD6CD1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DD6CD1" w:rsidRDefault="00DD6CD1" w:rsidP="00DD6CD1">
      <w:pPr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</w:t>
      </w:r>
      <w:r w:rsidR="002C1AB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Результаты аттестации</w:t>
      </w:r>
    </w:p>
    <w:p w:rsidR="00DD6CD1" w:rsidRDefault="00DD6CD1" w:rsidP="005E7EDB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Одна из главных задач МАДОУ - обеспечение его квалифицированными специалистами через повышение профессионального мастерства педагогов. В МАДОУ созданы оптимальные условия для профессионального роста педагогов, основанные на принципах плановости, доступности, наглядности, стабильности и поиска  методов, средств повышения педагогического мастерства. </w:t>
      </w:r>
    </w:p>
    <w:p w:rsidR="005E7EDB" w:rsidRDefault="00DD6CD1" w:rsidP="005E7EDB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E7EDB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DD6CD1" w:rsidRDefault="00DD6CD1" w:rsidP="005E7EDB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педагогов:</w:t>
      </w:r>
    </w:p>
    <w:p w:rsidR="005E7EDB" w:rsidRDefault="005E7EDB" w:rsidP="005E7EDB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8"/>
        <w:gridCol w:w="1671"/>
        <w:gridCol w:w="1701"/>
        <w:gridCol w:w="2126"/>
        <w:gridCol w:w="2693"/>
      </w:tblGrid>
      <w:tr w:rsidR="00DD6CD1" w:rsidTr="00E65300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Default="00DD6CD1">
            <w:pPr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Default="00DD6CD1">
            <w:pPr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Квалификационная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Default="00DD6CD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Не имеют категории</w:t>
            </w:r>
          </w:p>
        </w:tc>
      </w:tr>
      <w:tr w:rsidR="00DD6CD1" w:rsidTr="00E65300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1" w:rsidRDefault="00DD6CD1">
            <w:pPr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Default="00DD6CD1">
            <w:pPr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Default="00DD6CD1">
            <w:pPr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Default="00DD6CD1">
            <w:pPr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1" w:rsidRDefault="00DD6CD1">
            <w:pPr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D6CD1" w:rsidTr="00E65300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Default="00DD6CD1">
            <w:pPr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1A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Default="00DD6CD1">
            <w:pPr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Default="00813C40">
            <w:pPr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Default="00813C40">
            <w:pPr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Default="00813C40">
            <w:pPr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</w:tr>
    </w:tbl>
    <w:p w:rsidR="00DD6CD1" w:rsidRDefault="00DD6CD1" w:rsidP="00DD6CD1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-с  высшей категорией – 1 педагог;</w:t>
      </w:r>
    </w:p>
    <w:p w:rsidR="00DD6CD1" w:rsidRDefault="00DD6CD1" w:rsidP="00DD6CD1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-с первой категорией –</w:t>
      </w:r>
      <w:r w:rsidR="00813C40">
        <w:rPr>
          <w:rFonts w:ascii="Times New Roman" w:hAnsi="Times New Roman"/>
          <w:sz w:val="28"/>
          <w:szCs w:val="28"/>
          <w:bdr w:val="none" w:sz="0" w:space="0" w:color="auto" w:frame="1"/>
        </w:rPr>
        <w:t>4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педагога;</w:t>
      </w:r>
    </w:p>
    <w:p w:rsidR="00DD6CD1" w:rsidRDefault="00DD6CD1" w:rsidP="00DD6CD1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-с соответствием занимаемой должности – </w:t>
      </w:r>
      <w:r w:rsidR="00813C40">
        <w:rPr>
          <w:rFonts w:ascii="Times New Roman" w:hAnsi="Times New Roman"/>
          <w:sz w:val="28"/>
          <w:szCs w:val="28"/>
          <w:bdr w:val="none" w:sz="0" w:space="0" w:color="auto" w:frame="1"/>
        </w:rPr>
        <w:t>0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педагог</w:t>
      </w:r>
      <w:r w:rsidR="00813C40">
        <w:rPr>
          <w:rFonts w:ascii="Times New Roman" w:hAnsi="Times New Roman"/>
          <w:sz w:val="28"/>
          <w:szCs w:val="28"/>
          <w:bdr w:val="none" w:sz="0" w:space="0" w:color="auto" w:frame="1"/>
        </w:rPr>
        <w:t>ов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DD6CD1" w:rsidRDefault="00DD6CD1" w:rsidP="00DD6CD1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-без категории – </w:t>
      </w:r>
      <w:r w:rsidR="00813C40">
        <w:rPr>
          <w:rFonts w:ascii="Times New Roman" w:hAnsi="Times New Roman"/>
          <w:sz w:val="28"/>
          <w:szCs w:val="28"/>
          <w:bdr w:val="none" w:sz="0" w:space="0" w:color="auto" w:frame="1"/>
        </w:rPr>
        <w:t>8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педагогов.</w:t>
      </w:r>
    </w:p>
    <w:p w:rsidR="00DD6CD1" w:rsidRDefault="00DD6CD1" w:rsidP="00DD6CD1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E7EDB" w:rsidRDefault="00DD6CD1" w:rsidP="00DD6C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 показателей по стажу   </w:t>
      </w:r>
    </w:p>
    <w:p w:rsidR="00DD6CD1" w:rsidRDefault="00DD6CD1" w:rsidP="00DD6C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701"/>
        <w:gridCol w:w="1210"/>
        <w:gridCol w:w="1378"/>
        <w:gridCol w:w="1378"/>
        <w:gridCol w:w="1378"/>
        <w:gridCol w:w="1176"/>
      </w:tblGrid>
      <w:tr w:rsidR="00DD6CD1" w:rsidRPr="004B015C" w:rsidTr="00E653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До 5-ти лет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От 5-10 лет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От 10-15 лет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От 15-20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Свыше 20 лет</w:t>
            </w:r>
          </w:p>
        </w:tc>
      </w:tr>
      <w:tr w:rsidR="00DD6CD1" w:rsidRPr="004B015C" w:rsidTr="00E65300">
        <w:trPr>
          <w:trHeight w:val="4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813C4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 xml:space="preserve">2019 – 2020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 w:rsidP="00813C4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1</w:t>
            </w:r>
            <w:r w:rsidR="00813C40" w:rsidRPr="004B01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813C4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813C4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813C4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D6CD1" w:rsidRDefault="00DD6CD1" w:rsidP="00DD6C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5E7EDB" w:rsidRPr="00E65300" w:rsidRDefault="00DD6CD1" w:rsidP="00E65300">
      <w:pPr>
        <w:spacing w:after="0" w:line="360" w:lineRule="auto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Прохождение курсов повышения квалификации в </w:t>
      </w:r>
      <w:r w:rsidR="00813C4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2019</w:t>
      </w:r>
      <w:r w:rsidR="00813C40">
        <w:rPr>
          <w:rFonts w:ascii="Times New Roman" w:hAnsi="Times New Roman"/>
          <w:bCs/>
          <w:sz w:val="28"/>
          <w:szCs w:val="28"/>
        </w:rPr>
        <w:t xml:space="preserve"> - 2020</w:t>
      </w:r>
      <w:r>
        <w:rPr>
          <w:rFonts w:ascii="Times New Roman" w:hAnsi="Times New Roman"/>
          <w:bCs/>
          <w:sz w:val="28"/>
          <w:szCs w:val="28"/>
        </w:rPr>
        <w:t xml:space="preserve"> учебном году</w:t>
      </w:r>
    </w:p>
    <w:tbl>
      <w:tblPr>
        <w:tblStyle w:val="af4"/>
        <w:tblW w:w="9639" w:type="dxa"/>
        <w:tblInd w:w="108" w:type="dxa"/>
        <w:tblLayout w:type="fixed"/>
        <w:tblLook w:val="04A0"/>
      </w:tblPr>
      <w:tblGrid>
        <w:gridCol w:w="567"/>
        <w:gridCol w:w="1985"/>
        <w:gridCol w:w="1984"/>
        <w:gridCol w:w="3969"/>
        <w:gridCol w:w="1134"/>
      </w:tblGrid>
      <w:tr w:rsidR="00DD6CD1" w:rsidRPr="004B015C" w:rsidTr="00E653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tabs>
                <w:tab w:val="left" w:pos="708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01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015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B01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>Ф.И.О. педагога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>Учебное заведение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>Тема 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813C40" w:rsidRPr="004B015C" w:rsidTr="00E653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40" w:rsidRPr="004B015C" w:rsidRDefault="00813C40">
            <w:pPr>
              <w:tabs>
                <w:tab w:val="left" w:pos="708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40" w:rsidRPr="004B015C" w:rsidRDefault="00813C40">
            <w:pPr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>Харенко</w:t>
            </w:r>
            <w:proofErr w:type="spellEnd"/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40" w:rsidRPr="004B015C" w:rsidRDefault="00813C40">
            <w:pPr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 xml:space="preserve">ГБПОУ </w:t>
            </w:r>
            <w:proofErr w:type="spellStart"/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>Белебеевский</w:t>
            </w:r>
            <w:proofErr w:type="spellEnd"/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 xml:space="preserve"> гуманитарный колледж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40" w:rsidRPr="004B015C" w:rsidRDefault="00813C40">
            <w:pPr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 xml:space="preserve">«Активные методы в образовательной и воспитательной деятельности в условиях реализации ФГОС </w:t>
            </w:r>
            <w:proofErr w:type="gramStart"/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BB348F" w:rsidRPr="004B015C">
              <w:rPr>
                <w:rFonts w:ascii="Times New Roman" w:hAnsi="Times New Roman"/>
                <w:bCs/>
                <w:sz w:val="24"/>
                <w:szCs w:val="24"/>
              </w:rPr>
              <w:t>Совершенствование ИК – технологий воспитателя».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40" w:rsidRPr="004B015C" w:rsidRDefault="00BB348F">
            <w:pPr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 xml:space="preserve">108 часов </w:t>
            </w:r>
          </w:p>
        </w:tc>
      </w:tr>
      <w:tr w:rsidR="00BB348F" w:rsidRPr="004B015C" w:rsidTr="00E653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8F" w:rsidRPr="004B015C" w:rsidRDefault="00BB348F">
            <w:pPr>
              <w:tabs>
                <w:tab w:val="left" w:pos="708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BB348F" w:rsidRPr="004B015C" w:rsidRDefault="00BB348F">
            <w:pPr>
              <w:tabs>
                <w:tab w:val="left" w:pos="708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B348F" w:rsidRPr="004B015C" w:rsidRDefault="00BB348F">
            <w:pPr>
              <w:tabs>
                <w:tab w:val="left" w:pos="708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8F" w:rsidRPr="004B015C" w:rsidRDefault="00BB348F">
            <w:pPr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>Горюхина</w:t>
            </w:r>
            <w:proofErr w:type="spellEnd"/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 xml:space="preserve"> К.Н.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8F" w:rsidRPr="004B015C" w:rsidRDefault="00BB348F">
            <w:pPr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 xml:space="preserve">ГБПОУ </w:t>
            </w:r>
            <w:proofErr w:type="spellStart"/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>Белебеевский</w:t>
            </w:r>
            <w:proofErr w:type="spellEnd"/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 xml:space="preserve"> гуманитарный колледж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8F" w:rsidRPr="004B015C" w:rsidRDefault="00BB348F" w:rsidP="00BB348F">
            <w:pPr>
              <w:tabs>
                <w:tab w:val="left" w:pos="708"/>
              </w:tabs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 xml:space="preserve">«Активные методы в образовательной и воспитательной деятельности в условиях реализации ФГОС </w:t>
            </w:r>
            <w:proofErr w:type="gramStart"/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>. Совершенствование ИК – технологий воспитателя».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8F" w:rsidRPr="004B015C" w:rsidRDefault="00BB348F">
            <w:pPr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6CD1" w:rsidRPr="004B015C" w:rsidTr="00E653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BB348F">
            <w:pPr>
              <w:tabs>
                <w:tab w:val="left" w:pos="708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BB348F" w:rsidP="00BB348F">
            <w:pPr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>Свистун Ю.В.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BB348F">
            <w:pPr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 xml:space="preserve">ГБПОУ </w:t>
            </w:r>
            <w:proofErr w:type="spellStart"/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>Белебеевский</w:t>
            </w:r>
            <w:proofErr w:type="spellEnd"/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 xml:space="preserve"> гуманитарный колледж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BB348F" w:rsidP="00BB348F">
            <w:pPr>
              <w:tabs>
                <w:tab w:val="left" w:pos="708"/>
              </w:tabs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 xml:space="preserve"> «Активные методы в образовательной и воспитательной деятельности в условиях реализации ФГОС </w:t>
            </w:r>
            <w:proofErr w:type="gramStart"/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>. Совершенствование ИК – технологий воспитателя».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>108 часов</w:t>
            </w:r>
          </w:p>
        </w:tc>
      </w:tr>
      <w:tr w:rsidR="00BB348F" w:rsidRPr="004B015C" w:rsidTr="00E653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8F" w:rsidRPr="004B015C" w:rsidRDefault="00BB348F">
            <w:pPr>
              <w:tabs>
                <w:tab w:val="left" w:pos="708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BB348F" w:rsidRPr="004B015C" w:rsidRDefault="00BB348F">
            <w:pPr>
              <w:tabs>
                <w:tab w:val="left" w:pos="708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8F" w:rsidRPr="004B015C" w:rsidRDefault="00BB348F">
            <w:pPr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>Гараева</w:t>
            </w:r>
            <w:proofErr w:type="spellEnd"/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 xml:space="preserve"> Г.М.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8F" w:rsidRPr="004B015C" w:rsidRDefault="00BB348F">
            <w:pPr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>Учебный центр «</w:t>
            </w:r>
            <w:proofErr w:type="spellStart"/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>СтройЭнергоМонтажСервис</w:t>
            </w:r>
            <w:proofErr w:type="spellEnd"/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8F" w:rsidRPr="004B015C" w:rsidRDefault="00BB348F" w:rsidP="00BB348F">
            <w:pPr>
              <w:tabs>
                <w:tab w:val="left" w:pos="708"/>
              </w:tabs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>«Интерактивные методы обучения в основном и дополнительном образовании (для воспитателей дошкольных образовательных учреждений, учителей   и педагогов».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8F" w:rsidRPr="004B015C" w:rsidRDefault="00BB348F">
            <w:pPr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>108 часов</w:t>
            </w:r>
          </w:p>
        </w:tc>
      </w:tr>
      <w:tr w:rsidR="00DD6CD1" w:rsidRPr="004B015C" w:rsidTr="00E653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E65300">
            <w:pPr>
              <w:tabs>
                <w:tab w:val="left" w:pos="708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BB348F">
            <w:pPr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>Гимальдинова</w:t>
            </w:r>
            <w:proofErr w:type="spellEnd"/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 xml:space="preserve"> И.Ю.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BB348F">
            <w:pPr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 xml:space="preserve">Институт дополнительного образования.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BB348F">
            <w:pPr>
              <w:tabs>
                <w:tab w:val="left" w:pos="708"/>
              </w:tabs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 xml:space="preserve"> «Организация и содержание логопедической работы с детьми дошкольного возраста в условиях реализации ФГОС».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1" w:rsidRPr="004B015C" w:rsidRDefault="00DD6CD1">
            <w:pPr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>108 часов</w:t>
            </w:r>
          </w:p>
        </w:tc>
      </w:tr>
      <w:tr w:rsidR="00BB348F" w:rsidRPr="004B015C" w:rsidTr="00E653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8F" w:rsidRPr="004B015C" w:rsidRDefault="00E65300">
            <w:pPr>
              <w:tabs>
                <w:tab w:val="left" w:pos="708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BB348F" w:rsidRPr="004B015C" w:rsidRDefault="00BB348F">
            <w:pPr>
              <w:tabs>
                <w:tab w:val="left" w:pos="708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8F" w:rsidRPr="004B015C" w:rsidRDefault="00BB348F">
            <w:pPr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>Николаева Т.В.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8F" w:rsidRPr="004B015C" w:rsidRDefault="00BB348F">
            <w:pPr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>Учреждение ООО «Центр повышения квалификации и переподготовки «Луч знаний».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8F" w:rsidRPr="004B015C" w:rsidRDefault="00BB348F">
            <w:pPr>
              <w:tabs>
                <w:tab w:val="left" w:pos="708"/>
              </w:tabs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>«Воспитание детей дошкольного возраста».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8F" w:rsidRPr="004B015C" w:rsidRDefault="00BB348F">
            <w:pPr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>108 часов</w:t>
            </w:r>
          </w:p>
        </w:tc>
      </w:tr>
      <w:tr w:rsidR="00BB348F" w:rsidRPr="004B015C" w:rsidTr="00E653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8F" w:rsidRPr="004B015C" w:rsidRDefault="00E65300">
            <w:pPr>
              <w:tabs>
                <w:tab w:val="left" w:pos="708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8F" w:rsidRPr="004B015C" w:rsidRDefault="00BB348F">
            <w:pPr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>Касымова</w:t>
            </w:r>
            <w:proofErr w:type="spellEnd"/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 xml:space="preserve"> Э.В.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8F" w:rsidRPr="004B015C" w:rsidRDefault="00BB348F">
            <w:pPr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>Учреждение ООО «Центр повышения квалификации и переподготовки «Луч знаний».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8F" w:rsidRPr="004B015C" w:rsidRDefault="00BB348F">
            <w:pPr>
              <w:tabs>
                <w:tab w:val="left" w:pos="708"/>
              </w:tabs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>«Воспитание детей дошкольного возраста».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8F" w:rsidRPr="004B015C" w:rsidRDefault="00BB348F">
            <w:pPr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>108 часов.</w:t>
            </w:r>
          </w:p>
        </w:tc>
      </w:tr>
      <w:tr w:rsidR="0036642B" w:rsidRPr="004B015C" w:rsidTr="00E653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2B" w:rsidRPr="004B015C" w:rsidRDefault="00E65300">
            <w:pPr>
              <w:tabs>
                <w:tab w:val="left" w:pos="708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36642B" w:rsidRPr="004B015C" w:rsidRDefault="0036642B">
            <w:pPr>
              <w:tabs>
                <w:tab w:val="left" w:pos="708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2B" w:rsidRPr="004B015C" w:rsidRDefault="0036642B">
            <w:pPr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>Васильева В.А.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2B" w:rsidRPr="004B015C" w:rsidRDefault="0036642B" w:rsidP="006B2065">
            <w:pPr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>Учреждение ООО «Центр повышения квалификации и переподготовки «Луч знаний».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2B" w:rsidRPr="004B015C" w:rsidRDefault="0036642B" w:rsidP="006B2065">
            <w:pPr>
              <w:tabs>
                <w:tab w:val="left" w:pos="708"/>
              </w:tabs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>«Воспитание детей дошкольного возраста».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2B" w:rsidRPr="004B015C" w:rsidRDefault="0036642B">
            <w:pPr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>108 часов.</w:t>
            </w:r>
          </w:p>
        </w:tc>
      </w:tr>
      <w:tr w:rsidR="0036642B" w:rsidRPr="004B015C" w:rsidTr="00E653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2B" w:rsidRPr="004B015C" w:rsidRDefault="00E65300">
            <w:pPr>
              <w:tabs>
                <w:tab w:val="left" w:pos="708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36642B" w:rsidRPr="004B015C" w:rsidRDefault="0036642B">
            <w:pPr>
              <w:tabs>
                <w:tab w:val="left" w:pos="708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2B" w:rsidRPr="004B015C" w:rsidRDefault="0036642B">
            <w:pPr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>Ефремова Л.Ф.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2B" w:rsidRPr="004B015C" w:rsidRDefault="0036642B" w:rsidP="006B2065">
            <w:pPr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 xml:space="preserve">Уфа, семинар О.С. Ушаковой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2B" w:rsidRPr="004B015C" w:rsidRDefault="0036642B" w:rsidP="006B2065">
            <w:pPr>
              <w:tabs>
                <w:tab w:val="left" w:pos="708"/>
              </w:tabs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>«Теоретические и методические основы развития речи детей дошкольного возраста».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2B" w:rsidRPr="004B015C" w:rsidRDefault="0036642B">
            <w:pPr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>13-14 июня 2019 г.</w:t>
            </w:r>
          </w:p>
        </w:tc>
      </w:tr>
      <w:tr w:rsidR="0036642B" w:rsidRPr="004B015C" w:rsidTr="00E653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2B" w:rsidRPr="004B015C" w:rsidRDefault="00E65300">
            <w:pPr>
              <w:tabs>
                <w:tab w:val="left" w:pos="708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36642B" w:rsidRPr="004B015C" w:rsidRDefault="0036642B">
            <w:pPr>
              <w:tabs>
                <w:tab w:val="left" w:pos="708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2B" w:rsidRPr="004B015C" w:rsidRDefault="0036642B" w:rsidP="006B2065">
            <w:pPr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>Ефремова Л.Ф.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2B" w:rsidRPr="004B015C" w:rsidRDefault="0036642B" w:rsidP="006B2065">
            <w:pPr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 xml:space="preserve">Уфа, семинар О.С. Ушаковой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2B" w:rsidRPr="004B015C" w:rsidRDefault="0036642B" w:rsidP="006B2065">
            <w:pPr>
              <w:tabs>
                <w:tab w:val="left" w:pos="708"/>
              </w:tabs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>«Организация образовательной деятельности в рамках программы «Земля отцов».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2B" w:rsidRPr="004B015C" w:rsidRDefault="0036642B">
            <w:pPr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>24-25 мая 2019 г.</w:t>
            </w:r>
          </w:p>
        </w:tc>
      </w:tr>
      <w:tr w:rsidR="0036642B" w:rsidRPr="004B015C" w:rsidTr="00E653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2B" w:rsidRPr="004B015C" w:rsidRDefault="00E65300">
            <w:pPr>
              <w:tabs>
                <w:tab w:val="left" w:pos="708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36642B" w:rsidRPr="004B015C" w:rsidRDefault="0036642B">
            <w:pPr>
              <w:tabs>
                <w:tab w:val="left" w:pos="708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2B" w:rsidRPr="004B015C" w:rsidRDefault="0036642B">
            <w:pPr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>Ефремова Л.Ф.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2B" w:rsidRPr="004B015C" w:rsidRDefault="0036642B" w:rsidP="006B2065">
            <w:pPr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>ГАУДПО ИРО РБ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2B" w:rsidRPr="004B015C" w:rsidRDefault="0036642B" w:rsidP="006B2065">
            <w:pPr>
              <w:tabs>
                <w:tab w:val="left" w:pos="708"/>
              </w:tabs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5C">
              <w:rPr>
                <w:rFonts w:ascii="Times New Roman" w:hAnsi="Times New Roman"/>
                <w:bCs/>
                <w:sz w:val="24"/>
                <w:szCs w:val="24"/>
              </w:rPr>
              <w:t>«Современные подходы к организации математического развития детей дошкольного возраста в условиях реализации ФГОС ДО и профессионального стандарта педагога».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2B" w:rsidRPr="004B015C" w:rsidRDefault="0036642B">
            <w:pPr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D6CD1" w:rsidRDefault="00DD6CD1" w:rsidP="00DD6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DD6CD1" w:rsidRDefault="00DD6CD1" w:rsidP="0036642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36642B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816F09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- методическое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обеспечение</w:t>
      </w:r>
    </w:p>
    <w:p w:rsidR="00DD6CD1" w:rsidRDefault="00DD6CD1" w:rsidP="00DD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двухэтажное, типовое, светлое, имеется центральное отопление, горячая, холодная вода, канализация, сантехническое оборудование в удовлетворительном состоянии. 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детском саду имеются:  групповые помещения с отдельными спальнями, раздевалкой, умывальной  и моечными помощников воспитателей,  кабинет заведующего, методический кабинет, кабинет   учителя - логопеда, музыкальный зал, пищеблок, медицинский  блок.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 кабинеты оформлены.     </w:t>
      </w:r>
    </w:p>
    <w:p w:rsidR="00DD6CD1" w:rsidRDefault="00DD6CD1" w:rsidP="00DD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Группы постепенно пополняются современным игровым оборудованием,  современными информационными  стендами. </w:t>
      </w:r>
    </w:p>
    <w:p w:rsidR="00DD6CD1" w:rsidRDefault="00DD6CD1" w:rsidP="00DD6CD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В течение учебного года работали следующие центры развития: </w:t>
      </w:r>
    </w:p>
    <w:p w:rsidR="00DD6CD1" w:rsidRDefault="00DD6CD1" w:rsidP="00DD6CD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центр «</w:t>
      </w:r>
      <w:proofErr w:type="spellStart"/>
      <w:r>
        <w:rPr>
          <w:rFonts w:ascii="Times New Roman" w:hAnsi="Times New Roman"/>
          <w:sz w:val="28"/>
          <w:szCs w:val="28"/>
        </w:rPr>
        <w:t>Спортландия</w:t>
      </w:r>
      <w:proofErr w:type="spellEnd"/>
      <w:r>
        <w:rPr>
          <w:rFonts w:ascii="Times New Roman" w:hAnsi="Times New Roman"/>
          <w:sz w:val="28"/>
          <w:szCs w:val="28"/>
        </w:rPr>
        <w:t>», центр «Салон красоты»,    центр «</w:t>
      </w:r>
      <w:proofErr w:type="spellStart"/>
      <w:r>
        <w:rPr>
          <w:rFonts w:ascii="Times New Roman" w:hAnsi="Times New Roman"/>
          <w:sz w:val="28"/>
          <w:szCs w:val="28"/>
        </w:rPr>
        <w:t>Ай-болит</w:t>
      </w:r>
      <w:proofErr w:type="spellEnd"/>
      <w:r>
        <w:rPr>
          <w:rFonts w:ascii="Times New Roman" w:hAnsi="Times New Roman"/>
          <w:sz w:val="28"/>
          <w:szCs w:val="28"/>
        </w:rPr>
        <w:t>»,   центр «Мой дом, моя семья», центр «Веселые строители», центр «Музыка и театр», центр «В гостях у книги», центр «</w:t>
      </w:r>
      <w:proofErr w:type="spellStart"/>
      <w:r>
        <w:rPr>
          <w:rFonts w:ascii="Times New Roman" w:hAnsi="Times New Roman"/>
          <w:sz w:val="28"/>
          <w:szCs w:val="28"/>
        </w:rPr>
        <w:t>Лаборотория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Знайки</w:t>
      </w:r>
      <w:proofErr w:type="spellEnd"/>
      <w:r>
        <w:rPr>
          <w:rFonts w:ascii="Times New Roman" w:hAnsi="Times New Roman"/>
          <w:sz w:val="28"/>
          <w:szCs w:val="28"/>
        </w:rPr>
        <w:t>», центр «Мир природы», центр «Моя безопасность»,  центр детского творчества «Цветные ладошки», центр «Моя Родина – Россия»,  центр «Умники и умницы», центр «Релаксация»</w:t>
      </w:r>
      <w:r w:rsidR="0036642B">
        <w:rPr>
          <w:rFonts w:ascii="Times New Roman" w:hAnsi="Times New Roman"/>
          <w:sz w:val="28"/>
          <w:szCs w:val="28"/>
        </w:rPr>
        <w:t>, «Мой Белебей».</w:t>
      </w:r>
      <w:r>
        <w:rPr>
          <w:rFonts w:ascii="Times New Roman" w:hAnsi="Times New Roman"/>
          <w:sz w:val="28"/>
          <w:szCs w:val="28"/>
        </w:rPr>
        <w:t xml:space="preserve">.   </w:t>
      </w:r>
      <w:proofErr w:type="gramEnd"/>
    </w:p>
    <w:p w:rsidR="00DD6CD1" w:rsidRDefault="00DD6CD1" w:rsidP="00DD6CD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Созданы во всех возрастных группах для творческих игр различной конфигурации модули – </w:t>
      </w:r>
      <w:proofErr w:type="spellStart"/>
      <w:r>
        <w:rPr>
          <w:rFonts w:ascii="Times New Roman" w:hAnsi="Times New Roman"/>
          <w:sz w:val="28"/>
          <w:szCs w:val="28"/>
        </w:rPr>
        <w:t>трансформеры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D6CD1" w:rsidRDefault="00DD6CD1" w:rsidP="00DD6CD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Приобретены игрушки, спортивный инвентарь, детские музыкальные инструменты, костюмы для театрализованной деятельности, материалы для экспериментальной деятельности. </w:t>
      </w:r>
    </w:p>
    <w:p w:rsidR="00DD6CD1" w:rsidRDefault="00DD6CD1" w:rsidP="00DD6CD1">
      <w:pPr>
        <w:framePr w:hSpace="180" w:wrap="around" w:vAnchor="text" w:hAnchor="margin" w:xAlign="center" w:y="1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D6CD1" w:rsidRDefault="00DD6CD1" w:rsidP="00DD6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   </w:t>
      </w:r>
    </w:p>
    <w:p w:rsidR="00DD6CD1" w:rsidRDefault="00DD6CD1" w:rsidP="00DD6CD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МАДОУ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DD6CD1" w:rsidRDefault="00DD6CD1" w:rsidP="00DD6CD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осуществляется в соответствии 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</w:rPr>
        <w:t>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методическими  комплектами,  разработанными  к программе «От рождения до школы», соответствующими ФГОС:</w:t>
      </w:r>
    </w:p>
    <w:p w:rsidR="005E7EDB" w:rsidRDefault="005E7EDB" w:rsidP="00DD6C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891" w:type="pct"/>
        <w:tblInd w:w="108" w:type="dxa"/>
        <w:tblLook w:val="04A0"/>
      </w:tblPr>
      <w:tblGrid>
        <w:gridCol w:w="3848"/>
        <w:gridCol w:w="3061"/>
        <w:gridCol w:w="2730"/>
      </w:tblGrid>
      <w:tr w:rsidR="005E7EDB" w:rsidTr="00E65300">
        <w:trPr>
          <w:trHeight w:val="376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5E7EDB" w:rsidTr="00E65300">
        <w:trPr>
          <w:trHeight w:val="509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 «От рождения до школы»</w:t>
            </w:r>
            <w:proofErr w:type="gramEnd"/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Т.С Комаровой и др.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Мозаика-Синтез, 2018.</w:t>
            </w:r>
          </w:p>
        </w:tc>
      </w:tr>
      <w:tr w:rsidR="005E7EDB" w:rsidTr="00E65300">
        <w:trPr>
          <w:trHeight w:val="51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ДОО</w:t>
            </w:r>
          </w:p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подготовительная к школе группа)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Под. Ред. Л.Л.Тимофеева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М., 2015.</w:t>
            </w:r>
          </w:p>
        </w:tc>
      </w:tr>
      <w:tr w:rsidR="005E7EDB" w:rsidTr="00E65300">
        <w:trPr>
          <w:trHeight w:val="51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в детском саду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школе группа)</w:t>
            </w:r>
            <w:proofErr w:type="gramEnd"/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Мозаика-Синтез, 2015.</w:t>
            </w:r>
          </w:p>
        </w:tc>
      </w:tr>
      <w:tr w:rsidR="005E7EDB" w:rsidTr="00E65300">
        <w:trPr>
          <w:trHeight w:val="51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 в детском саду (младшая, средняя, старшая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школе группа)</w:t>
            </w:r>
            <w:proofErr w:type="gramEnd"/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Т.С.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Мозаика-Синтез, 2016.</w:t>
            </w:r>
          </w:p>
        </w:tc>
      </w:tr>
      <w:tr w:rsidR="005E7EDB" w:rsidTr="00E65300">
        <w:trPr>
          <w:trHeight w:val="51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Примерное комплексно – тематическое планирование к программе «От рождения до школы»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Губанова Н.Ф.,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Мозаика-Синтез, 2016.</w:t>
            </w:r>
          </w:p>
        </w:tc>
      </w:tr>
      <w:tr w:rsidR="005E7EDB" w:rsidTr="00E65300">
        <w:trPr>
          <w:trHeight w:val="51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 исследовательская деятельность дошкольников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Н.Е.,Галимов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Мозаика-Синтез, 2016.</w:t>
            </w:r>
          </w:p>
        </w:tc>
      </w:tr>
      <w:tr w:rsidR="005E7EDB" w:rsidTr="00E65300">
        <w:trPr>
          <w:trHeight w:val="51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младшая, средняя, старшая,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школе группа)</w:t>
            </w:r>
            <w:proofErr w:type="gramEnd"/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М: Мозаика-Синтез, 2016.</w:t>
            </w:r>
          </w:p>
        </w:tc>
      </w:tr>
      <w:tr w:rsidR="005E7EDB" w:rsidTr="00E65300">
        <w:trPr>
          <w:trHeight w:val="51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 у дошкольников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К.Ю.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Мозаика-Синтез, 2017.</w:t>
            </w:r>
          </w:p>
        </w:tc>
      </w:tr>
      <w:tr w:rsidR="005E7EDB" w:rsidTr="00E65300">
        <w:trPr>
          <w:trHeight w:val="51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способностей дошкольников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Крашенинников Е.Е., Холодова О.Л.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Мозаика-Синтез, 2014.</w:t>
            </w:r>
          </w:p>
        </w:tc>
      </w:tr>
      <w:tr w:rsidR="005E7EDB" w:rsidTr="00E65300">
        <w:trPr>
          <w:trHeight w:val="51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Этические беседы с дошкольниками</w:t>
            </w:r>
          </w:p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(младшая, средняя, старшая,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школе группа)</w:t>
            </w:r>
            <w:proofErr w:type="gramEnd"/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В.И.,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Мозаика-Синтез, 2014.</w:t>
            </w:r>
          </w:p>
        </w:tc>
      </w:tr>
      <w:tr w:rsidR="005E7EDB" w:rsidTr="00E65300">
        <w:trPr>
          <w:trHeight w:val="51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Прогулки в детском саду (младшая, средняя, старшая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школе группы)</w:t>
            </w:r>
            <w:proofErr w:type="gramEnd"/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И.В., Долгова Т.Л.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«ТЦ СФЕРА»  2014.</w:t>
            </w:r>
          </w:p>
        </w:tc>
      </w:tr>
      <w:tr w:rsidR="005E7EDB" w:rsidTr="00E65300">
        <w:trPr>
          <w:trHeight w:val="23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для детей 4-5 лет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«ТЦ СФЕРА»  2014</w:t>
            </w:r>
          </w:p>
        </w:tc>
      </w:tr>
      <w:tr w:rsidR="005E7EDB" w:rsidTr="00E65300">
        <w:trPr>
          <w:trHeight w:val="51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дошкольников пересказу (средняя, старшая,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школе группа)</w:t>
            </w:r>
            <w:proofErr w:type="gramEnd"/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Л.В., Козина И.В. и др.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педагогического образования» ,2014.</w:t>
            </w:r>
          </w:p>
        </w:tc>
      </w:tr>
      <w:tr w:rsidR="005E7EDB" w:rsidTr="00E65300">
        <w:trPr>
          <w:trHeight w:val="51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 в детском саду </w:t>
            </w:r>
          </w:p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(младшая, средняя, старшая под.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школе группа)</w:t>
            </w:r>
            <w:proofErr w:type="gramEnd"/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Мозаика-Синтез, 2014.</w:t>
            </w:r>
          </w:p>
        </w:tc>
      </w:tr>
      <w:tr w:rsidR="005E7EDB" w:rsidTr="00E65300">
        <w:trPr>
          <w:trHeight w:val="51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Конспекты комплексно- тематических занятий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младшая, средняя, старшая,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школе группа)</w:t>
            </w:r>
            <w:proofErr w:type="gramEnd"/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«Издательство СКРИПТОРИЙ 2003», 2015.</w:t>
            </w:r>
          </w:p>
        </w:tc>
      </w:tr>
      <w:tr w:rsidR="005E7EDB" w:rsidTr="00E65300">
        <w:trPr>
          <w:trHeight w:val="51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 правила дорожного движения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С.В.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2012.</w:t>
            </w:r>
          </w:p>
        </w:tc>
      </w:tr>
      <w:tr w:rsidR="005E7EDB" w:rsidTr="00E65300">
        <w:trPr>
          <w:trHeight w:val="51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(ранний возраст, первая младшая, вторая младшая, средняя, старшая,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школе группа)</w:t>
            </w:r>
            <w:proofErr w:type="gramEnd"/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Мозаика-Синтез, 2016.</w:t>
            </w:r>
          </w:p>
        </w:tc>
      </w:tr>
      <w:tr w:rsidR="005E7EDB" w:rsidTr="00E65300">
        <w:trPr>
          <w:trHeight w:val="321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Н.Ф.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Мозаика-Синтез, 2015.</w:t>
            </w:r>
          </w:p>
        </w:tc>
      </w:tr>
      <w:tr w:rsidR="005E7EDB" w:rsidTr="00E65300">
        <w:trPr>
          <w:trHeight w:val="243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подвижных игр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 2 до 7 лет)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Э.Я.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Мозаика-Синтез, 2015.</w:t>
            </w:r>
          </w:p>
        </w:tc>
      </w:tr>
      <w:tr w:rsidR="005E7EDB" w:rsidTr="00E65300">
        <w:trPr>
          <w:trHeight w:val="51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 в детском саду  (от 2 до 7 лет)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Мозаика-Синтез, 2015.</w:t>
            </w:r>
          </w:p>
        </w:tc>
      </w:tr>
      <w:tr w:rsidR="005E7EDB" w:rsidTr="00E65300">
        <w:trPr>
          <w:trHeight w:val="51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 в детском саду (от 2 до 7  лет)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Мозаика-Синтез, 2016.</w:t>
            </w:r>
          </w:p>
        </w:tc>
      </w:tr>
      <w:tr w:rsidR="005E7EDB" w:rsidTr="00E65300">
        <w:trPr>
          <w:trHeight w:val="243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ребенка раннего дошкольного возраста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О.Е.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Издательство «Детство пресс», 2014.</w:t>
            </w:r>
          </w:p>
        </w:tc>
      </w:tr>
      <w:tr w:rsidR="005E7EDB" w:rsidTr="00E65300">
        <w:trPr>
          <w:trHeight w:val="51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дошкольников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старшая)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Затулина Г.Я.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педагогического образования , 2014.</w:t>
            </w:r>
          </w:p>
        </w:tc>
      </w:tr>
      <w:tr w:rsidR="005E7EDB" w:rsidTr="00E65300">
        <w:trPr>
          <w:trHeight w:val="51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Парциальная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«Добро пожаловать в экологию» 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 Петербург « Детство – пресс, 2015.</w:t>
            </w:r>
          </w:p>
        </w:tc>
      </w:tr>
      <w:tr w:rsidR="005E7EDB" w:rsidTr="00E65300">
        <w:trPr>
          <w:trHeight w:val="51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занятии по программе « От рождения до школы» (младшая, средняя, старшая,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школе группа)</w:t>
            </w:r>
            <w:proofErr w:type="gramEnd"/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Под.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Т.С.Комаровой и др.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  «Издательство- Учитель 2010», 2015.  </w:t>
            </w:r>
          </w:p>
        </w:tc>
      </w:tr>
      <w:tr w:rsidR="005E7EDB" w:rsidTr="00E65300">
        <w:trPr>
          <w:trHeight w:val="51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образовательной деятельности  в ДОО (младшая, средняя, старшая,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 школе группа)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ред. Л.Л. Тимофеевой 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М.Центр педагогического образования, 2014.</w:t>
            </w:r>
          </w:p>
        </w:tc>
      </w:tr>
      <w:tr w:rsidR="005E7EDB" w:rsidTr="00E65300">
        <w:trPr>
          <w:trHeight w:val="51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строительного материала (младшая, средняя, старшая,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 школе группа)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Мозаика-Синтез, 2016.</w:t>
            </w:r>
          </w:p>
        </w:tc>
      </w:tr>
      <w:tr w:rsidR="005E7EDB" w:rsidTr="00E65300">
        <w:trPr>
          <w:trHeight w:val="51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образовательной деятельности и оздоровления в ДОО в летний период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Л.Л.,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Деркунская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и др.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М.Центр педагогического образования, 2014.</w:t>
            </w:r>
          </w:p>
        </w:tc>
      </w:tr>
      <w:tr w:rsidR="005E7EDB" w:rsidTr="00E65300">
        <w:trPr>
          <w:trHeight w:val="51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художественных способностей дошкольников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Т.С.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Мозаика-Синтез, 2015.</w:t>
            </w:r>
          </w:p>
        </w:tc>
      </w:tr>
      <w:tr w:rsidR="005E7EDB" w:rsidTr="00E65300">
        <w:trPr>
          <w:trHeight w:val="51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ред. О.Н.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Каушкаль</w:t>
            </w:r>
            <w:proofErr w:type="spellEnd"/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М.Центр педагогического образования, 2015</w:t>
            </w:r>
          </w:p>
        </w:tc>
      </w:tr>
      <w:tr w:rsidR="005E7EDB" w:rsidTr="00E65300">
        <w:trPr>
          <w:trHeight w:val="51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воспитателя </w:t>
            </w:r>
          </w:p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ежедневное планирование)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Н.Н., Мазанова Е.В. и  др.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Волгоград, «Издательство Учитель 2012 «, 2014</w:t>
            </w:r>
          </w:p>
        </w:tc>
      </w:tr>
      <w:tr w:rsidR="005E7EDB" w:rsidTr="00E65300">
        <w:trPr>
          <w:trHeight w:val="51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для чтения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Ильчук Н.П.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Издательство ОНИК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ЛИТ,2014.</w:t>
            </w:r>
          </w:p>
        </w:tc>
      </w:tr>
      <w:tr w:rsidR="005E7EDB" w:rsidTr="00E65300">
        <w:trPr>
          <w:trHeight w:val="23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в детском саду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Мозаика- Синтез, 2016.</w:t>
            </w:r>
          </w:p>
        </w:tc>
      </w:tr>
      <w:tr w:rsidR="005E7EDB" w:rsidTr="00E65300">
        <w:trPr>
          <w:trHeight w:val="51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социальным окружением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Мозаика- Синтез, 2016.</w:t>
            </w:r>
          </w:p>
        </w:tc>
      </w:tr>
      <w:tr w:rsidR="005E7EDB" w:rsidTr="00E65300">
        <w:trPr>
          <w:trHeight w:val="51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Этические беседы с дошкольниками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В.И.,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Мозаика- Синтез, 2015.</w:t>
            </w:r>
          </w:p>
        </w:tc>
      </w:tr>
      <w:tr w:rsidR="005E7EDB" w:rsidTr="00E65300">
        <w:trPr>
          <w:trHeight w:val="242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детей (3-5; 5-7)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Ушакова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ТЦ – Сфера, 2019.</w:t>
            </w:r>
          </w:p>
        </w:tc>
      </w:tr>
      <w:tr w:rsidR="005E7EDB" w:rsidTr="00E65300">
        <w:trPr>
          <w:trHeight w:val="51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 пожаловать в экологию (парциальная программа)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Воранкевич</w:t>
            </w:r>
            <w:proofErr w:type="spellEnd"/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 – Пресс» - 2016.</w:t>
            </w:r>
          </w:p>
        </w:tc>
      </w:tr>
      <w:tr w:rsidR="005E7EDB" w:rsidTr="00E65300">
        <w:trPr>
          <w:trHeight w:val="51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Хрестоматии для чтения детям в детском саду и дома (1-3; 3-4; 4-5; 5-6; 6-7 лет)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Мозаика- Синтез, 2017.</w:t>
            </w:r>
          </w:p>
        </w:tc>
      </w:tr>
      <w:tr w:rsidR="005E7EDB" w:rsidTr="00E65300">
        <w:trPr>
          <w:trHeight w:val="51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отцов (программа  - руководство)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Р.Х. Гасанова, Л.Н. Гасанова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Уфа, 2019.</w:t>
            </w:r>
          </w:p>
        </w:tc>
      </w:tr>
      <w:tr w:rsidR="005E7EDB" w:rsidTr="00E65300">
        <w:trPr>
          <w:trHeight w:val="274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развития речи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Ушакова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«ТЦ Сфера», 2016.</w:t>
            </w:r>
          </w:p>
        </w:tc>
      </w:tr>
      <w:tr w:rsidR="005E7EDB" w:rsidTr="00E65300">
        <w:trPr>
          <w:trHeight w:val="263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хочу свою Родину познать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Р.Х. Гасанова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Уфа, 2019.</w:t>
            </w:r>
          </w:p>
        </w:tc>
      </w:tr>
      <w:tr w:rsidR="005E7EDB" w:rsidTr="00E65300">
        <w:trPr>
          <w:trHeight w:val="51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 в воспитании дошкольников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Р.Х. Гасанова, Л.Н. Гасанова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Уфа, 2019.</w:t>
            </w:r>
          </w:p>
        </w:tc>
      </w:tr>
      <w:tr w:rsidR="005E7EDB" w:rsidTr="00E65300">
        <w:trPr>
          <w:trHeight w:val="51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детства (региональная программа)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Азнабаева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Агзамова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Уфа, 2017.</w:t>
            </w:r>
          </w:p>
        </w:tc>
      </w:tr>
      <w:tr w:rsidR="005E7EDB" w:rsidTr="00E65300">
        <w:trPr>
          <w:trHeight w:val="51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детства (хрестоматия)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Азнабаева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Агзамова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Уфа, 2017.</w:t>
            </w:r>
          </w:p>
        </w:tc>
      </w:tr>
      <w:tr w:rsidR="005E7EDB" w:rsidTr="00E65300">
        <w:trPr>
          <w:trHeight w:val="273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физического развития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Т.Э. Токарева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ТЦ – Сфера, 2017.</w:t>
            </w:r>
          </w:p>
        </w:tc>
      </w:tr>
      <w:tr w:rsidR="005E7EDB" w:rsidTr="00E65300">
        <w:trPr>
          <w:trHeight w:val="262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безопасности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Л.Л. Тимофеева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ТЦ – Сфера, 2017.</w:t>
            </w:r>
          </w:p>
        </w:tc>
      </w:tr>
      <w:tr w:rsidR="005E7EDB" w:rsidTr="00E65300">
        <w:trPr>
          <w:trHeight w:val="51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 дошкольников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Абрамова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EDB" w:rsidRDefault="005E7EDB" w:rsidP="00F9229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Мозаика- Синтез, 2017</w:t>
            </w:r>
          </w:p>
        </w:tc>
      </w:tr>
    </w:tbl>
    <w:p w:rsidR="005E7EDB" w:rsidRDefault="005E7EDB" w:rsidP="005E7EDB">
      <w:pPr>
        <w:spacing w:after="0" w:line="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5E7EDB" w:rsidRPr="003943C9" w:rsidRDefault="005E7EDB" w:rsidP="005E7EDB">
      <w:pPr>
        <w:spacing w:after="0" w:line="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3943C9">
        <w:rPr>
          <w:rFonts w:ascii="Times New Roman" w:eastAsia="Times New Roman" w:hAnsi="Times New Roman"/>
          <w:sz w:val="28"/>
          <w:szCs w:val="28"/>
        </w:rPr>
        <w:t>Кроме того, в МАДОУ создан  библиотечно-информационный фонд.</w:t>
      </w:r>
    </w:p>
    <w:p w:rsidR="005E7EDB" w:rsidRDefault="005E7EDB" w:rsidP="005E7EDB">
      <w:pPr>
        <w:spacing w:after="0" w:line="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3943C9">
        <w:rPr>
          <w:rFonts w:ascii="Times New Roman" w:eastAsia="Times New Roman" w:hAnsi="Times New Roman"/>
          <w:sz w:val="28"/>
          <w:szCs w:val="28"/>
        </w:rPr>
        <w:t xml:space="preserve"> Библиотечно-информационный фонд</w:t>
      </w:r>
    </w:p>
    <w:p w:rsidR="005E7EDB" w:rsidRPr="003943C9" w:rsidRDefault="005E7EDB" w:rsidP="005E7EDB">
      <w:pPr>
        <w:spacing w:after="0" w:line="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5E7EDB" w:rsidRPr="003943C9" w:rsidRDefault="005E7EDB" w:rsidP="005E7EDB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>МАДОУ</w:t>
      </w:r>
      <w:r w:rsidRPr="003943C9">
        <w:rPr>
          <w:rFonts w:ascii="Times New Roman" w:eastAsia="Times New Roman" w:hAnsi="Times New Roman"/>
          <w:sz w:val="28"/>
          <w:szCs w:val="28"/>
        </w:rPr>
        <w:t xml:space="preserve">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</w:t>
      </w:r>
    </w:p>
    <w:p w:rsidR="005E7EDB" w:rsidRDefault="005E7EDB" w:rsidP="005E7E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943C9">
        <w:rPr>
          <w:rFonts w:ascii="Times New Roman" w:eastAsia="Times New Roman" w:hAnsi="Times New Roman"/>
          <w:sz w:val="28"/>
          <w:szCs w:val="28"/>
        </w:rPr>
        <w:t xml:space="preserve">основной общеобразовательной программы, детской художественной литературой,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943C9">
        <w:rPr>
          <w:rFonts w:ascii="Times New Roman" w:eastAsia="Times New Roman" w:hAnsi="Times New Roman"/>
          <w:sz w:val="28"/>
          <w:szCs w:val="28"/>
        </w:rPr>
        <w:t xml:space="preserve"> а также другими информационными ресурсами на различных электронных носителях.</w:t>
      </w:r>
    </w:p>
    <w:p w:rsidR="005E7EDB" w:rsidRPr="003943C9" w:rsidRDefault="005E7EDB" w:rsidP="005E7E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943C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3943C9">
        <w:rPr>
          <w:rFonts w:ascii="Times New Roman" w:eastAsia="Times New Roman" w:hAnsi="Times New Roman"/>
          <w:sz w:val="28"/>
          <w:szCs w:val="28"/>
        </w:rPr>
        <w:t>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5E7EDB" w:rsidRDefault="005E7EDB" w:rsidP="005E7EDB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методическом кабинете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3C9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 имеются подборки журналов «Дошкольное воспитание», «Ребенок в детском саду», «Справочник старшего воспитателя»: бумажный вариант),   «Коррекционная работа в ДОУ», «Добрая дорога   детства»,  «Дошкольный мир»,  «Музыкальный руководитель».    </w:t>
      </w:r>
      <w:proofErr w:type="gramEnd"/>
    </w:p>
    <w:p w:rsidR="005E7EDB" w:rsidRDefault="005E7EDB" w:rsidP="005E7EDB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 2019 – 2020 учебном году старший воспитатель продолжила  пополнение                    списка электронной библиотеки  методической литературой.</w:t>
      </w:r>
    </w:p>
    <w:p w:rsidR="005E7EDB" w:rsidRDefault="005E7EDB" w:rsidP="005E7EDB">
      <w:pPr>
        <w:pStyle w:val="af1"/>
        <w:tabs>
          <w:tab w:val="clear" w:pos="708"/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МАДОУ имеется современная информационно – техническая база:          компьютеры, подключенные к сети Интернет, электронная почта, технические средства обучения: музыкальный центр, магнитофоны, мультимедиа аппаратура.</w:t>
      </w:r>
    </w:p>
    <w:p w:rsidR="005E7EDB" w:rsidRDefault="005E7EDB" w:rsidP="0022601F">
      <w:pPr>
        <w:pStyle w:val="af1"/>
        <w:tabs>
          <w:tab w:val="clear" w:pos="70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Материально – техническая база</w:t>
      </w:r>
    </w:p>
    <w:p w:rsidR="005E7EDB" w:rsidRDefault="005E7EDB" w:rsidP="00E6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Группы  в МАДОУ функционируют в режиме 5-дневной рабочей недели.</w:t>
      </w:r>
    </w:p>
    <w:p w:rsidR="005E7EDB" w:rsidRDefault="005E7EDB" w:rsidP="00E6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Детский сад оснащен оборудованием для разнообразных видов детской деятельности в помещении и на участках.</w:t>
      </w:r>
    </w:p>
    <w:p w:rsidR="005E7EDB" w:rsidRDefault="005E7EDB" w:rsidP="00E6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Предметно-развивающая среда МАДОУ в каждой возрастной группе соответствует возрастным особенностям детей и санитарно-гигиеническим требованиям. </w:t>
      </w:r>
    </w:p>
    <w:p w:rsidR="005E7EDB" w:rsidRDefault="005E7EDB" w:rsidP="00E6530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Территория озеленена насаждениями по всему периметру и имеет 6 групповых прогулочных участков (6 теневых навесов) и спортивную площадку. </w:t>
      </w:r>
    </w:p>
    <w:p w:rsidR="00F9229C" w:rsidRDefault="00F9229C" w:rsidP="00E6530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течение данного учебного года </w:t>
      </w:r>
      <w:r w:rsidR="00D27ED5">
        <w:rPr>
          <w:rFonts w:ascii="Times New Roman" w:hAnsi="Times New Roman" w:cs="Times New Roman"/>
          <w:sz w:val="28"/>
          <w:szCs w:val="28"/>
        </w:rPr>
        <w:t xml:space="preserve">выполнены следующие виды работ: косметический ремонт во всех возрастных группах, на пищеблоке; заменен </w:t>
      </w:r>
      <w:proofErr w:type="spellStart"/>
      <w:r w:rsidR="00D27ED5">
        <w:rPr>
          <w:rFonts w:ascii="Times New Roman" w:hAnsi="Times New Roman" w:cs="Times New Roman"/>
          <w:sz w:val="28"/>
          <w:szCs w:val="28"/>
        </w:rPr>
        <w:t>ленолиум</w:t>
      </w:r>
      <w:proofErr w:type="spellEnd"/>
      <w:r w:rsidR="00D27ED5">
        <w:rPr>
          <w:rFonts w:ascii="Times New Roman" w:hAnsi="Times New Roman" w:cs="Times New Roman"/>
          <w:sz w:val="28"/>
          <w:szCs w:val="28"/>
        </w:rPr>
        <w:t xml:space="preserve"> в 4 – </w:t>
      </w:r>
      <w:proofErr w:type="spellStart"/>
      <w:r w:rsidR="00D27ED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27ED5">
        <w:rPr>
          <w:rFonts w:ascii="Times New Roman" w:hAnsi="Times New Roman" w:cs="Times New Roman"/>
          <w:sz w:val="28"/>
          <w:szCs w:val="28"/>
        </w:rPr>
        <w:t xml:space="preserve"> групповых комнатах; проведен ремонт лестничных пролетов и  в двух холлах;  заменено оборудование на пищеблоке – приобретен  жарочный шкаф, протирочная машина, холодильник; </w:t>
      </w:r>
      <w:r w:rsidR="00E65300">
        <w:rPr>
          <w:rFonts w:ascii="Times New Roman" w:hAnsi="Times New Roman" w:cs="Times New Roman"/>
          <w:sz w:val="28"/>
          <w:szCs w:val="28"/>
        </w:rPr>
        <w:t xml:space="preserve"> произведен ремонт ка</w:t>
      </w:r>
      <w:r w:rsidR="00D27ED5">
        <w:rPr>
          <w:rFonts w:ascii="Times New Roman" w:hAnsi="Times New Roman" w:cs="Times New Roman"/>
          <w:sz w:val="28"/>
          <w:szCs w:val="28"/>
        </w:rPr>
        <w:t>нализационных колодцев.</w:t>
      </w:r>
    </w:p>
    <w:p w:rsidR="005E7EDB" w:rsidRDefault="005E7EDB" w:rsidP="00E6530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Каждый участок, спортивная площадка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оснащены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детским игровым оборудованием и спортивным инвентарем, а также  местами для активных игр. </w:t>
      </w:r>
    </w:p>
    <w:p w:rsidR="005E7EDB" w:rsidRDefault="005E7EDB" w:rsidP="00E6530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Наружное освещение осуществляется уличными  фонарями.</w:t>
      </w:r>
    </w:p>
    <w:p w:rsidR="005E7EDB" w:rsidRDefault="005E7EDB" w:rsidP="00E6530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МАДОУ функционируют следующие кабинеты:</w:t>
      </w:r>
    </w:p>
    <w:p w:rsidR="005E7EDB" w:rsidRDefault="005E7EDB" w:rsidP="00E6530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кабинет заведующей,</w:t>
      </w:r>
    </w:p>
    <w:p w:rsidR="005E7EDB" w:rsidRDefault="005E7EDB" w:rsidP="00E6530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методический кабинет,</w:t>
      </w:r>
    </w:p>
    <w:p w:rsidR="005E7EDB" w:rsidRDefault="005E7EDB" w:rsidP="00E6530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музыкальный  зал,</w:t>
      </w:r>
    </w:p>
    <w:p w:rsidR="005E7EDB" w:rsidRDefault="005E7EDB" w:rsidP="00E6530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групповые  помещения,</w:t>
      </w:r>
    </w:p>
    <w:p w:rsidR="005E7EDB" w:rsidRDefault="005E7EDB" w:rsidP="00E6530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медицинский кабинет,  </w:t>
      </w:r>
    </w:p>
    <w:p w:rsidR="005E7EDB" w:rsidRDefault="005E7EDB" w:rsidP="00E6530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E7EDB" w:rsidRDefault="005E7EDB" w:rsidP="00E6530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пищеблок,</w:t>
      </w:r>
    </w:p>
    <w:p w:rsidR="005E7EDB" w:rsidRDefault="005E7EDB" w:rsidP="00E6530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-кабинет заведующего хозяйством,</w:t>
      </w:r>
    </w:p>
    <w:p w:rsidR="005E7EDB" w:rsidRDefault="005E7EDB" w:rsidP="00E6530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-вспомогательные помещения (для хранения оборудования).</w:t>
      </w:r>
    </w:p>
    <w:p w:rsidR="005E7EDB" w:rsidRDefault="005E7EDB" w:rsidP="00E6530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етском саду имеются  2  персональных компьютера и 1 ноутбук, </w:t>
      </w:r>
      <w:r>
        <w:rPr>
          <w:rFonts w:ascii="Times New Roman" w:hAnsi="Times New Roman" w:cs="Times New Roman"/>
          <w:sz w:val="28"/>
          <w:szCs w:val="28"/>
        </w:rPr>
        <w:t xml:space="preserve">2 принтера, </w:t>
      </w:r>
      <w:r>
        <w:rPr>
          <w:rFonts w:ascii="Times New Roman" w:hAnsi="Times New Roman" w:cs="Times New Roman"/>
          <w:sz w:val="28"/>
          <w:szCs w:val="28"/>
          <w:lang w:eastAsia="ru-RU"/>
        </w:rPr>
        <w:t>фотоаппарат, 1 экран и проектор, которые используются для съемки и трансляции  занятий, мероприятий, утренников. Отснятые материалы эпизодически используются в воспитательной работе.</w:t>
      </w:r>
    </w:p>
    <w:p w:rsidR="005E7EDB" w:rsidRDefault="005E7EDB" w:rsidP="00E65300">
      <w:pPr>
        <w:pStyle w:val="af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5E7EDB" w:rsidRDefault="005E7EDB" w:rsidP="00E65300">
      <w:pPr>
        <w:pStyle w:val="af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 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5E7EDB" w:rsidRDefault="005E7EDB" w:rsidP="00E65300">
      <w:pPr>
        <w:pStyle w:val="af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С воспитанниками детского сада проводятся беседы по ОБЖ, ПДД, по противопожарной безопасности, игры по охране здоровья и безопасности, направленные на воспитание у детей сознательного отношения к своему здоровью и жизни. </w:t>
      </w:r>
    </w:p>
    <w:p w:rsidR="005E7EDB" w:rsidRDefault="005E7EDB" w:rsidP="00E65300">
      <w:pPr>
        <w:pStyle w:val="af1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   </w:t>
      </w:r>
      <w:r>
        <w:rPr>
          <w:rFonts w:ascii="Times New Roman" w:hAnsi="Times New Roman"/>
          <w:sz w:val="28"/>
          <w:szCs w:val="28"/>
        </w:rPr>
        <w:t>Медицинское обслуживание детей в МАДОУ строится на основе нормативно правовых документов. Медицинское обслуживание обеспечивается медицинской сестрой. Она оказывает лечебно-профилактическую помощь детям, проводит диспансеризацию, делает профилактические прививки, проводит антропометрические измерения   в начале и конце учебного года.</w:t>
      </w:r>
    </w:p>
    <w:p w:rsidR="005E7EDB" w:rsidRDefault="005E7EDB" w:rsidP="00E65300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Детский сад оснащен медицинским оборудованием, инвентарем  в полном и необходимом объеме. Необходимые медикаменты имеются в соответствии с утвержденным перечнем. Сроки годности и условия хранения соблюдены. </w:t>
      </w:r>
    </w:p>
    <w:p w:rsidR="005E7EDB" w:rsidRDefault="005E7EDB" w:rsidP="00E65300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Оснащение и оборудование медицинского кабинета современным оборудованием позволяет качественно осуществлять медицинское сопровождение каждого ребенка, осуществлять контроль здоровья и физического развития каждого ребенка. </w:t>
      </w:r>
    </w:p>
    <w:p w:rsidR="005E7EDB" w:rsidRDefault="005E7EDB" w:rsidP="00E65300">
      <w:pPr>
        <w:pStyle w:val="af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Медицинский персонал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E7EDB" w:rsidRDefault="005E7EDB" w:rsidP="00E65300">
      <w:pPr>
        <w:pStyle w:val="af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Медицинской сестрой  МАДОУ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проводятся 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профилактические мероприятия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E7EDB" w:rsidRDefault="005E7EDB" w:rsidP="00E65300">
      <w:pPr>
        <w:pStyle w:val="af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осмотр детей во время утреннего приема;</w:t>
      </w:r>
    </w:p>
    <w:p w:rsidR="005E7EDB" w:rsidRDefault="005E7EDB" w:rsidP="00E65300">
      <w:pPr>
        <w:pStyle w:val="af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антропометрические измерения;</w:t>
      </w:r>
    </w:p>
    <w:p w:rsidR="005E7EDB" w:rsidRDefault="005E7EDB" w:rsidP="00E65300">
      <w:pPr>
        <w:pStyle w:val="af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анализ заболеваемости 1 раз в месяц, в квартал, 1 раз в год;</w:t>
      </w:r>
    </w:p>
    <w:p w:rsidR="005E7EDB" w:rsidRDefault="005E7EDB" w:rsidP="00E65300">
      <w:pPr>
        <w:pStyle w:val="af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ежемесячное подведение итогов посещаемости детей.</w:t>
      </w:r>
    </w:p>
    <w:p w:rsidR="005E7EDB" w:rsidRDefault="005E7EDB" w:rsidP="00E653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Воспитательно-образовательный процесс осуществляется в здании  общей площадью 1066,7.кв.м. Площадь земельного участка составляет 4824,0 кв.м. На каждую возрастную группу имеется игровая площадка. Участки освещены, имеют игровые площадки, оборудованы теневые навесы.    </w:t>
      </w:r>
    </w:p>
    <w:p w:rsidR="005E7EDB" w:rsidRDefault="005E7EDB" w:rsidP="00E653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Территория вокруг детского сада озеленена различными видами деревьев и кустарников, имеются цветники, огород.</w:t>
      </w:r>
    </w:p>
    <w:p w:rsidR="005E7EDB" w:rsidRDefault="005E7EDB" w:rsidP="00E6530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дошкольном учреждении создана материально-техническая база для жизнеобеспечения и развития детей, ведется систематически работа по обогащению предметно-развивающей среды. </w:t>
      </w:r>
    </w:p>
    <w:p w:rsidR="005E7EDB" w:rsidRPr="00816F09" w:rsidRDefault="005E7EDB" w:rsidP="00E6530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816F09">
        <w:rPr>
          <w:sz w:val="28"/>
          <w:szCs w:val="28"/>
        </w:rPr>
        <w:t xml:space="preserve">    </w:t>
      </w:r>
    </w:p>
    <w:p w:rsidR="0024711E" w:rsidRDefault="0024711E" w:rsidP="00E65300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4711E" w:rsidRDefault="0024711E" w:rsidP="00E65300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4711E" w:rsidRDefault="0024711E" w:rsidP="00E65300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7EDB" w:rsidRDefault="004B015C" w:rsidP="00E65300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="005E7EDB" w:rsidRPr="00816F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.Функционирование внутренней системы оценки качества образования</w:t>
      </w:r>
    </w:p>
    <w:p w:rsidR="0022601F" w:rsidRPr="00816F09" w:rsidRDefault="0022601F" w:rsidP="00E65300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7EDB" w:rsidRDefault="005E7EDB" w:rsidP="00E65300">
      <w:pPr>
        <w:pStyle w:val="af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</w:t>
      </w:r>
      <w:r w:rsidRPr="00E65300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E65300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2065">
        <w:rPr>
          <w:rFonts w:ascii="Times New Roman" w:eastAsia="Times New Roman" w:hAnsi="Times New Roman"/>
          <w:sz w:val="28"/>
          <w:szCs w:val="28"/>
        </w:rPr>
        <w:t xml:space="preserve">МАДОУ  разработаны документы по организации внутренней системы качества образования (ВСОКО). Качество дошкольного образования в МАДОУ  - это управляемый процесс, это результат деятельности всего педагогического коллектива. Целью ВСОКО является анализ исполнения законодательства в области образования и качественная оценка образовательной деятельности, условий развивающей среды </w:t>
      </w:r>
      <w:r>
        <w:rPr>
          <w:rFonts w:ascii="Times New Roman" w:eastAsia="Times New Roman" w:hAnsi="Times New Roman"/>
          <w:sz w:val="28"/>
          <w:szCs w:val="28"/>
        </w:rPr>
        <w:t>в МАДОУ</w:t>
      </w:r>
      <w:r w:rsidRPr="006B2065">
        <w:rPr>
          <w:rFonts w:ascii="Times New Roman" w:eastAsia="Times New Roman" w:hAnsi="Times New Roman"/>
          <w:sz w:val="28"/>
          <w:szCs w:val="28"/>
        </w:rPr>
        <w:t xml:space="preserve"> для определения факторов, а также своевременное выявление изменений, влияющих на качество образования в </w:t>
      </w:r>
      <w:r>
        <w:rPr>
          <w:rFonts w:ascii="Times New Roman" w:eastAsia="Times New Roman" w:hAnsi="Times New Roman"/>
          <w:sz w:val="28"/>
          <w:szCs w:val="28"/>
        </w:rPr>
        <w:t>МАДОУ</w:t>
      </w:r>
      <w:r w:rsidRPr="006B2065">
        <w:rPr>
          <w:rFonts w:ascii="Times New Roman" w:eastAsia="Times New Roman" w:hAnsi="Times New Roman"/>
          <w:sz w:val="28"/>
          <w:szCs w:val="28"/>
        </w:rPr>
        <w:t>.</w:t>
      </w:r>
    </w:p>
    <w:p w:rsidR="005E7EDB" w:rsidRDefault="005E7EDB" w:rsidP="00E6530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B2065">
        <w:rPr>
          <w:rFonts w:ascii="Times New Roman" w:eastAsia="Times New Roman" w:hAnsi="Times New Roman"/>
          <w:sz w:val="28"/>
          <w:szCs w:val="28"/>
        </w:rPr>
        <w:t xml:space="preserve">Задачи </w:t>
      </w:r>
      <w:r w:rsidRPr="0024711E">
        <w:rPr>
          <w:rFonts w:ascii="Times New Roman" w:hAnsi="Times New Roman" w:cs="Times New Roman"/>
          <w:bCs/>
          <w:sz w:val="28"/>
          <w:szCs w:val="28"/>
          <w:lang w:eastAsia="ru-RU"/>
        </w:rPr>
        <w:t>оценки качества образования</w:t>
      </w:r>
      <w:r w:rsidRPr="0024711E">
        <w:rPr>
          <w:rFonts w:ascii="Times New Roman" w:hAnsi="Times New Roman" w:cs="Times New Roman"/>
          <w:bCs/>
          <w:sz w:val="28"/>
          <w:szCs w:val="28"/>
        </w:rPr>
        <w:t>:</w:t>
      </w:r>
    </w:p>
    <w:p w:rsidR="005E7EDB" w:rsidRPr="00B77877" w:rsidRDefault="005E7EDB" w:rsidP="00E6530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B2065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6B2065">
        <w:rPr>
          <w:rFonts w:ascii="Times New Roman" w:eastAsia="Times New Roman" w:hAnsi="Times New Roman"/>
          <w:sz w:val="28"/>
          <w:szCs w:val="28"/>
        </w:rPr>
        <w:t xml:space="preserve">олучение объективной информации о функционировании и развитии образования в </w:t>
      </w:r>
      <w:r>
        <w:rPr>
          <w:rFonts w:ascii="Times New Roman" w:eastAsia="Times New Roman" w:hAnsi="Times New Roman"/>
          <w:sz w:val="28"/>
          <w:szCs w:val="28"/>
        </w:rPr>
        <w:t>МАДОУ;</w:t>
      </w:r>
    </w:p>
    <w:p w:rsidR="005E7EDB" w:rsidRPr="006B2065" w:rsidRDefault="005E7EDB" w:rsidP="00E65300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6B2065">
        <w:rPr>
          <w:rFonts w:ascii="Times New Roman" w:eastAsia="Times New Roman" w:hAnsi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6B2065">
        <w:rPr>
          <w:rFonts w:ascii="Times New Roman" w:eastAsia="Times New Roman" w:hAnsi="Times New Roman"/>
          <w:sz w:val="28"/>
          <w:szCs w:val="28"/>
        </w:rPr>
        <w:t xml:space="preserve">рганизационное и методическое обеспечение сбора, обработки,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хранении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B2065">
        <w:rPr>
          <w:rFonts w:ascii="Times New Roman" w:eastAsia="Times New Roman" w:hAnsi="Times New Roman"/>
          <w:sz w:val="28"/>
          <w:szCs w:val="28"/>
        </w:rPr>
        <w:t>информации 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B2065">
        <w:rPr>
          <w:rFonts w:ascii="Times New Roman" w:eastAsia="Times New Roman" w:hAnsi="Times New Roman"/>
          <w:sz w:val="28"/>
          <w:szCs w:val="28"/>
        </w:rPr>
        <w:t>состоянии и динамике показателей качества образования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5E7EDB" w:rsidRDefault="005E7EDB" w:rsidP="00E65300">
      <w:pPr>
        <w:spacing w:after="0" w:line="233" w:lineRule="auto"/>
        <w:ind w:right="120"/>
        <w:jc w:val="both"/>
        <w:rPr>
          <w:rFonts w:ascii="Times New Roman" w:eastAsia="Times New Roman" w:hAnsi="Times New Roman"/>
          <w:sz w:val="28"/>
          <w:szCs w:val="28"/>
        </w:rPr>
      </w:pPr>
      <w:r w:rsidRPr="006B2065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6B2065">
        <w:rPr>
          <w:rFonts w:ascii="Times New Roman" w:eastAsia="Times New Roman" w:hAnsi="Times New Roman"/>
          <w:sz w:val="28"/>
          <w:szCs w:val="28"/>
        </w:rPr>
        <w:t xml:space="preserve">редоставление всем участникам образовательного процесса и общественности достоверной информации о качестве образования в </w:t>
      </w:r>
      <w:r>
        <w:rPr>
          <w:rFonts w:ascii="Times New Roman" w:eastAsia="Times New Roman" w:hAnsi="Times New Roman"/>
          <w:sz w:val="28"/>
          <w:szCs w:val="28"/>
        </w:rPr>
        <w:t>МАДОУ;</w:t>
      </w:r>
    </w:p>
    <w:p w:rsidR="005E7EDB" w:rsidRPr="006B2065" w:rsidRDefault="005E7EDB" w:rsidP="005E7EDB">
      <w:pPr>
        <w:spacing w:after="0" w:line="233" w:lineRule="auto"/>
        <w:ind w:right="1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</w:t>
      </w:r>
      <w:r w:rsidRPr="006B2065">
        <w:rPr>
          <w:rFonts w:ascii="Times New Roman" w:eastAsia="Times New Roman" w:hAnsi="Times New Roman"/>
          <w:sz w:val="28"/>
          <w:szCs w:val="28"/>
        </w:rPr>
        <w:t xml:space="preserve">ринятие обоснованных и своевременных управленческих решений по совершенствованию образования в </w:t>
      </w:r>
      <w:r>
        <w:rPr>
          <w:rFonts w:ascii="Times New Roman" w:eastAsia="Times New Roman" w:hAnsi="Times New Roman"/>
          <w:sz w:val="28"/>
          <w:szCs w:val="28"/>
        </w:rPr>
        <w:t>МАДОУ;</w:t>
      </w:r>
    </w:p>
    <w:p w:rsidR="005E7EDB" w:rsidRDefault="005E7EDB" w:rsidP="005E7EDB">
      <w:pPr>
        <w:spacing w:after="0" w:line="237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</w:t>
      </w:r>
      <w:r w:rsidRPr="006B2065">
        <w:rPr>
          <w:rFonts w:ascii="Times New Roman" w:eastAsia="Times New Roman" w:hAnsi="Times New Roman"/>
          <w:sz w:val="28"/>
          <w:szCs w:val="28"/>
        </w:rPr>
        <w:t xml:space="preserve">рогнозирование развития образовательной системы </w:t>
      </w:r>
      <w:r>
        <w:rPr>
          <w:rFonts w:ascii="Times New Roman" w:eastAsia="Times New Roman" w:hAnsi="Times New Roman"/>
          <w:sz w:val="28"/>
          <w:szCs w:val="28"/>
        </w:rPr>
        <w:t>МАДОУ</w:t>
      </w:r>
      <w:r w:rsidRPr="006B2065">
        <w:rPr>
          <w:rFonts w:ascii="Times New Roman" w:eastAsia="Times New Roman" w:hAnsi="Times New Roman"/>
          <w:sz w:val="28"/>
          <w:szCs w:val="28"/>
        </w:rPr>
        <w:t>.</w:t>
      </w:r>
    </w:p>
    <w:p w:rsidR="005E7EDB" w:rsidRPr="00B77877" w:rsidRDefault="005E7EDB" w:rsidP="005E7EDB">
      <w:pPr>
        <w:spacing w:after="0" w:line="237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систему качества дошкольного образования  мы рассматриваем как систему контроля внутри  МАДОУ, которая включает  в себя  интегративные составляющие:</w:t>
      </w:r>
    </w:p>
    <w:p w:rsidR="005E7EDB" w:rsidRPr="0022601F" w:rsidRDefault="005E7EDB" w:rsidP="00E65300">
      <w:pPr>
        <w:pStyle w:val="af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2601F">
        <w:rPr>
          <w:rFonts w:ascii="Times New Roman" w:hAnsi="Times New Roman" w:cs="Times New Roman"/>
          <w:sz w:val="28"/>
          <w:szCs w:val="28"/>
          <w:lang w:eastAsia="ru-RU"/>
        </w:rPr>
        <w:t>качество воспитательно-образовательного процесса;</w:t>
      </w:r>
    </w:p>
    <w:p w:rsidR="005E7EDB" w:rsidRPr="0022601F" w:rsidRDefault="005E7EDB" w:rsidP="00E65300">
      <w:pPr>
        <w:pStyle w:val="af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01F">
        <w:rPr>
          <w:rFonts w:ascii="Times New Roman" w:hAnsi="Times New Roman" w:cs="Times New Roman"/>
          <w:sz w:val="28"/>
          <w:szCs w:val="28"/>
          <w:lang w:eastAsia="ru-RU"/>
        </w:rPr>
        <w:t>- качество работы с родителями;</w:t>
      </w:r>
    </w:p>
    <w:p w:rsidR="005E7EDB" w:rsidRPr="0022601F" w:rsidRDefault="005E7EDB" w:rsidP="00E65300">
      <w:pPr>
        <w:pStyle w:val="af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01F">
        <w:rPr>
          <w:rFonts w:ascii="Times New Roman" w:hAnsi="Times New Roman" w:cs="Times New Roman"/>
          <w:sz w:val="28"/>
          <w:szCs w:val="28"/>
          <w:lang w:eastAsia="ru-RU"/>
        </w:rPr>
        <w:t>- качество работы с педагогическими кадрами;</w:t>
      </w:r>
    </w:p>
    <w:p w:rsidR="005E7EDB" w:rsidRDefault="005E7EDB" w:rsidP="00E65300">
      <w:pPr>
        <w:pStyle w:val="af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01F">
        <w:rPr>
          <w:rFonts w:ascii="Times New Roman" w:hAnsi="Times New Roman" w:cs="Times New Roman"/>
          <w:sz w:val="28"/>
          <w:szCs w:val="28"/>
          <w:lang w:eastAsia="ru-RU"/>
        </w:rPr>
        <w:t>- качество  организации предметно</w:t>
      </w:r>
      <w:r>
        <w:rPr>
          <w:rFonts w:ascii="Times New Roman" w:hAnsi="Times New Roman" w:cs="Times New Roman"/>
          <w:sz w:val="28"/>
          <w:szCs w:val="28"/>
          <w:lang w:eastAsia="ru-RU"/>
        </w:rPr>
        <w:t>-пространственной среды.</w:t>
      </w:r>
    </w:p>
    <w:p w:rsidR="005E7EDB" w:rsidRDefault="005E7EDB" w:rsidP="00E65300">
      <w:pPr>
        <w:pStyle w:val="af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С целью повышения эффективности учебно-воспитательной деятельности  применяем педагогические мониторинги, которые дают качественную и своевременную информацию, необходимую для принятия управленческих  решений. </w:t>
      </w:r>
    </w:p>
    <w:p w:rsidR="005E7EDB" w:rsidRDefault="005E7EDB" w:rsidP="00E65300">
      <w:pPr>
        <w:pStyle w:val="af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 В учреждении выстроена четкая система методического контроля и анализа результативности воспитательно-образовательного процесса по всем направлениям развития воспитанников и функционирования МАДОУ в целом.  </w:t>
      </w:r>
    </w:p>
    <w:p w:rsidR="005E7EDB" w:rsidRDefault="005E7EDB" w:rsidP="00E65300">
      <w:pPr>
        <w:pStyle w:val="af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Осуществляются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годового плана следующие виды контроля: тематический, текущий, оперативный, предупредительный, сравнительный. </w:t>
      </w:r>
    </w:p>
    <w:p w:rsidR="005E7EDB" w:rsidRDefault="005E7EDB" w:rsidP="00E65300">
      <w:pPr>
        <w:pStyle w:val="af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Данные виды контроля реализовались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согласно   графика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2601F" w:rsidRDefault="0022601F" w:rsidP="005E7EDB">
      <w:pPr>
        <w:pStyle w:val="af1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7EDB" w:rsidRDefault="005E7EDB" w:rsidP="005E7EDB">
      <w:pPr>
        <w:pStyle w:val="af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5E7EDB" w:rsidRDefault="005E7EDB" w:rsidP="005E7ED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внутреннего контроля  в МАДОУ на 2019 -2020 учебный год</w:t>
      </w:r>
    </w:p>
    <w:p w:rsidR="0022601F" w:rsidRDefault="0022601F" w:rsidP="005E7E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9781" w:type="dxa"/>
        <w:tblInd w:w="-34" w:type="dxa"/>
        <w:tblLayout w:type="fixed"/>
        <w:tblLook w:val="04A0"/>
      </w:tblPr>
      <w:tblGrid>
        <w:gridCol w:w="4111"/>
        <w:gridCol w:w="1701"/>
        <w:gridCol w:w="2268"/>
        <w:gridCol w:w="1701"/>
      </w:tblGrid>
      <w:tr w:rsidR="005E7EDB" w:rsidRPr="004B015C" w:rsidTr="00E6530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24711E" w:rsidRDefault="005E7EDB" w:rsidP="00F9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11E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24711E" w:rsidRDefault="005E7EDB" w:rsidP="00F9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11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24711E" w:rsidRDefault="005E7EDB" w:rsidP="00F9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11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24711E" w:rsidRDefault="005E7EDB" w:rsidP="00F9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11E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5E7EDB" w:rsidRPr="004B015C" w:rsidTr="00E6530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24711E" w:rsidRDefault="005E7EDB" w:rsidP="00F9229C">
            <w:pPr>
              <w:rPr>
                <w:rFonts w:ascii="Times New Roman" w:hAnsi="Times New Roman"/>
                <w:sz w:val="24"/>
                <w:szCs w:val="24"/>
              </w:rPr>
            </w:pPr>
            <w:r w:rsidRPr="0024711E">
              <w:rPr>
                <w:rFonts w:ascii="Times New Roman" w:hAnsi="Times New Roman"/>
                <w:sz w:val="24"/>
                <w:szCs w:val="24"/>
              </w:rPr>
              <w:t>1.Тематический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DB" w:rsidRPr="0024711E" w:rsidRDefault="005E7EDB" w:rsidP="00F9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DB" w:rsidRPr="0024711E" w:rsidRDefault="005E7EDB" w:rsidP="00F9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DB" w:rsidRPr="0024711E" w:rsidRDefault="005E7EDB" w:rsidP="00F9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DB" w:rsidRPr="004B015C" w:rsidTr="00E6530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4B015C" w:rsidRDefault="005E7EDB" w:rsidP="00F9229C">
            <w:pPr>
              <w:ind w:right="92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1.1«Организация физического развития воспитанников с включением различных средств и технологий, с ориентиром на современные требования».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DB" w:rsidRPr="004B015C" w:rsidRDefault="005E7EDB" w:rsidP="00F9229C">
            <w:pPr>
              <w:tabs>
                <w:tab w:val="left" w:pos="4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E7EDB" w:rsidRPr="004B015C" w:rsidRDefault="005E7EDB" w:rsidP="00F9229C">
            <w:pPr>
              <w:tabs>
                <w:tab w:val="left" w:pos="4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EDB" w:rsidRPr="004B015C" w:rsidRDefault="005E7EDB" w:rsidP="00F9229C">
            <w:pPr>
              <w:tabs>
                <w:tab w:val="left" w:pos="4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EDB" w:rsidRPr="004B015C" w:rsidRDefault="005E7EDB" w:rsidP="00F9229C">
            <w:pPr>
              <w:pStyle w:val="af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DB" w:rsidRPr="004B015C" w:rsidRDefault="005E7EDB" w:rsidP="00F9229C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5E7EDB" w:rsidRPr="004B015C" w:rsidRDefault="005E7EDB" w:rsidP="00F9229C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старший    воспитатель, медицинская сестра</w:t>
            </w:r>
          </w:p>
          <w:p w:rsidR="005E7EDB" w:rsidRPr="004B015C" w:rsidRDefault="005E7EDB" w:rsidP="00F9229C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4B015C" w:rsidRDefault="005E7EDB" w:rsidP="00F9229C">
            <w:pPr>
              <w:pStyle w:val="af3"/>
              <w:spacing w:line="240" w:lineRule="auto"/>
              <w:jc w:val="center"/>
              <w:rPr>
                <w:sz w:val="24"/>
                <w:szCs w:val="24"/>
              </w:rPr>
            </w:pPr>
            <w:r w:rsidRPr="004B015C">
              <w:rPr>
                <w:sz w:val="24"/>
                <w:szCs w:val="24"/>
              </w:rPr>
              <w:t>Справка</w:t>
            </w:r>
          </w:p>
        </w:tc>
      </w:tr>
      <w:tr w:rsidR="005E7EDB" w:rsidRPr="004B015C" w:rsidTr="00E6530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4B015C" w:rsidRDefault="005E7EDB" w:rsidP="00F92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bCs/>
                <w:iCs/>
                <w:spacing w:val="9"/>
                <w:sz w:val="24"/>
                <w:szCs w:val="24"/>
              </w:rPr>
              <w:t xml:space="preserve">1.2«Соблюдение психологических основ  и методики организации художественно – эстетического развития воспитанников с учетом требований ФГОС </w:t>
            </w:r>
            <w:proofErr w:type="gramStart"/>
            <w:r w:rsidRPr="004B015C">
              <w:rPr>
                <w:rFonts w:ascii="Times New Roman" w:hAnsi="Times New Roman"/>
                <w:bCs/>
                <w:iCs/>
                <w:spacing w:val="9"/>
                <w:sz w:val="24"/>
                <w:szCs w:val="24"/>
              </w:rPr>
              <w:t>ДО</w:t>
            </w:r>
            <w:proofErr w:type="gramEnd"/>
            <w:r w:rsidRPr="004B015C">
              <w:rPr>
                <w:rFonts w:ascii="Times New Roman" w:hAnsi="Times New Roman"/>
                <w:bCs/>
                <w:iCs/>
                <w:spacing w:val="9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DB" w:rsidRPr="004B015C" w:rsidRDefault="005E7EDB" w:rsidP="00F9229C">
            <w:pPr>
              <w:tabs>
                <w:tab w:val="left" w:pos="4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E7EDB" w:rsidRPr="004B015C" w:rsidRDefault="005E7EDB" w:rsidP="00F9229C">
            <w:pPr>
              <w:tabs>
                <w:tab w:val="left" w:pos="4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EDB" w:rsidRPr="004B015C" w:rsidRDefault="005E7EDB" w:rsidP="00F9229C">
            <w:pPr>
              <w:tabs>
                <w:tab w:val="left" w:pos="4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EDB" w:rsidRPr="004B015C" w:rsidRDefault="005E7EDB" w:rsidP="00F9229C">
            <w:pPr>
              <w:tabs>
                <w:tab w:val="left" w:pos="4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EDB" w:rsidRPr="004B015C" w:rsidRDefault="005E7EDB" w:rsidP="00F9229C">
            <w:pPr>
              <w:pStyle w:val="af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DB" w:rsidRPr="004B015C" w:rsidRDefault="005E7EDB" w:rsidP="00F9229C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5E7EDB" w:rsidRPr="004B015C" w:rsidRDefault="005E7EDB" w:rsidP="00F9229C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старший    воспитатель</w:t>
            </w:r>
          </w:p>
          <w:p w:rsidR="005E7EDB" w:rsidRPr="004B015C" w:rsidRDefault="005E7EDB" w:rsidP="00F9229C">
            <w:pPr>
              <w:pStyle w:val="af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DB" w:rsidRPr="004B015C" w:rsidRDefault="005E7EDB" w:rsidP="00F9229C">
            <w:pPr>
              <w:pStyle w:val="af3"/>
              <w:spacing w:line="240" w:lineRule="auto"/>
              <w:jc w:val="center"/>
              <w:rPr>
                <w:sz w:val="24"/>
                <w:szCs w:val="24"/>
              </w:rPr>
            </w:pPr>
            <w:r w:rsidRPr="004B015C">
              <w:rPr>
                <w:sz w:val="24"/>
                <w:szCs w:val="24"/>
              </w:rPr>
              <w:t>Справка</w:t>
            </w:r>
          </w:p>
          <w:p w:rsidR="005E7EDB" w:rsidRPr="004B015C" w:rsidRDefault="005E7EDB" w:rsidP="00F9229C">
            <w:pPr>
              <w:pStyle w:val="af3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5E7EDB" w:rsidRPr="004B015C" w:rsidRDefault="005E7EDB" w:rsidP="00F9229C">
            <w:pPr>
              <w:pStyle w:val="af3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5E7EDB" w:rsidRPr="004B015C" w:rsidRDefault="005E7EDB" w:rsidP="00F9229C">
            <w:pPr>
              <w:pStyle w:val="af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7EDB" w:rsidRPr="004B015C" w:rsidTr="00E6530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4B015C" w:rsidRDefault="005E7EDB" w:rsidP="00F9229C">
            <w:pPr>
              <w:pStyle w:val="af1"/>
              <w:rPr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1.3. «Содержание и методика организации патриотического воспитания дошкольников».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DB" w:rsidRPr="004B015C" w:rsidRDefault="005E7EDB" w:rsidP="00F9229C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 xml:space="preserve">        Март</w:t>
            </w:r>
          </w:p>
          <w:p w:rsidR="005E7EDB" w:rsidRPr="004B015C" w:rsidRDefault="005E7EDB" w:rsidP="00F9229C">
            <w:pPr>
              <w:tabs>
                <w:tab w:val="left" w:pos="4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DB" w:rsidRPr="004B015C" w:rsidRDefault="005E7EDB" w:rsidP="00F9229C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5E7EDB" w:rsidRPr="004B015C" w:rsidRDefault="005E7EDB" w:rsidP="00F9229C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старший    воспитатель</w:t>
            </w:r>
          </w:p>
          <w:p w:rsidR="005E7EDB" w:rsidRPr="004B015C" w:rsidRDefault="005E7EDB" w:rsidP="00F9229C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DB" w:rsidRPr="004B015C" w:rsidRDefault="005E7EDB" w:rsidP="00F9229C">
            <w:pPr>
              <w:pStyle w:val="af3"/>
              <w:spacing w:line="240" w:lineRule="auto"/>
              <w:jc w:val="center"/>
              <w:rPr>
                <w:sz w:val="24"/>
                <w:szCs w:val="24"/>
              </w:rPr>
            </w:pPr>
            <w:r w:rsidRPr="004B015C">
              <w:rPr>
                <w:sz w:val="24"/>
                <w:szCs w:val="24"/>
              </w:rPr>
              <w:t>Справка</w:t>
            </w:r>
          </w:p>
        </w:tc>
      </w:tr>
      <w:tr w:rsidR="005E7EDB" w:rsidRPr="004B015C" w:rsidTr="00E6530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24711E" w:rsidRDefault="005E7EDB" w:rsidP="00E65300">
            <w:pPr>
              <w:rPr>
                <w:rFonts w:ascii="Times New Roman" w:hAnsi="Times New Roman"/>
                <w:sz w:val="24"/>
                <w:szCs w:val="24"/>
              </w:rPr>
            </w:pPr>
            <w:r w:rsidRPr="0024711E">
              <w:rPr>
                <w:rFonts w:ascii="Times New Roman" w:hAnsi="Times New Roman"/>
                <w:sz w:val="24"/>
                <w:szCs w:val="24"/>
              </w:rPr>
              <w:t>2.Предупредительный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DB" w:rsidRPr="0024711E" w:rsidRDefault="005E7EDB" w:rsidP="00F9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DB" w:rsidRPr="004B015C" w:rsidRDefault="005E7EDB" w:rsidP="00F9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DB" w:rsidRPr="004B015C" w:rsidRDefault="005E7EDB" w:rsidP="00F9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DB" w:rsidRPr="004B015C" w:rsidTr="00E6530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4B015C" w:rsidRDefault="005E7EDB" w:rsidP="00F922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2.1</w:t>
            </w:r>
            <w:r w:rsidRPr="004B015C">
              <w:rPr>
                <w:rFonts w:ascii="Times New Roman" w:hAnsi="Times New Roman"/>
                <w:b/>
                <w:sz w:val="24"/>
                <w:szCs w:val="24"/>
              </w:rPr>
              <w:t>. «</w:t>
            </w:r>
            <w:r w:rsidRPr="004B015C">
              <w:rPr>
                <w:rFonts w:ascii="Times New Roman" w:hAnsi="Times New Roman"/>
                <w:sz w:val="24"/>
                <w:szCs w:val="24"/>
              </w:rPr>
              <w:t>Оформление</w:t>
            </w:r>
          </w:p>
          <w:p w:rsidR="005E7EDB" w:rsidRPr="004B015C" w:rsidRDefault="005E7EDB" w:rsidP="00F922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документации на группах».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4B015C" w:rsidRDefault="005E7EDB" w:rsidP="00F9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4B015C" w:rsidRDefault="005E7EDB" w:rsidP="00F9229C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5E7EDB" w:rsidRPr="004B015C" w:rsidRDefault="005E7EDB" w:rsidP="00F9229C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старший   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4B015C" w:rsidRDefault="005E7EDB" w:rsidP="00F9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5E7EDB" w:rsidRPr="004B015C" w:rsidTr="00E6530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4B015C" w:rsidRDefault="005E7EDB" w:rsidP="00F922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2.2. «Соответствие содержания планирования  требованиям ФГОС  и   возрастным особенностям воспитанников».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4B015C" w:rsidRDefault="005E7EDB" w:rsidP="00F9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DB" w:rsidRPr="004B015C" w:rsidRDefault="005E7EDB" w:rsidP="00F9229C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5E7EDB" w:rsidRPr="004B015C" w:rsidRDefault="005E7EDB" w:rsidP="00F9229C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старший    воспитатель</w:t>
            </w:r>
          </w:p>
          <w:p w:rsidR="005E7EDB" w:rsidRPr="004B015C" w:rsidRDefault="005E7EDB" w:rsidP="00F9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4B015C" w:rsidRDefault="005E7EDB" w:rsidP="00F9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Анализ в тетрадях по оказанию методической помощи</w:t>
            </w:r>
          </w:p>
        </w:tc>
      </w:tr>
      <w:tr w:rsidR="005E7EDB" w:rsidRPr="004B015C" w:rsidTr="00E6530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4B015C" w:rsidRDefault="005E7EDB" w:rsidP="00F922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2.3. «Особенности организации дополнительной  образовательной деятельности  в МАДОУ».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DB" w:rsidRPr="004B015C" w:rsidRDefault="005E7EDB" w:rsidP="00F9229C">
            <w:pPr>
              <w:tabs>
                <w:tab w:val="left" w:pos="4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E7EDB" w:rsidRPr="004B015C" w:rsidRDefault="005E7EDB" w:rsidP="00F9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DB" w:rsidRPr="004B015C" w:rsidRDefault="005E7EDB" w:rsidP="00F9229C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5E7EDB" w:rsidRPr="004B015C" w:rsidRDefault="005E7EDB" w:rsidP="00F9229C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старший    воспитатель</w:t>
            </w:r>
          </w:p>
          <w:p w:rsidR="005E7EDB" w:rsidRPr="004B015C" w:rsidRDefault="005E7EDB" w:rsidP="00F9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4B015C" w:rsidRDefault="005E7EDB" w:rsidP="00F9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Анализ в тетрадях по оказанию методической помощи</w:t>
            </w:r>
          </w:p>
        </w:tc>
      </w:tr>
      <w:tr w:rsidR="005E7EDB" w:rsidRPr="004B015C" w:rsidTr="00E6530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DB" w:rsidRPr="0024711E" w:rsidRDefault="005E7EDB" w:rsidP="00F92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11E">
              <w:rPr>
                <w:rFonts w:ascii="Times New Roman" w:hAnsi="Times New Roman"/>
                <w:sz w:val="24"/>
                <w:szCs w:val="24"/>
              </w:rPr>
              <w:t>3.Оперативный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DB" w:rsidRPr="004B015C" w:rsidRDefault="005E7EDB" w:rsidP="00F9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DB" w:rsidRPr="004B015C" w:rsidRDefault="005E7EDB" w:rsidP="00F9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DB" w:rsidRPr="004B015C" w:rsidRDefault="005E7EDB" w:rsidP="00F9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DB" w:rsidRPr="004B015C" w:rsidTr="00E6530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4B015C" w:rsidRDefault="005E7EDB" w:rsidP="00F9229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3.1.«Готовность МАДОУ к новому учебному году».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4B015C" w:rsidRDefault="005E7EDB" w:rsidP="00F9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4B015C" w:rsidRDefault="005E7EDB" w:rsidP="00F9229C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5E7EDB" w:rsidRPr="004B015C" w:rsidRDefault="005E7EDB" w:rsidP="00F9229C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старший   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4B015C" w:rsidRDefault="005E7EDB" w:rsidP="00F9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5E7EDB" w:rsidRPr="004B015C" w:rsidTr="00E6530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DB" w:rsidRPr="004B015C" w:rsidRDefault="005E7EDB" w:rsidP="00F92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 xml:space="preserve">3.2.«Выполнение требований </w:t>
            </w:r>
            <w:proofErr w:type="spellStart"/>
            <w:r w:rsidRPr="004B015C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4B015C">
              <w:rPr>
                <w:rFonts w:ascii="Times New Roman" w:hAnsi="Times New Roman"/>
                <w:sz w:val="24"/>
                <w:szCs w:val="24"/>
              </w:rPr>
              <w:t xml:space="preserve"> к организации образовательной деятельности, укреплению и сохранению здоровья воспитанников».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4B015C" w:rsidRDefault="005E7EDB" w:rsidP="00F9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4B015C" w:rsidRDefault="005E7EDB" w:rsidP="00F9229C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5E7EDB" w:rsidRPr="004B015C" w:rsidRDefault="005E7EDB" w:rsidP="00F9229C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старший    воспитатель, медицинская сестра</w:t>
            </w:r>
          </w:p>
          <w:p w:rsidR="005E7EDB" w:rsidRPr="004B015C" w:rsidRDefault="005E7EDB" w:rsidP="00F9229C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4B015C" w:rsidRDefault="005E7EDB" w:rsidP="00F9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5E7EDB" w:rsidRPr="004B015C" w:rsidTr="00E6530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4B015C" w:rsidRDefault="005E7EDB" w:rsidP="00F9229C">
            <w:pPr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3.3. «Средства организации оздоровления и физического развития детей дошкольного возраста»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4B015C" w:rsidRDefault="005E7EDB" w:rsidP="00F9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4B015C" w:rsidRDefault="005E7EDB" w:rsidP="00F9229C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4B015C" w:rsidRDefault="005E7EDB" w:rsidP="00F9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Анализ в тетрадях по оказанию методической помощи</w:t>
            </w:r>
          </w:p>
        </w:tc>
      </w:tr>
      <w:tr w:rsidR="005E7EDB" w:rsidRPr="004B015C" w:rsidTr="00E6530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24711E" w:rsidRDefault="005E7EDB" w:rsidP="00F9229C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11E">
              <w:rPr>
                <w:rFonts w:ascii="Times New Roman" w:hAnsi="Times New Roman"/>
                <w:color w:val="000000"/>
                <w:sz w:val="24"/>
                <w:szCs w:val="24"/>
              </w:rPr>
              <w:t>4.Текущий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DB" w:rsidRPr="004B015C" w:rsidRDefault="005E7EDB" w:rsidP="00F9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DB" w:rsidRPr="004B015C" w:rsidRDefault="005E7EDB" w:rsidP="00F9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DB" w:rsidRPr="004B015C" w:rsidRDefault="005E7EDB" w:rsidP="00F9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DB" w:rsidRPr="004B015C" w:rsidTr="00E6530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DB" w:rsidRPr="004B015C" w:rsidRDefault="005E7EDB" w:rsidP="00F922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color w:val="000000"/>
                <w:sz w:val="24"/>
                <w:szCs w:val="24"/>
              </w:rPr>
              <w:t>4.1.Качество перспективного и календарного планирования.</w:t>
            </w:r>
          </w:p>
          <w:p w:rsidR="005E7EDB" w:rsidRPr="004B015C" w:rsidRDefault="005E7EDB" w:rsidP="00F9229C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4B015C" w:rsidRDefault="005E7EDB" w:rsidP="00F9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4B015C" w:rsidRDefault="005E7EDB" w:rsidP="00F9229C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5E7EDB" w:rsidRPr="004B015C" w:rsidRDefault="005E7EDB" w:rsidP="00F9229C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старший    воспитатель,</w:t>
            </w:r>
          </w:p>
          <w:p w:rsidR="005E7EDB" w:rsidRPr="004B015C" w:rsidRDefault="005E7EDB" w:rsidP="00F9229C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4B015C" w:rsidRDefault="005E7EDB" w:rsidP="00F9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Анализ в тетрадях по оказанию методической помощи</w:t>
            </w:r>
          </w:p>
        </w:tc>
      </w:tr>
      <w:tr w:rsidR="005E7EDB" w:rsidRPr="004B015C" w:rsidTr="00E6530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4B015C" w:rsidRDefault="005E7EDB" w:rsidP="00F9229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color w:val="000000"/>
                <w:sz w:val="24"/>
                <w:szCs w:val="24"/>
              </w:rPr>
              <w:t>4.2.Качество ведения документации на группах.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4B015C" w:rsidRDefault="005E7EDB" w:rsidP="00F9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4B015C" w:rsidRDefault="005E7EDB" w:rsidP="00F9229C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5E7EDB" w:rsidRPr="004B015C" w:rsidRDefault="005E7EDB" w:rsidP="00F9229C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старший    воспитатель,</w:t>
            </w:r>
          </w:p>
          <w:p w:rsidR="005E7EDB" w:rsidRPr="004B015C" w:rsidRDefault="005E7EDB" w:rsidP="00F9229C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4B015C" w:rsidRDefault="005E7EDB" w:rsidP="00F9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Анализ в тетрадях по оказанию методической помощи</w:t>
            </w:r>
          </w:p>
        </w:tc>
      </w:tr>
      <w:tr w:rsidR="005E7EDB" w:rsidRPr="004B015C" w:rsidTr="00E6530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4B015C" w:rsidRDefault="005E7EDB" w:rsidP="00F9229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color w:val="000000"/>
                <w:sz w:val="24"/>
                <w:szCs w:val="24"/>
              </w:rPr>
              <w:t>4.3.Качество осуществления ООД на группах.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4B015C" w:rsidRDefault="005E7EDB" w:rsidP="00F9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4B015C" w:rsidRDefault="005E7EDB" w:rsidP="00F9229C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5E7EDB" w:rsidRPr="004B015C" w:rsidRDefault="005E7EDB" w:rsidP="00F9229C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старший    воспитатель,</w:t>
            </w:r>
          </w:p>
          <w:p w:rsidR="005E7EDB" w:rsidRPr="004B015C" w:rsidRDefault="005E7EDB" w:rsidP="00F9229C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4B015C" w:rsidRDefault="005E7EDB" w:rsidP="00F9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Анализ в тетрадях по оказанию методической помощи</w:t>
            </w:r>
          </w:p>
        </w:tc>
      </w:tr>
      <w:tr w:rsidR="005E7EDB" w:rsidRPr="004B015C" w:rsidTr="00E6530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4B015C" w:rsidRDefault="005E7EDB" w:rsidP="00F9229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color w:val="000000"/>
                <w:sz w:val="24"/>
                <w:szCs w:val="24"/>
              </w:rPr>
              <w:t>4.4. Качество организации и осуществления прогулок.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4B015C" w:rsidRDefault="005E7EDB" w:rsidP="00F9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4B015C" w:rsidRDefault="005E7EDB" w:rsidP="00F9229C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5E7EDB" w:rsidRPr="004B015C" w:rsidRDefault="005E7EDB" w:rsidP="00F9229C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старший    воспитатель,</w:t>
            </w:r>
          </w:p>
          <w:p w:rsidR="005E7EDB" w:rsidRPr="004B015C" w:rsidRDefault="005E7EDB" w:rsidP="00F9229C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4B015C" w:rsidRDefault="005E7EDB" w:rsidP="00F9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Анализ в тетрадях по оказанию методической помощи</w:t>
            </w:r>
          </w:p>
        </w:tc>
      </w:tr>
      <w:tr w:rsidR="005E7EDB" w:rsidRPr="004B015C" w:rsidTr="00E6530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4B015C" w:rsidRDefault="005E7EDB" w:rsidP="00F9229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color w:val="000000"/>
                <w:sz w:val="24"/>
                <w:szCs w:val="24"/>
              </w:rPr>
              <w:t>4.5.Оперативность пополнения и обновления предметно-развивающей среды в группах.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4B015C" w:rsidRDefault="005E7EDB" w:rsidP="00F9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4B015C" w:rsidRDefault="005E7EDB" w:rsidP="00F9229C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5E7EDB" w:rsidRPr="004B015C" w:rsidRDefault="005E7EDB" w:rsidP="00F9229C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старший    воспитатель,</w:t>
            </w:r>
          </w:p>
          <w:p w:rsidR="005E7EDB" w:rsidRPr="004B015C" w:rsidRDefault="005E7EDB" w:rsidP="00F9229C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4B015C" w:rsidRDefault="005E7EDB" w:rsidP="00F9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Анализ в тетрадях по оказанию методической помощи</w:t>
            </w:r>
          </w:p>
        </w:tc>
      </w:tr>
      <w:tr w:rsidR="005E7EDB" w:rsidRPr="004B015C" w:rsidTr="00E6530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4B015C" w:rsidRDefault="005E7EDB" w:rsidP="00F922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color w:val="000000"/>
                <w:sz w:val="24"/>
                <w:szCs w:val="24"/>
              </w:rPr>
              <w:t>4.6. Качество  работы молодых специалистов по различным видам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4B015C" w:rsidRDefault="005E7EDB" w:rsidP="00F9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4B015C" w:rsidRDefault="005E7EDB" w:rsidP="00F9229C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5E7EDB" w:rsidRPr="004B015C" w:rsidRDefault="005E7EDB" w:rsidP="00F9229C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старший    воспитатель, наставники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4B015C" w:rsidRDefault="005E7EDB" w:rsidP="00F9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Анализ в тетрадях по оказанию методической помощи</w:t>
            </w:r>
          </w:p>
        </w:tc>
      </w:tr>
      <w:tr w:rsidR="005E7EDB" w:rsidRPr="004B015C" w:rsidTr="00E6530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4B015C" w:rsidRDefault="005E7EDB" w:rsidP="00F922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color w:val="000000"/>
                <w:sz w:val="24"/>
                <w:szCs w:val="24"/>
              </w:rPr>
              <w:t>4.7.Качество организации и осуществления праздников, развлечений и досугов.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4B015C" w:rsidRDefault="005E7EDB" w:rsidP="00F9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4B015C" w:rsidRDefault="005E7EDB" w:rsidP="00F9229C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5E7EDB" w:rsidRPr="004B015C" w:rsidRDefault="005E7EDB" w:rsidP="00F9229C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старший    воспитатель, музыкальный 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4B015C" w:rsidRDefault="005E7EDB" w:rsidP="00F9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Анализ в тетрадях по оказанию методической помощи</w:t>
            </w:r>
          </w:p>
        </w:tc>
      </w:tr>
      <w:tr w:rsidR="005E7EDB" w:rsidRPr="004B015C" w:rsidTr="00E6530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24711E" w:rsidRDefault="005E7EDB" w:rsidP="00F9229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4711E">
              <w:rPr>
                <w:rFonts w:ascii="Times New Roman" w:hAnsi="Times New Roman"/>
                <w:sz w:val="24"/>
                <w:szCs w:val="24"/>
              </w:rPr>
              <w:t>5.Сравнительный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DB" w:rsidRPr="004B015C" w:rsidRDefault="005E7EDB" w:rsidP="00F9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DB" w:rsidRPr="004B015C" w:rsidRDefault="005E7EDB" w:rsidP="00F9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DB" w:rsidRPr="004B015C" w:rsidRDefault="005E7EDB" w:rsidP="00F9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DB" w:rsidRPr="004B015C" w:rsidTr="00E6530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4B015C" w:rsidRDefault="005E7EDB" w:rsidP="00F9229C">
            <w:pPr>
              <w:suppressAutoHyphens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 xml:space="preserve">5.1.Мониторинг  по результатам качества </w:t>
            </w:r>
            <w:proofErr w:type="spellStart"/>
            <w:r w:rsidRPr="004B015C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4B015C">
              <w:rPr>
                <w:rFonts w:ascii="Times New Roman" w:hAnsi="Times New Roman"/>
                <w:sz w:val="24"/>
                <w:szCs w:val="24"/>
              </w:rPr>
              <w:t xml:space="preserve"> воспитанников (входной, итоговый, сравнительный).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4B015C" w:rsidRDefault="005E7EDB" w:rsidP="00F9229C">
            <w:pPr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 xml:space="preserve">Сентябрь, </w:t>
            </w:r>
          </w:p>
          <w:p w:rsidR="005E7EDB" w:rsidRPr="004B015C" w:rsidRDefault="005E7EDB" w:rsidP="00F9229C">
            <w:pPr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4B015C" w:rsidRDefault="005E7EDB" w:rsidP="00F9229C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5E7EDB" w:rsidRPr="004B015C" w:rsidRDefault="005E7EDB" w:rsidP="00F9229C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старший    воспитатель,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B" w:rsidRPr="004B015C" w:rsidRDefault="005E7EDB" w:rsidP="00F9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5C">
              <w:rPr>
                <w:rFonts w:ascii="Times New Roman" w:hAnsi="Times New Roman"/>
                <w:sz w:val="24"/>
                <w:szCs w:val="24"/>
              </w:rPr>
              <w:t>Сравнительная таблица</w:t>
            </w:r>
          </w:p>
        </w:tc>
      </w:tr>
    </w:tbl>
    <w:p w:rsidR="0022601F" w:rsidRDefault="0022601F" w:rsidP="005E7EDB">
      <w:pPr>
        <w:pStyle w:val="af3"/>
        <w:spacing w:line="240" w:lineRule="auto"/>
        <w:rPr>
          <w:b/>
          <w:szCs w:val="28"/>
        </w:rPr>
      </w:pPr>
    </w:p>
    <w:p w:rsidR="005E7EDB" w:rsidRPr="00DD32A3" w:rsidRDefault="005E7EDB" w:rsidP="005E7EDB">
      <w:pPr>
        <w:spacing w:line="233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D32A3">
        <w:rPr>
          <w:rFonts w:ascii="Times New Roman" w:eastAsia="Times New Roman" w:hAnsi="Times New Roman"/>
          <w:sz w:val="28"/>
          <w:szCs w:val="28"/>
        </w:rPr>
        <w:t>Результат внутренней системы оценки качества дошкольного образования в ДОО по итогам 2019 - 2020 года</w:t>
      </w:r>
    </w:p>
    <w:tbl>
      <w:tblPr>
        <w:tblStyle w:val="af4"/>
        <w:tblW w:w="0" w:type="auto"/>
        <w:tblLook w:val="04A0"/>
      </w:tblPr>
      <w:tblGrid>
        <w:gridCol w:w="3190"/>
        <w:gridCol w:w="3193"/>
        <w:gridCol w:w="1805"/>
        <w:gridCol w:w="1559"/>
      </w:tblGrid>
      <w:tr w:rsidR="005E7EDB" w:rsidRPr="004B015C" w:rsidTr="00E65300">
        <w:tc>
          <w:tcPr>
            <w:tcW w:w="3190" w:type="dxa"/>
          </w:tcPr>
          <w:p w:rsidR="005E7EDB" w:rsidRPr="004B015C" w:rsidRDefault="005E7EDB" w:rsidP="00F9229C">
            <w:pPr>
              <w:spacing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 xml:space="preserve">Объект анализа </w:t>
            </w:r>
          </w:p>
        </w:tc>
        <w:tc>
          <w:tcPr>
            <w:tcW w:w="3193" w:type="dxa"/>
          </w:tcPr>
          <w:p w:rsidR="005E7EDB" w:rsidRPr="004B015C" w:rsidRDefault="005E7EDB" w:rsidP="00F9229C">
            <w:pPr>
              <w:spacing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364" w:type="dxa"/>
            <w:gridSpan w:val="2"/>
          </w:tcPr>
          <w:p w:rsidR="005E7EDB" w:rsidRPr="004B015C" w:rsidRDefault="005E7EDB" w:rsidP="00F9229C">
            <w:pPr>
              <w:spacing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>Показатель по МАДОУ</w:t>
            </w:r>
          </w:p>
        </w:tc>
      </w:tr>
      <w:tr w:rsidR="005E7EDB" w:rsidRPr="004B015C" w:rsidTr="0024711E">
        <w:trPr>
          <w:trHeight w:val="1576"/>
        </w:trPr>
        <w:tc>
          <w:tcPr>
            <w:tcW w:w="3190" w:type="dxa"/>
            <w:vMerge w:val="restart"/>
          </w:tcPr>
          <w:p w:rsidR="005E7EDB" w:rsidRPr="004B015C" w:rsidRDefault="005E7EDB" w:rsidP="00F9229C">
            <w:pPr>
              <w:spacing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>Соответствие ООП ДО  требованиям действующих нормат</w:t>
            </w:r>
            <w:r w:rsidR="00E65300" w:rsidRPr="004B015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 xml:space="preserve">вных правовых документов (ФГОС </w:t>
            </w:r>
            <w:proofErr w:type="gramStart"/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3" w:type="dxa"/>
          </w:tcPr>
          <w:p w:rsidR="005E7EDB" w:rsidRPr="004B015C" w:rsidRDefault="005E7EDB" w:rsidP="00F9229C">
            <w:pPr>
              <w:spacing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 xml:space="preserve">1.Оценка нормативно – правовых актов МАДОУ соответствию ФЗ «Об образовании в РФ» и ФГОС </w:t>
            </w:r>
            <w:proofErr w:type="gramStart"/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5" w:type="dxa"/>
          </w:tcPr>
          <w:p w:rsidR="005E7EDB" w:rsidRPr="004B015C" w:rsidRDefault="005E7EDB" w:rsidP="00F9229C">
            <w:pPr>
              <w:spacing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Merge w:val="restart"/>
          </w:tcPr>
          <w:p w:rsidR="005E7EDB" w:rsidRPr="004B015C" w:rsidRDefault="005E7EDB" w:rsidP="00F9229C">
            <w:pPr>
              <w:spacing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>95%</w:t>
            </w:r>
          </w:p>
        </w:tc>
      </w:tr>
      <w:tr w:rsidR="005E7EDB" w:rsidRPr="004B015C" w:rsidTr="0024711E">
        <w:trPr>
          <w:trHeight w:val="299"/>
        </w:trPr>
        <w:tc>
          <w:tcPr>
            <w:tcW w:w="3190" w:type="dxa"/>
            <w:vMerge/>
          </w:tcPr>
          <w:p w:rsidR="005E7EDB" w:rsidRPr="004B015C" w:rsidRDefault="005E7EDB" w:rsidP="00F9229C">
            <w:pPr>
              <w:spacing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5E7EDB" w:rsidRPr="004B015C" w:rsidRDefault="005E7EDB" w:rsidP="00F9229C">
            <w:pPr>
              <w:spacing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 xml:space="preserve">2.Оценка ООП </w:t>
            </w:r>
            <w:proofErr w:type="gramStart"/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5E7EDB" w:rsidRPr="004B015C" w:rsidRDefault="005E7EDB" w:rsidP="00F9229C">
            <w:pPr>
              <w:spacing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559" w:type="dxa"/>
            <w:vMerge/>
          </w:tcPr>
          <w:p w:rsidR="005E7EDB" w:rsidRPr="004B015C" w:rsidRDefault="005E7EDB" w:rsidP="00F9229C">
            <w:pPr>
              <w:spacing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7EDB" w:rsidRPr="004B015C" w:rsidTr="0024711E">
        <w:trPr>
          <w:trHeight w:val="285"/>
        </w:trPr>
        <w:tc>
          <w:tcPr>
            <w:tcW w:w="3190" w:type="dxa"/>
            <w:vMerge w:val="restart"/>
          </w:tcPr>
          <w:p w:rsidR="005E7EDB" w:rsidRPr="004B015C" w:rsidRDefault="005E7EDB" w:rsidP="00F9229C">
            <w:pPr>
              <w:spacing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 xml:space="preserve">Соответствие условий реализации ООП </w:t>
            </w:r>
            <w:proofErr w:type="gramStart"/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 xml:space="preserve"> требованиям ФГОС</w:t>
            </w:r>
          </w:p>
        </w:tc>
        <w:tc>
          <w:tcPr>
            <w:tcW w:w="3193" w:type="dxa"/>
          </w:tcPr>
          <w:p w:rsidR="005E7EDB" w:rsidRPr="004B015C" w:rsidRDefault="005E7EDB" w:rsidP="00F9229C">
            <w:pPr>
              <w:spacing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>3.Оценка кадрового обеспечения</w:t>
            </w:r>
          </w:p>
        </w:tc>
        <w:tc>
          <w:tcPr>
            <w:tcW w:w="1805" w:type="dxa"/>
          </w:tcPr>
          <w:p w:rsidR="005E7EDB" w:rsidRPr="004B015C" w:rsidRDefault="005E7EDB" w:rsidP="00F9229C">
            <w:pPr>
              <w:spacing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>92,8%</w:t>
            </w:r>
          </w:p>
        </w:tc>
        <w:tc>
          <w:tcPr>
            <w:tcW w:w="1559" w:type="dxa"/>
            <w:vMerge w:val="restart"/>
          </w:tcPr>
          <w:p w:rsidR="005E7EDB" w:rsidRPr="004B015C" w:rsidRDefault="005E7EDB" w:rsidP="00F9229C">
            <w:pPr>
              <w:spacing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>92,2%</w:t>
            </w:r>
          </w:p>
        </w:tc>
      </w:tr>
      <w:tr w:rsidR="005E7EDB" w:rsidRPr="004B015C" w:rsidTr="0024711E">
        <w:trPr>
          <w:trHeight w:val="231"/>
        </w:trPr>
        <w:tc>
          <w:tcPr>
            <w:tcW w:w="3190" w:type="dxa"/>
            <w:vMerge/>
          </w:tcPr>
          <w:p w:rsidR="005E7EDB" w:rsidRPr="004B015C" w:rsidRDefault="005E7EDB" w:rsidP="00F9229C">
            <w:pPr>
              <w:spacing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5E7EDB" w:rsidRPr="004B015C" w:rsidRDefault="005E7EDB" w:rsidP="00F9229C">
            <w:pPr>
              <w:spacing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>4.Оценка управления в МАДОУ</w:t>
            </w:r>
          </w:p>
        </w:tc>
        <w:tc>
          <w:tcPr>
            <w:tcW w:w="1805" w:type="dxa"/>
          </w:tcPr>
          <w:p w:rsidR="005E7EDB" w:rsidRPr="004B015C" w:rsidRDefault="005E7EDB" w:rsidP="00F9229C">
            <w:pPr>
              <w:spacing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1559" w:type="dxa"/>
            <w:vMerge/>
          </w:tcPr>
          <w:p w:rsidR="005E7EDB" w:rsidRPr="004B015C" w:rsidRDefault="005E7EDB" w:rsidP="00F9229C">
            <w:pPr>
              <w:spacing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7EDB" w:rsidRPr="004B015C" w:rsidTr="0024711E">
        <w:trPr>
          <w:trHeight w:val="938"/>
        </w:trPr>
        <w:tc>
          <w:tcPr>
            <w:tcW w:w="3190" w:type="dxa"/>
            <w:vMerge/>
          </w:tcPr>
          <w:p w:rsidR="005E7EDB" w:rsidRPr="004B015C" w:rsidRDefault="005E7EDB" w:rsidP="00F9229C">
            <w:pPr>
              <w:spacing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5E7EDB" w:rsidRPr="004B015C" w:rsidRDefault="005E7EDB" w:rsidP="00F9229C">
            <w:pPr>
              <w:spacing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>5.Оценка материально – технического обеспечения</w:t>
            </w:r>
          </w:p>
        </w:tc>
        <w:tc>
          <w:tcPr>
            <w:tcW w:w="1805" w:type="dxa"/>
          </w:tcPr>
          <w:p w:rsidR="005E7EDB" w:rsidRPr="004B015C" w:rsidRDefault="005E7EDB" w:rsidP="00F9229C">
            <w:pPr>
              <w:spacing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1559" w:type="dxa"/>
            <w:vMerge/>
          </w:tcPr>
          <w:p w:rsidR="005E7EDB" w:rsidRPr="004B015C" w:rsidRDefault="005E7EDB" w:rsidP="00F9229C">
            <w:pPr>
              <w:spacing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7EDB" w:rsidRPr="004B015C" w:rsidTr="0024711E">
        <w:trPr>
          <w:trHeight w:val="1236"/>
        </w:trPr>
        <w:tc>
          <w:tcPr>
            <w:tcW w:w="3190" w:type="dxa"/>
            <w:vMerge/>
          </w:tcPr>
          <w:p w:rsidR="005E7EDB" w:rsidRPr="004B015C" w:rsidRDefault="005E7EDB" w:rsidP="00F9229C">
            <w:pPr>
              <w:spacing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5E7EDB" w:rsidRPr="004B015C" w:rsidRDefault="005E7EDB" w:rsidP="00F9229C">
            <w:pPr>
              <w:spacing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>6.Оценка состояния охраны жизни и здоровья воспитанников</w:t>
            </w:r>
          </w:p>
        </w:tc>
        <w:tc>
          <w:tcPr>
            <w:tcW w:w="1805" w:type="dxa"/>
          </w:tcPr>
          <w:p w:rsidR="005E7EDB" w:rsidRPr="004B015C" w:rsidRDefault="005E7EDB" w:rsidP="00F9229C">
            <w:pPr>
              <w:spacing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1559" w:type="dxa"/>
            <w:vMerge/>
          </w:tcPr>
          <w:p w:rsidR="005E7EDB" w:rsidRPr="004B015C" w:rsidRDefault="005E7EDB" w:rsidP="00F9229C">
            <w:pPr>
              <w:spacing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7EDB" w:rsidRPr="004B015C" w:rsidTr="0024711E">
        <w:trPr>
          <w:trHeight w:val="938"/>
        </w:trPr>
        <w:tc>
          <w:tcPr>
            <w:tcW w:w="3190" w:type="dxa"/>
            <w:vMerge/>
          </w:tcPr>
          <w:p w:rsidR="005E7EDB" w:rsidRPr="004B015C" w:rsidRDefault="005E7EDB" w:rsidP="00F9229C">
            <w:pPr>
              <w:spacing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5E7EDB" w:rsidRPr="004B015C" w:rsidRDefault="005E7EDB" w:rsidP="00F9229C">
            <w:pPr>
              <w:spacing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>7.Оценка развивающей среды МАДОУ</w:t>
            </w:r>
          </w:p>
        </w:tc>
        <w:tc>
          <w:tcPr>
            <w:tcW w:w="1805" w:type="dxa"/>
          </w:tcPr>
          <w:p w:rsidR="005E7EDB" w:rsidRPr="004B015C" w:rsidRDefault="005E7EDB" w:rsidP="00F9229C">
            <w:pPr>
              <w:spacing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1559" w:type="dxa"/>
            <w:vMerge/>
          </w:tcPr>
          <w:p w:rsidR="005E7EDB" w:rsidRPr="004B015C" w:rsidRDefault="005E7EDB" w:rsidP="00F9229C">
            <w:pPr>
              <w:spacing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7EDB" w:rsidRPr="004B015C" w:rsidTr="0024711E">
        <w:tc>
          <w:tcPr>
            <w:tcW w:w="3190" w:type="dxa"/>
          </w:tcPr>
          <w:p w:rsidR="005E7EDB" w:rsidRPr="004B015C" w:rsidRDefault="005E7EDB" w:rsidP="00F9229C">
            <w:pPr>
              <w:spacing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>Соответствие результатов освоения ООП ДО ФГОС</w:t>
            </w:r>
          </w:p>
        </w:tc>
        <w:tc>
          <w:tcPr>
            <w:tcW w:w="3193" w:type="dxa"/>
          </w:tcPr>
          <w:p w:rsidR="005E7EDB" w:rsidRPr="004B015C" w:rsidRDefault="005E7EDB" w:rsidP="00F9229C">
            <w:pPr>
              <w:spacing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 xml:space="preserve">8.Оценка освоения воспитанниками ООП </w:t>
            </w:r>
            <w:proofErr w:type="gramStart"/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5E7EDB" w:rsidRPr="004B015C" w:rsidRDefault="005E7EDB" w:rsidP="00F9229C">
            <w:pPr>
              <w:spacing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1559" w:type="dxa"/>
          </w:tcPr>
          <w:p w:rsidR="005E7EDB" w:rsidRPr="004B015C" w:rsidRDefault="005E7EDB" w:rsidP="00F9229C">
            <w:pPr>
              <w:spacing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>92%</w:t>
            </w:r>
          </w:p>
        </w:tc>
      </w:tr>
      <w:tr w:rsidR="005E7EDB" w:rsidRPr="004B015C" w:rsidTr="0024711E">
        <w:tc>
          <w:tcPr>
            <w:tcW w:w="3190" w:type="dxa"/>
          </w:tcPr>
          <w:p w:rsidR="005E7EDB" w:rsidRPr="004B015C" w:rsidRDefault="005E7EDB" w:rsidP="00F9229C">
            <w:pPr>
              <w:spacing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 xml:space="preserve">Удовлетворенность потребностей семьи </w:t>
            </w:r>
          </w:p>
        </w:tc>
        <w:tc>
          <w:tcPr>
            <w:tcW w:w="3193" w:type="dxa"/>
          </w:tcPr>
          <w:p w:rsidR="005E7EDB" w:rsidRPr="004B015C" w:rsidRDefault="005E7EDB" w:rsidP="00F9229C">
            <w:pPr>
              <w:spacing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>9.Оценка результатов опроса общественного мнения, родителей, детей, посещающих МАДОУ</w:t>
            </w:r>
          </w:p>
        </w:tc>
        <w:tc>
          <w:tcPr>
            <w:tcW w:w="1805" w:type="dxa"/>
          </w:tcPr>
          <w:p w:rsidR="005E7EDB" w:rsidRPr="004B015C" w:rsidRDefault="005E7EDB" w:rsidP="00F9229C">
            <w:pPr>
              <w:spacing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1559" w:type="dxa"/>
          </w:tcPr>
          <w:p w:rsidR="005E7EDB" w:rsidRPr="004B015C" w:rsidRDefault="005E7EDB" w:rsidP="00F9229C">
            <w:pPr>
              <w:spacing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>85%</w:t>
            </w:r>
          </w:p>
        </w:tc>
      </w:tr>
      <w:tr w:rsidR="005E7EDB" w:rsidRPr="004B015C" w:rsidTr="00E65300">
        <w:tc>
          <w:tcPr>
            <w:tcW w:w="6383" w:type="dxa"/>
            <w:gridSpan w:val="2"/>
          </w:tcPr>
          <w:p w:rsidR="005E7EDB" w:rsidRPr="004B015C" w:rsidRDefault="005E7EDB" w:rsidP="00F9229C">
            <w:pPr>
              <w:spacing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 xml:space="preserve">Вывод о качестве дошкольного образования </w:t>
            </w:r>
            <w:proofErr w:type="gramStart"/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E7EDB" w:rsidRPr="004B015C" w:rsidRDefault="005E7EDB" w:rsidP="00F9229C">
            <w:pPr>
              <w:spacing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>МАДОУ</w:t>
            </w:r>
          </w:p>
        </w:tc>
        <w:tc>
          <w:tcPr>
            <w:tcW w:w="3364" w:type="dxa"/>
            <w:gridSpan w:val="2"/>
          </w:tcPr>
          <w:p w:rsidR="005E7EDB" w:rsidRPr="004B015C" w:rsidRDefault="005E7EDB" w:rsidP="00F922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C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91%</w:t>
            </w:r>
          </w:p>
          <w:p w:rsidR="005E7EDB" w:rsidRPr="004B015C" w:rsidRDefault="005E7EDB" w:rsidP="00F9229C">
            <w:pPr>
              <w:spacing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E7EDB" w:rsidRDefault="005E7EDB" w:rsidP="005E7EDB">
      <w:pPr>
        <w:pStyle w:val="af3"/>
        <w:spacing w:line="240" w:lineRule="auto"/>
        <w:rPr>
          <w:b/>
          <w:szCs w:val="28"/>
        </w:rPr>
      </w:pPr>
      <w:r>
        <w:rPr>
          <w:b/>
          <w:szCs w:val="28"/>
        </w:rPr>
        <w:t xml:space="preserve"> </w:t>
      </w:r>
    </w:p>
    <w:p w:rsidR="005E7EDB" w:rsidRDefault="004B015C" w:rsidP="005E7EDB">
      <w:pPr>
        <w:pStyle w:val="af3"/>
        <w:spacing w:line="240" w:lineRule="auto"/>
        <w:rPr>
          <w:b/>
          <w:szCs w:val="28"/>
        </w:rPr>
      </w:pPr>
      <w:r>
        <w:rPr>
          <w:b/>
          <w:bCs/>
          <w:szCs w:val="28"/>
        </w:rPr>
        <w:t xml:space="preserve">         10</w:t>
      </w:r>
      <w:r w:rsidR="005E7EDB">
        <w:rPr>
          <w:b/>
          <w:bCs/>
          <w:szCs w:val="28"/>
        </w:rPr>
        <w:t xml:space="preserve">. Анализ </w:t>
      </w:r>
      <w:r w:rsidR="005E7EDB">
        <w:rPr>
          <w:b/>
          <w:szCs w:val="28"/>
        </w:rPr>
        <w:t>показателей качества образовательного процесса</w:t>
      </w:r>
    </w:p>
    <w:p w:rsidR="0022601F" w:rsidRPr="00C76206" w:rsidRDefault="0022601F" w:rsidP="005E7EDB">
      <w:pPr>
        <w:pStyle w:val="af3"/>
        <w:spacing w:line="240" w:lineRule="auto"/>
        <w:rPr>
          <w:color w:val="FF0000"/>
          <w:szCs w:val="28"/>
        </w:rPr>
      </w:pPr>
    </w:p>
    <w:p w:rsidR="005E7EDB" w:rsidRDefault="005E7EDB" w:rsidP="00E6530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Одним из показателей качества образовательного процесса является уровень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воспитанности выпускников МАДОУ.</w:t>
      </w:r>
    </w:p>
    <w:p w:rsidR="005E7EDB" w:rsidRDefault="005E7EDB" w:rsidP="00E6530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Воспитанники   к концу пребывания  в МАДОУ  в полном объеме освоили программу дошкольного образования «От рождения до школы»:</w:t>
      </w:r>
    </w:p>
    <w:tbl>
      <w:tblPr>
        <w:tblW w:w="9468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3167"/>
        <w:gridCol w:w="3227"/>
        <w:gridCol w:w="15"/>
        <w:gridCol w:w="3059"/>
      </w:tblGrid>
      <w:tr w:rsidR="005E7EDB" w:rsidTr="00F9229C">
        <w:tc>
          <w:tcPr>
            <w:tcW w:w="3167" w:type="dxa"/>
            <w:vAlign w:val="center"/>
            <w:hideMark/>
          </w:tcPr>
          <w:p w:rsidR="005E7EDB" w:rsidRDefault="005E7EDB" w:rsidP="00E65300"/>
        </w:tc>
        <w:tc>
          <w:tcPr>
            <w:tcW w:w="3227" w:type="dxa"/>
            <w:vAlign w:val="center"/>
            <w:hideMark/>
          </w:tcPr>
          <w:p w:rsidR="005E7EDB" w:rsidRDefault="005E7EDB" w:rsidP="00E65300"/>
        </w:tc>
        <w:tc>
          <w:tcPr>
            <w:tcW w:w="15" w:type="dxa"/>
            <w:vAlign w:val="center"/>
            <w:hideMark/>
          </w:tcPr>
          <w:p w:rsidR="005E7EDB" w:rsidRDefault="005E7EDB" w:rsidP="00E65300"/>
        </w:tc>
        <w:tc>
          <w:tcPr>
            <w:tcW w:w="3059" w:type="dxa"/>
            <w:vAlign w:val="center"/>
            <w:hideMark/>
          </w:tcPr>
          <w:p w:rsidR="005E7EDB" w:rsidRDefault="005E7EDB" w:rsidP="00E65300"/>
        </w:tc>
      </w:tr>
    </w:tbl>
    <w:p w:rsidR="005E7EDB" w:rsidRDefault="005E7EDB" w:rsidP="00E6530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полностью освоили программу  – 100% детей;</w:t>
      </w:r>
    </w:p>
    <w:p w:rsidR="005E7EDB" w:rsidRDefault="005E7EDB" w:rsidP="00E6530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испытывают трудности по нескольким образовательным областям – 0;</w:t>
      </w:r>
    </w:p>
    <w:p w:rsidR="005E7EDB" w:rsidRDefault="005E7EDB" w:rsidP="00E6530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усвоили  программу - 0 .</w:t>
      </w:r>
    </w:p>
    <w:p w:rsidR="005E7EDB" w:rsidRDefault="005E7EDB" w:rsidP="00E6530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5E7EDB" w:rsidRDefault="005E7EDB" w:rsidP="00E65300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1.</w:t>
      </w:r>
    </w:p>
    <w:p w:rsidR="005E7EDB" w:rsidRDefault="005E7EDB" w:rsidP="005E7EDB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5E7EDB" w:rsidRDefault="005E7EDB" w:rsidP="005E7EDB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inorHAnsi" w:hAnsiTheme="minorHAnsi" w:cstheme="minorBidi"/>
          <w:noProof/>
          <w:lang w:eastAsia="ru-RU"/>
        </w:rPr>
        <w:drawing>
          <wp:inline distT="0" distB="0" distL="0" distR="0">
            <wp:extent cx="5257800" cy="2371725"/>
            <wp:effectExtent l="0" t="0" r="0" b="0"/>
            <wp:docPr id="2" name="Объект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B015C" w:rsidRDefault="004B015C" w:rsidP="004B015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5E7EDB" w:rsidRPr="00386F0A" w:rsidRDefault="005E7EDB" w:rsidP="004B015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Показатели усвоения детьми образовательной программы в  МАДОУ в  2019 - 2020 учебном году.</w:t>
      </w:r>
    </w:p>
    <w:p w:rsidR="005E7EDB" w:rsidRDefault="005E7EDB" w:rsidP="004B015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Образовательный процесс в МАДОУ осуществляется в ходе организации различных видов детской деятельности; в ходе образовательной деятельности; режимных моментов; самостоятельной деятельности детей, а так же в процессе взаимодействия с семьями воспитанников.</w:t>
      </w:r>
    </w:p>
    <w:p w:rsidR="005E7EDB" w:rsidRDefault="005E7EDB" w:rsidP="004B015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со спецификой деятельности МАДОУ, социальным   заказом родителей и требованиями времени в МАДОУ реализуется   дополнительное образование,  направления дополнительного образования  представлены  выше.       </w:t>
      </w:r>
    </w:p>
    <w:p w:rsidR="005E7EDB" w:rsidRDefault="005E7EDB" w:rsidP="004B015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Образовательный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в 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ДОУ носит комплексный характер, и способствуют формированию интегративных качеств воспитанников МАДОУ.             </w:t>
      </w:r>
    </w:p>
    <w:p w:rsidR="005E7EDB" w:rsidRDefault="005E7EDB" w:rsidP="004B015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Преемственность программ МАДОУ и первого класса школы обеспечивается единым тематическим планированием, цикличностью прохождения программного материала с последующим усложнением в соответствии с возрастом воспитанников. Педагогическая работа с детьми планируется с учётом возрастных, индивидуально – психологических особенностей и возможностей детей.</w:t>
      </w:r>
    </w:p>
    <w:p w:rsidR="005E7EDB" w:rsidRDefault="005E7EDB" w:rsidP="004B015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Педагогическим коллективом МАДОУ разработана и реализуется основная образовательная программа, представляющая собой модель целостного процесса воспитания и обучения детей, направленного на всестороннее развитие ребёнка: </w:t>
      </w:r>
    </w:p>
    <w:p w:rsidR="005E7EDB" w:rsidRDefault="005E7EDB" w:rsidP="004B015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– коммуникативное, познавательное, речевое, художественно – эстетическое, физическое развитие.</w:t>
      </w:r>
    </w:p>
    <w:p w:rsidR="005E7EDB" w:rsidRDefault="005E7EDB" w:rsidP="004B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Мониторинг образовательного процесса   2019 - 2020 учебного года</w:t>
      </w:r>
    </w:p>
    <w:p w:rsidR="005E7EDB" w:rsidRDefault="005E7EDB" w:rsidP="004B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целях обеспечения комплексного подхода к оценке итоговых и промежуточных результатов освоения основной общеобразовательной программы и в соответствии с ФГОС  был проведен мониторинг (входной, сравнительный) освоения основной общеобразовательной программы воспитанниками по образовательным областям </w:t>
      </w:r>
    </w:p>
    <w:p w:rsidR="005E7EDB" w:rsidRDefault="005E7EDB" w:rsidP="004B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Анализ результатов показал, что уровень овладения детьми необходимыми знаниями, навыками и умениями по всем образовательным областям, а также уровень развития интегративных качеств воспитанников соответствует возрасту.</w:t>
      </w:r>
    </w:p>
    <w:p w:rsidR="005E7EDB" w:rsidRDefault="005E7EDB" w:rsidP="004B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процессе анализа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ООД за истекший учебный год наблюдался положительный результат - программный материал воспитанниками усвоен.</w:t>
      </w:r>
    </w:p>
    <w:p w:rsidR="005E7EDB" w:rsidRDefault="005E7EDB" w:rsidP="004B01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Анализ качества усвоения детьми отдельных образовательных областей программы позволяет выстроить следующий рейтинговый порядок по образовательным областям: физическая культура, художественно – эстетическое развитие, познавательное развитие, социально – коммуникативное развитие, речевое развитие.</w:t>
      </w:r>
    </w:p>
    <w:p w:rsidR="005E7EDB" w:rsidRDefault="005E7EDB" w:rsidP="004B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итогам мониторинга программный материал усвоен детьми всех возрастных групп по всем разделам программы на достаточно хорошем уровне: во всех возрастных группах отмечается положительная динамика в овладении основами культурно – гигиенических навыков, культуры поведения в МАДОУ и в общественных местах, в соблюдении правил безопасности на улицах и в общественных местах; повысился уровень представлений об эмоциональных состояниях – способность сопереживания сверстникам, персонажам литературных произведений, произведений искусства.</w:t>
      </w:r>
    </w:p>
    <w:p w:rsidR="005E7EDB" w:rsidRDefault="005E7EDB" w:rsidP="004B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Воспитанники в соответствии с возрастом приобрели представления о  семье, родном городе Белебей, республике Башкортостан, о Российской Федерации,  природе родного края,  окружающем мире; способны реализовать замысел в процессе изобразительной деятельности; умеют анализировать, группировать, синтезировать, обобщать; действовать по правилам, по инструкции, наглядному и словесному образцу.  Данные интегративные качества наиболее успешно проявляются у старших дошкольников.</w:t>
      </w:r>
    </w:p>
    <w:p w:rsidR="004B015C" w:rsidRDefault="004B015C" w:rsidP="002471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7EDB" w:rsidRDefault="004B015C" w:rsidP="005E7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5E7EDB">
        <w:rPr>
          <w:rFonts w:ascii="Times New Roman" w:hAnsi="Times New Roman"/>
          <w:b/>
          <w:sz w:val="28"/>
          <w:szCs w:val="28"/>
        </w:rPr>
        <w:t>.Анализ показателей деятельности МАДОУ и обобщения, полученных результатов</w:t>
      </w:r>
    </w:p>
    <w:p w:rsidR="0022601F" w:rsidRDefault="0022601F" w:rsidP="005E7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EDB" w:rsidRPr="00EC7327" w:rsidRDefault="005E7EDB" w:rsidP="002260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педагогического процесса в МАДОУ отмечается гибкостью, ориентированностью на возрастные и индивидуальные особенности воспитанников, что позволяет осуществлять личностно-ориентированный подход к детям.</w:t>
      </w:r>
    </w:p>
    <w:p w:rsidR="005E7EDB" w:rsidRDefault="005E7EDB" w:rsidP="00226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Содержание образовательно-воспитательной работы соответствует требованиям социального заказа (родителей и законных представителей), обеспечивает обогащенное развитие детей за счет использования базовой и дополнительных программ.</w:t>
      </w:r>
    </w:p>
    <w:p w:rsidR="005E7EDB" w:rsidRDefault="005E7EDB" w:rsidP="004B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МАДОУ работает коллектив единомышленников из 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взаимопомощи. В связи с этим есть необходимость </w:t>
      </w:r>
      <w:r w:rsidRPr="00EC7327">
        <w:rPr>
          <w:rFonts w:ascii="Times New Roman" w:hAnsi="Times New Roman" w:cs="Times New Roman"/>
          <w:sz w:val="28"/>
          <w:szCs w:val="28"/>
        </w:rPr>
        <w:t>увеличения количества педагогических работников, имеющих высшую и первую квалификационную категорию;</w:t>
      </w:r>
    </w:p>
    <w:p w:rsidR="005E7EDB" w:rsidRDefault="005E7EDB" w:rsidP="004B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Запланированная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на   2019 - 2020 учебный год выполнена в полном объеме.</w:t>
      </w:r>
    </w:p>
    <w:p w:rsidR="005E7EDB" w:rsidRDefault="005E7EDB" w:rsidP="004B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Перспективы: </w:t>
      </w:r>
    </w:p>
    <w:p w:rsidR="005E7EDB" w:rsidRPr="00EC7327" w:rsidRDefault="005E7EDB" w:rsidP="00226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B64">
        <w:rPr>
          <w:rFonts w:ascii="Times New Roman" w:hAnsi="Times New Roman"/>
          <w:sz w:val="28"/>
          <w:szCs w:val="28"/>
        </w:rPr>
        <w:t xml:space="preserve">1.  В МАДОУ </w:t>
      </w:r>
      <w:r>
        <w:rPr>
          <w:rFonts w:ascii="Times New Roman" w:hAnsi="Times New Roman"/>
          <w:sz w:val="28"/>
          <w:szCs w:val="28"/>
        </w:rPr>
        <w:t>предполагается улучшение  условий</w:t>
      </w:r>
      <w:r w:rsidRPr="008F5B64">
        <w:rPr>
          <w:rFonts w:ascii="Times New Roman" w:hAnsi="Times New Roman"/>
          <w:sz w:val="28"/>
          <w:szCs w:val="28"/>
        </w:rPr>
        <w:t xml:space="preserve"> для успешного развития каждого ребенка и творческой деятельности педагогов</w:t>
      </w:r>
      <w:r>
        <w:rPr>
          <w:rFonts w:ascii="Times New Roman" w:hAnsi="Times New Roman"/>
          <w:sz w:val="28"/>
          <w:szCs w:val="28"/>
        </w:rPr>
        <w:t xml:space="preserve"> через комплекс мер, отвечающих требованиям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732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EC7327">
        <w:rPr>
          <w:rFonts w:ascii="Times New Roman" w:hAnsi="Times New Roman" w:cs="Times New Roman"/>
          <w:sz w:val="28"/>
          <w:szCs w:val="28"/>
        </w:rPr>
        <w:t xml:space="preserve"> создание равных возможностей для каждого воспитанника в получении дошкольного образования;</w:t>
      </w:r>
    </w:p>
    <w:p w:rsidR="005E7EDB" w:rsidRPr="00BF2423" w:rsidRDefault="005E7EDB" w:rsidP="002260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2.</w:t>
      </w:r>
      <w:r w:rsidRPr="00BF2423">
        <w:rPr>
          <w:rFonts w:ascii="Times New Roman" w:hAnsi="Times New Roman"/>
          <w:bCs/>
          <w:iCs/>
          <w:sz w:val="28"/>
          <w:szCs w:val="28"/>
        </w:rPr>
        <w:t xml:space="preserve">Продолжать активно использовать в ходе </w:t>
      </w:r>
      <w:proofErr w:type="spellStart"/>
      <w:proofErr w:type="gramStart"/>
      <w:r w:rsidRPr="00BF2423">
        <w:rPr>
          <w:rFonts w:ascii="Times New Roman" w:hAnsi="Times New Roman"/>
          <w:bCs/>
          <w:iCs/>
          <w:sz w:val="28"/>
          <w:szCs w:val="28"/>
        </w:rPr>
        <w:t>воспитательно</w:t>
      </w:r>
      <w:proofErr w:type="spellEnd"/>
      <w:r w:rsidRPr="00BF2423">
        <w:rPr>
          <w:rFonts w:ascii="Times New Roman" w:hAnsi="Times New Roman"/>
          <w:bCs/>
          <w:iCs/>
          <w:sz w:val="28"/>
          <w:szCs w:val="28"/>
        </w:rPr>
        <w:t xml:space="preserve"> - образовательного</w:t>
      </w:r>
      <w:proofErr w:type="gramEnd"/>
      <w:r w:rsidRPr="00BF2423">
        <w:rPr>
          <w:rFonts w:ascii="Times New Roman" w:hAnsi="Times New Roman"/>
          <w:bCs/>
          <w:iCs/>
          <w:sz w:val="28"/>
          <w:szCs w:val="28"/>
        </w:rPr>
        <w:t xml:space="preserve"> процесса современные образовательные технологии: развивающего, проблемного, </w:t>
      </w:r>
      <w:proofErr w:type="spellStart"/>
      <w:r w:rsidRPr="00BF2423">
        <w:rPr>
          <w:rFonts w:ascii="Times New Roman" w:hAnsi="Times New Roman"/>
          <w:bCs/>
          <w:iCs/>
          <w:sz w:val="28"/>
          <w:szCs w:val="28"/>
        </w:rPr>
        <w:t>разноуровневого</w:t>
      </w:r>
      <w:proofErr w:type="spellEnd"/>
      <w:r w:rsidRPr="00BF2423">
        <w:rPr>
          <w:rFonts w:ascii="Times New Roman" w:hAnsi="Times New Roman"/>
          <w:bCs/>
          <w:iCs/>
          <w:sz w:val="28"/>
          <w:szCs w:val="28"/>
        </w:rPr>
        <w:t xml:space="preserve"> обучения, </w:t>
      </w:r>
      <w:proofErr w:type="spellStart"/>
      <w:r w:rsidRPr="00BF2423">
        <w:rPr>
          <w:rFonts w:ascii="Times New Roman" w:hAnsi="Times New Roman"/>
          <w:bCs/>
          <w:iCs/>
          <w:sz w:val="28"/>
          <w:szCs w:val="28"/>
        </w:rPr>
        <w:t>деятельностного</w:t>
      </w:r>
      <w:proofErr w:type="spellEnd"/>
      <w:r w:rsidRPr="00BF2423">
        <w:rPr>
          <w:rFonts w:ascii="Times New Roman" w:hAnsi="Times New Roman"/>
          <w:bCs/>
          <w:iCs/>
          <w:sz w:val="28"/>
          <w:szCs w:val="28"/>
        </w:rPr>
        <w:t xml:space="preserve"> подхода, педагогическую технологию организации сюжетно-ролевых игр, </w:t>
      </w:r>
      <w:proofErr w:type="spellStart"/>
      <w:r w:rsidRPr="00BF2423">
        <w:rPr>
          <w:rFonts w:ascii="Times New Roman" w:hAnsi="Times New Roman"/>
          <w:bCs/>
          <w:iCs/>
          <w:sz w:val="28"/>
          <w:szCs w:val="28"/>
        </w:rPr>
        <w:t>здоровьесберегающую</w:t>
      </w:r>
      <w:proofErr w:type="spellEnd"/>
      <w:r w:rsidRPr="00BF2423">
        <w:rPr>
          <w:rFonts w:ascii="Times New Roman" w:hAnsi="Times New Roman"/>
          <w:bCs/>
          <w:iCs/>
          <w:sz w:val="28"/>
          <w:szCs w:val="28"/>
        </w:rPr>
        <w:t xml:space="preserve"> технологию, технологию проектной деятельности, ИК – технологию.</w:t>
      </w:r>
    </w:p>
    <w:p w:rsidR="0022601F" w:rsidRDefault="005E7EDB" w:rsidP="00226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3.Способствовать повышению</w:t>
      </w:r>
      <w:r w:rsidRPr="008F5B64">
        <w:rPr>
          <w:rFonts w:ascii="Times New Roman" w:hAnsi="Times New Roman"/>
          <w:sz w:val="28"/>
          <w:szCs w:val="28"/>
        </w:rPr>
        <w:t xml:space="preserve"> системности и результативности профессионального мастерства педагогов через непрерывное самообразование, прохождение курсов повышения квалификации, участие на конкурсах разного уровня и направленности, через участие на семинарах, мастер – классах, открытых мероприятиях</w:t>
      </w:r>
      <w:r>
        <w:rPr>
          <w:rFonts w:ascii="Times New Roman" w:hAnsi="Times New Roman"/>
          <w:sz w:val="28"/>
          <w:szCs w:val="28"/>
        </w:rPr>
        <w:t>, РМО, через изучение, обобщение, распространение ППО.</w:t>
      </w:r>
    </w:p>
    <w:p w:rsidR="005E7EDB" w:rsidRPr="008F5B64" w:rsidRDefault="005E7EDB" w:rsidP="00226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1332B">
        <w:rPr>
          <w:rFonts w:ascii="Times New Roman" w:hAnsi="Times New Roman"/>
          <w:sz w:val="28"/>
          <w:szCs w:val="28"/>
        </w:rPr>
        <w:t>.Совершенствовать работу по дополнительному образова</w:t>
      </w:r>
      <w:r>
        <w:rPr>
          <w:rFonts w:ascii="Times New Roman" w:hAnsi="Times New Roman"/>
          <w:sz w:val="28"/>
          <w:szCs w:val="28"/>
        </w:rPr>
        <w:t xml:space="preserve">нию через усовершенствование имеющихся </w:t>
      </w:r>
      <w:r w:rsidRPr="008F5B64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, через создание новых направлений по дополнительному образованию.</w:t>
      </w:r>
    </w:p>
    <w:p w:rsidR="005E7EDB" w:rsidRPr="000320CE" w:rsidRDefault="005E7EDB" w:rsidP="0022601F">
      <w:pPr>
        <w:pStyle w:val="af1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5.Ввести с 2020 – 2021 учебного года работу «Школы профессионального роста» (в каждой возрастной группе по индивидуальной проблеме, избранной педагогами).</w:t>
      </w:r>
    </w:p>
    <w:p w:rsidR="005E7EDB" w:rsidRDefault="005E7EDB" w:rsidP="0022601F">
      <w:pPr>
        <w:pStyle w:val="af3"/>
        <w:spacing w:line="240" w:lineRule="auto"/>
        <w:jc w:val="both"/>
        <w:rPr>
          <w:szCs w:val="28"/>
        </w:rPr>
      </w:pPr>
      <w:r>
        <w:rPr>
          <w:szCs w:val="28"/>
        </w:rPr>
        <w:t>6.Продолжать р</w:t>
      </w:r>
      <w:r w:rsidRPr="002E126E">
        <w:rPr>
          <w:szCs w:val="28"/>
        </w:rPr>
        <w:t>асширять взаимодействие МАДОУ и семьи, включать более разнообразные формы</w:t>
      </w:r>
      <w:r>
        <w:rPr>
          <w:szCs w:val="28"/>
        </w:rPr>
        <w:t>, методы и средства</w:t>
      </w:r>
      <w:r w:rsidRPr="002E126E">
        <w:rPr>
          <w:szCs w:val="28"/>
        </w:rPr>
        <w:t xml:space="preserve"> работы.</w:t>
      </w:r>
    </w:p>
    <w:p w:rsidR="005E7EDB" w:rsidRDefault="005E7EDB" w:rsidP="0022601F">
      <w:pPr>
        <w:pStyle w:val="af3"/>
        <w:spacing w:line="240" w:lineRule="auto"/>
        <w:jc w:val="both"/>
        <w:rPr>
          <w:szCs w:val="28"/>
        </w:rPr>
      </w:pPr>
      <w:r>
        <w:rPr>
          <w:szCs w:val="28"/>
        </w:rPr>
        <w:t xml:space="preserve">9.Совершенствовать  работу по оздоровлению воспитанников посредством включения современных подходов. </w:t>
      </w:r>
    </w:p>
    <w:p w:rsidR="005E7EDB" w:rsidRPr="0051332B" w:rsidRDefault="005E7EDB" w:rsidP="00226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C86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Вести работу по патриотическому воспитанию воспитанников с ориентиром на программу «Мой Белебей».</w:t>
      </w:r>
    </w:p>
    <w:p w:rsidR="005E7EDB" w:rsidRPr="0051332B" w:rsidRDefault="005E7EDB" w:rsidP="0022601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51332B">
        <w:rPr>
          <w:rFonts w:ascii="Times New Roman" w:hAnsi="Times New Roman"/>
          <w:sz w:val="28"/>
          <w:szCs w:val="28"/>
        </w:rPr>
        <w:t>Продолжать внедрять в МАДОУ современные формы и методы контроля и отчетности.</w:t>
      </w:r>
    </w:p>
    <w:p w:rsidR="005E7EDB" w:rsidRDefault="005E7EDB" w:rsidP="0022601F">
      <w:pPr>
        <w:pStyle w:val="af3"/>
        <w:spacing w:line="240" w:lineRule="auto"/>
        <w:jc w:val="both"/>
        <w:rPr>
          <w:szCs w:val="28"/>
        </w:rPr>
      </w:pPr>
      <w:r>
        <w:rPr>
          <w:szCs w:val="28"/>
        </w:rPr>
        <w:t>12.</w:t>
      </w:r>
      <w:r w:rsidRPr="002E126E">
        <w:rPr>
          <w:szCs w:val="28"/>
        </w:rPr>
        <w:t>Пополнять и расширять предметно – пространственную среду в соответствии с современными требованиями, укреплять</w:t>
      </w:r>
      <w:r>
        <w:rPr>
          <w:szCs w:val="28"/>
        </w:rPr>
        <w:t xml:space="preserve"> материально – техническую базу:</w:t>
      </w:r>
      <w:r w:rsidR="0022601F">
        <w:rPr>
          <w:szCs w:val="28"/>
        </w:rPr>
        <w:t xml:space="preserve"> </w:t>
      </w:r>
      <w:r>
        <w:rPr>
          <w:szCs w:val="28"/>
        </w:rPr>
        <w:t>установить локальную сеть; приобрести достаточное количество оргтехники и современные технические</w:t>
      </w:r>
      <w:r w:rsidRPr="002E126E">
        <w:rPr>
          <w:szCs w:val="28"/>
        </w:rPr>
        <w:t xml:space="preserve"> средств</w:t>
      </w:r>
      <w:r>
        <w:rPr>
          <w:szCs w:val="28"/>
        </w:rPr>
        <w:t>а</w:t>
      </w:r>
      <w:r w:rsidRPr="002E126E">
        <w:rPr>
          <w:szCs w:val="28"/>
        </w:rPr>
        <w:t xml:space="preserve"> обучения</w:t>
      </w:r>
      <w:r>
        <w:rPr>
          <w:szCs w:val="28"/>
        </w:rPr>
        <w:t xml:space="preserve">, что </w:t>
      </w:r>
      <w:r w:rsidRPr="002E126E">
        <w:rPr>
          <w:szCs w:val="28"/>
        </w:rPr>
        <w:t>позволит перевести управленческий и образовательный процесс на более высокий качественный уровень.</w:t>
      </w:r>
    </w:p>
    <w:p w:rsidR="005E7EDB" w:rsidRDefault="005E7EDB" w:rsidP="002260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7EDB" w:rsidRDefault="005E7EDB" w:rsidP="005E7EDB">
      <w:pPr>
        <w:rPr>
          <w:rFonts w:ascii="Times New Roman" w:hAnsi="Times New Roman" w:cs="Times New Roman"/>
          <w:sz w:val="28"/>
          <w:szCs w:val="28"/>
        </w:rPr>
      </w:pPr>
    </w:p>
    <w:p w:rsidR="005E7EDB" w:rsidRDefault="005E7EDB" w:rsidP="005E7EDB">
      <w:pPr>
        <w:rPr>
          <w:rFonts w:ascii="Times New Roman" w:hAnsi="Times New Roman"/>
          <w:sz w:val="28"/>
          <w:szCs w:val="28"/>
        </w:rPr>
      </w:pPr>
    </w:p>
    <w:p w:rsidR="005E7EDB" w:rsidRDefault="005E7EDB" w:rsidP="005E7EDB">
      <w:pPr>
        <w:rPr>
          <w:rFonts w:ascii="Times New Roman" w:hAnsi="Times New Roman"/>
          <w:sz w:val="28"/>
          <w:szCs w:val="28"/>
        </w:rPr>
      </w:pPr>
    </w:p>
    <w:p w:rsidR="0022601F" w:rsidRDefault="0022601F">
      <w:pPr>
        <w:rPr>
          <w:rFonts w:ascii="Times New Roman" w:hAnsi="Times New Roman" w:cs="Times New Roman"/>
          <w:sz w:val="28"/>
          <w:szCs w:val="28"/>
        </w:rPr>
      </w:pPr>
    </w:p>
    <w:sectPr w:rsidR="0022601F" w:rsidSect="009D3C36"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15C" w:rsidRDefault="004B015C" w:rsidP="004B015C">
      <w:pPr>
        <w:spacing w:after="0" w:line="240" w:lineRule="auto"/>
      </w:pPr>
      <w:r>
        <w:separator/>
      </w:r>
    </w:p>
  </w:endnote>
  <w:endnote w:type="continuationSeparator" w:id="1">
    <w:p w:rsidR="004B015C" w:rsidRDefault="004B015C" w:rsidP="004B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83407"/>
      <w:docPartObj>
        <w:docPartGallery w:val="Page Numbers (Bottom of Page)"/>
        <w:docPartUnique/>
      </w:docPartObj>
    </w:sdtPr>
    <w:sdtContent>
      <w:p w:rsidR="004B015C" w:rsidRDefault="004B015C">
        <w:pPr>
          <w:pStyle w:val="a8"/>
          <w:jc w:val="right"/>
        </w:pPr>
        <w:fldSimple w:instr=" PAGE   \* MERGEFORMAT ">
          <w:r w:rsidR="0024711E">
            <w:rPr>
              <w:noProof/>
            </w:rPr>
            <w:t>34</w:t>
          </w:r>
        </w:fldSimple>
      </w:p>
    </w:sdtContent>
  </w:sdt>
  <w:p w:rsidR="004B015C" w:rsidRDefault="004B015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15C" w:rsidRDefault="004B015C" w:rsidP="004B015C">
      <w:pPr>
        <w:spacing w:after="0" w:line="240" w:lineRule="auto"/>
      </w:pPr>
      <w:r>
        <w:separator/>
      </w:r>
    </w:p>
  </w:footnote>
  <w:footnote w:type="continuationSeparator" w:id="1">
    <w:p w:rsidR="004B015C" w:rsidRDefault="004B015C" w:rsidP="004B0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2"/>
    <w:multiLevelType w:val="hybridMultilevel"/>
    <w:tmpl w:val="23F9C13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8"/>
    <w:multiLevelType w:val="hybridMultilevel"/>
    <w:tmpl w:val="235BA86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E653E2B"/>
    <w:multiLevelType w:val="hybridMultilevel"/>
    <w:tmpl w:val="32984512"/>
    <w:lvl w:ilvl="0" w:tplc="BA083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893989"/>
    <w:multiLevelType w:val="hybridMultilevel"/>
    <w:tmpl w:val="32984512"/>
    <w:lvl w:ilvl="0" w:tplc="BA083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114CE4"/>
    <w:multiLevelType w:val="hybridMultilevel"/>
    <w:tmpl w:val="4EEE608A"/>
    <w:lvl w:ilvl="0" w:tplc="BA587B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6CD1"/>
    <w:rsid w:val="00056E25"/>
    <w:rsid w:val="00077CB9"/>
    <w:rsid w:val="000C4640"/>
    <w:rsid w:val="00117562"/>
    <w:rsid w:val="00137CFA"/>
    <w:rsid w:val="00165206"/>
    <w:rsid w:val="00192D84"/>
    <w:rsid w:val="0019650F"/>
    <w:rsid w:val="001D5DFB"/>
    <w:rsid w:val="0022601F"/>
    <w:rsid w:val="00236EF8"/>
    <w:rsid w:val="0024711E"/>
    <w:rsid w:val="00251F3B"/>
    <w:rsid w:val="002B643A"/>
    <w:rsid w:val="002C1ABC"/>
    <w:rsid w:val="002E0160"/>
    <w:rsid w:val="002E5298"/>
    <w:rsid w:val="00301741"/>
    <w:rsid w:val="003555CB"/>
    <w:rsid w:val="0036642B"/>
    <w:rsid w:val="00386F0A"/>
    <w:rsid w:val="00393619"/>
    <w:rsid w:val="003943C9"/>
    <w:rsid w:val="003A0493"/>
    <w:rsid w:val="003C3705"/>
    <w:rsid w:val="00427BFC"/>
    <w:rsid w:val="004745E5"/>
    <w:rsid w:val="00484C42"/>
    <w:rsid w:val="004B015C"/>
    <w:rsid w:val="00522B5B"/>
    <w:rsid w:val="005A6FD7"/>
    <w:rsid w:val="005C70A1"/>
    <w:rsid w:val="005D2E53"/>
    <w:rsid w:val="005E7EDB"/>
    <w:rsid w:val="006415E3"/>
    <w:rsid w:val="0068085A"/>
    <w:rsid w:val="006B1F8F"/>
    <w:rsid w:val="006B2065"/>
    <w:rsid w:val="006E1FC6"/>
    <w:rsid w:val="006F55C7"/>
    <w:rsid w:val="00702A26"/>
    <w:rsid w:val="00813C40"/>
    <w:rsid w:val="00816F09"/>
    <w:rsid w:val="00850302"/>
    <w:rsid w:val="00855840"/>
    <w:rsid w:val="008F1686"/>
    <w:rsid w:val="00905B93"/>
    <w:rsid w:val="00946ECB"/>
    <w:rsid w:val="0095535B"/>
    <w:rsid w:val="00970CAB"/>
    <w:rsid w:val="009D2929"/>
    <w:rsid w:val="009D3C36"/>
    <w:rsid w:val="00A43498"/>
    <w:rsid w:val="00A6048F"/>
    <w:rsid w:val="00AF01C0"/>
    <w:rsid w:val="00B0779C"/>
    <w:rsid w:val="00B41CD2"/>
    <w:rsid w:val="00B77877"/>
    <w:rsid w:val="00BB348F"/>
    <w:rsid w:val="00C33C2A"/>
    <w:rsid w:val="00C434A2"/>
    <w:rsid w:val="00C76206"/>
    <w:rsid w:val="00CE2B62"/>
    <w:rsid w:val="00CF0E50"/>
    <w:rsid w:val="00D27ED5"/>
    <w:rsid w:val="00D32CE2"/>
    <w:rsid w:val="00D47AAB"/>
    <w:rsid w:val="00D522B1"/>
    <w:rsid w:val="00D7307B"/>
    <w:rsid w:val="00D87457"/>
    <w:rsid w:val="00DD32A3"/>
    <w:rsid w:val="00DD6CD1"/>
    <w:rsid w:val="00E65300"/>
    <w:rsid w:val="00EA45B2"/>
    <w:rsid w:val="00EC7327"/>
    <w:rsid w:val="00F7638C"/>
    <w:rsid w:val="00F9229C"/>
    <w:rsid w:val="00F94F28"/>
    <w:rsid w:val="00FB598F"/>
    <w:rsid w:val="00FF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C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6CD1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DD6CD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D6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6CD1"/>
  </w:style>
  <w:style w:type="paragraph" w:styleId="a8">
    <w:name w:val="footer"/>
    <w:basedOn w:val="a"/>
    <w:link w:val="a9"/>
    <w:uiPriority w:val="99"/>
    <w:unhideWhenUsed/>
    <w:rsid w:val="00DD6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6CD1"/>
  </w:style>
  <w:style w:type="paragraph" w:styleId="aa">
    <w:name w:val="Body Text"/>
    <w:basedOn w:val="a"/>
    <w:link w:val="ab"/>
    <w:semiHidden/>
    <w:unhideWhenUsed/>
    <w:rsid w:val="00DD6CD1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b">
    <w:name w:val="Основной текст Знак"/>
    <w:basedOn w:val="a0"/>
    <w:link w:val="aa"/>
    <w:semiHidden/>
    <w:rsid w:val="00DD6CD1"/>
    <w:rPr>
      <w:rFonts w:ascii="Times New Roman" w:eastAsia="Times New Roman" w:hAnsi="Times New Roman" w:cs="Times New Roman"/>
      <w:b/>
      <w:sz w:val="36"/>
      <w:szCs w:val="20"/>
    </w:rPr>
  </w:style>
  <w:style w:type="paragraph" w:styleId="ac">
    <w:name w:val="Body Text Indent"/>
    <w:basedOn w:val="a"/>
    <w:link w:val="ad"/>
    <w:semiHidden/>
    <w:unhideWhenUsed/>
    <w:rsid w:val="00DD6CD1"/>
    <w:pPr>
      <w:tabs>
        <w:tab w:val="left" w:pos="708"/>
      </w:tabs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d">
    <w:name w:val="Основной текст с отступом Знак"/>
    <w:basedOn w:val="a0"/>
    <w:link w:val="ac"/>
    <w:semiHidden/>
    <w:rsid w:val="00DD6CD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DD6CD1"/>
    <w:pPr>
      <w:tabs>
        <w:tab w:val="left" w:pos="708"/>
      </w:tabs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DD6CD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Без интервала Знак"/>
    <w:basedOn w:val="a0"/>
    <w:link w:val="af1"/>
    <w:uiPriority w:val="1"/>
    <w:locked/>
    <w:rsid w:val="00DD6CD1"/>
    <w:rPr>
      <w:rFonts w:ascii="Calibri" w:eastAsiaTheme="minorHAnsi" w:hAnsi="Calibri" w:cs="Calibri"/>
      <w:lang w:eastAsia="en-US"/>
    </w:rPr>
  </w:style>
  <w:style w:type="paragraph" w:styleId="af1">
    <w:name w:val="No Spacing"/>
    <w:link w:val="af0"/>
    <w:uiPriority w:val="1"/>
    <w:qFormat/>
    <w:rsid w:val="00DD6CD1"/>
    <w:pPr>
      <w:tabs>
        <w:tab w:val="left" w:pos="708"/>
      </w:tabs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styleId="af2">
    <w:name w:val="List Paragraph"/>
    <w:basedOn w:val="a"/>
    <w:uiPriority w:val="34"/>
    <w:qFormat/>
    <w:rsid w:val="00DD6CD1"/>
    <w:pPr>
      <w:tabs>
        <w:tab w:val="left" w:pos="708"/>
      </w:tabs>
      <w:ind w:left="720"/>
      <w:contextualSpacing/>
    </w:pPr>
    <w:rPr>
      <w:rFonts w:eastAsiaTheme="minorHAnsi"/>
      <w:lang w:eastAsia="en-US"/>
    </w:rPr>
  </w:style>
  <w:style w:type="paragraph" w:customStyle="1" w:styleId="af3">
    <w:name w:val="Базовый"/>
    <w:uiPriority w:val="99"/>
    <w:rsid w:val="00DD6CD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semiHidden/>
    <w:rsid w:val="00DD6CD1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2">
    <w:name w:val="Основной текст2"/>
    <w:basedOn w:val="a0"/>
    <w:rsid w:val="00DD6CD1"/>
    <w:rPr>
      <w:rFonts w:ascii="Times New Roman" w:eastAsia="Times New Roman" w:hAnsi="Times New Roman" w:cs="Times New Roman" w:hint="default"/>
      <w:color w:val="000000"/>
      <w:spacing w:val="2"/>
      <w:w w:val="100"/>
      <w:position w:val="0"/>
      <w:shd w:val="clear" w:color="auto" w:fill="FFFFFF"/>
      <w:lang w:val="ru-RU"/>
    </w:rPr>
  </w:style>
  <w:style w:type="table" w:styleId="af4">
    <w:name w:val="Table Grid"/>
    <w:basedOn w:val="a1"/>
    <w:uiPriority w:val="59"/>
    <w:rsid w:val="00DD6C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osok-bel.ucoz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ds-33-kolosok@mail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7892644135189864"/>
          <c:y val="0"/>
          <c:w val="0.39761431411531917"/>
          <c:h val="0.9049773755656108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5491850568226425E-2"/>
                  <c:y val="4.0723981900454134E-2"/>
                </c:manualLayout>
              </c:layout>
              <c:tx>
                <c:rich>
                  <a:bodyPr/>
                  <a:lstStyle/>
                  <a:p>
                    <a:pPr>
                      <a:defRPr sz="975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100%</a:t>
                    </a:r>
                    <a:endParaRPr lang="en-US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Val val="1"/>
            </c:dLbl>
            <c:delete val="1"/>
          </c:dLbls>
          <c:cat>
            <c:strRef>
              <c:f>Sheet1!$B$1:$D$1</c:f>
              <c:strCache>
                <c:ptCount val="3"/>
                <c:pt idx="0">
                  <c:v>усвоили программу</c:v>
                </c:pt>
                <c:pt idx="1">
                  <c:v>испытывают трудности</c:v>
                </c:pt>
                <c:pt idx="2">
                  <c:v>не усвоили программу</c:v>
                </c:pt>
              </c:strCache>
            </c:strRef>
          </c:cat>
          <c:val>
            <c:numRef>
              <c:f>Sheet1!$B$2:$D$2</c:f>
              <c:numCache>
                <c:formatCode>0.00%</c:formatCode>
                <c:ptCount val="3"/>
                <c:pt idx="0">
                  <c:v>100</c:v>
                </c:pt>
                <c:pt idx="1">
                  <c:v>0</c:v>
                </c:pt>
                <c:pt idx="2" formatCode="0%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усвоили программу</c:v>
                </c:pt>
                <c:pt idx="1">
                  <c:v>испытывают трудности</c:v>
                </c:pt>
                <c:pt idx="2">
                  <c:v>не усвоили программу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усвоили программу</c:v>
                </c:pt>
                <c:pt idx="1">
                  <c:v>испытывают трудности</c:v>
                </c:pt>
                <c:pt idx="2">
                  <c:v>не усвоили программу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firstSliceAng val="0"/>
      </c:pieChart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74751491053677965"/>
          <c:y val="0.30769230769230782"/>
          <c:w val="0.23856858846918491"/>
          <c:h val="0.43438914027150038"/>
        </c:manualLayout>
      </c:layout>
      <c:spPr>
        <a:noFill/>
        <a:ln w="25400">
          <a:noFill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FAACE-C7D7-476F-8B1E-CBCB2CB1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34</Pages>
  <Words>10774</Words>
  <Characters>61417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2020-04-16T09:29:00Z</cp:lastPrinted>
  <dcterms:created xsi:type="dcterms:W3CDTF">2019-04-24T05:38:00Z</dcterms:created>
  <dcterms:modified xsi:type="dcterms:W3CDTF">2020-04-16T09:31:00Z</dcterms:modified>
</cp:coreProperties>
</file>